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23CE" w:rsidRDefault="003F23CE" w:rsidP="003F23CE">
      <w:pPr>
        <w:spacing w:after="0" w:line="240" w:lineRule="auto"/>
        <w:outlineLvl w:val="0"/>
        <w:rPr>
          <w:rFonts w:ascii="HelveticaNeueLT Std Lt" w:eastAsia="Times New Roman" w:hAnsi="HelveticaNeueLT Std Lt" w:cs="Courier New"/>
          <w:color w:val="000000"/>
        </w:rPr>
      </w:pPr>
      <w:r>
        <w:rPr>
          <w:rFonts w:ascii="HelveticaNeueLT Std Lt" w:eastAsia="Times New Roman" w:hAnsi="HelveticaNeueLT Std Lt" w:cs="Courier New"/>
          <w:color w:val="000000"/>
        </w:rPr>
        <w:t>Chapter 12 : Part 2</w:t>
      </w:r>
    </w:p>
    <w:p w:rsidR="003F23CE" w:rsidRDefault="003F23CE" w:rsidP="003F23CE">
      <w:pPr>
        <w:spacing w:after="0" w:line="240" w:lineRule="auto"/>
        <w:outlineLvl w:val="0"/>
        <w:rPr>
          <w:rFonts w:ascii="Adelle" w:eastAsia="Times New Roman" w:hAnsi="Adelle" w:cs="Courier New"/>
          <w:b/>
          <w:color w:val="000000"/>
          <w:sz w:val="36"/>
          <w:szCs w:val="36"/>
        </w:rPr>
      </w:pPr>
      <w:r>
        <w:rPr>
          <w:rFonts w:ascii="Adelle" w:eastAsia="Times New Roman" w:hAnsi="Adelle" w:cs="Courier New"/>
          <w:b/>
          <w:color w:val="000000"/>
          <w:sz w:val="36"/>
          <w:szCs w:val="36"/>
        </w:rPr>
        <w:t>Deep Learning</w:t>
      </w:r>
    </w:p>
    <w:p w:rsidR="003F23CE" w:rsidRDefault="003F23CE" w:rsidP="003F23CE">
      <w:pPr>
        <w:spacing w:after="0" w:line="240" w:lineRule="auto"/>
        <w:outlineLvl w:val="0"/>
        <w:rPr>
          <w:rFonts w:ascii="Adelle" w:eastAsia="Times New Roman" w:hAnsi="Adelle" w:cs="Courier New"/>
          <w:b/>
          <w:color w:val="000000"/>
          <w:szCs w:val="36"/>
        </w:rPr>
      </w:pPr>
      <w:r>
        <w:rPr>
          <w:rFonts w:ascii="Adelle" w:eastAsia="Times New Roman" w:hAnsi="Adelle" w:cs="Courier New"/>
          <w:b/>
          <w:color w:val="000000"/>
          <w:sz w:val="28"/>
          <w:szCs w:val="36"/>
        </w:rPr>
        <w:t xml:space="preserve">RNN: LSTM - </w:t>
      </w:r>
      <w:r w:rsidRPr="003F23CE">
        <w:rPr>
          <w:rFonts w:ascii="Adelle" w:eastAsia="Times New Roman" w:hAnsi="Adelle" w:cs="Courier New"/>
          <w:b/>
          <w:color w:val="000000"/>
          <w:sz w:val="28"/>
          <w:szCs w:val="36"/>
        </w:rPr>
        <w:t>Long Short-Term Memory</w:t>
      </w:r>
    </w:p>
    <w:p w:rsidR="003F23CE" w:rsidRDefault="00B62CC2" w:rsidP="003F23CE">
      <w:pPr>
        <w:spacing w:after="0" w:line="240" w:lineRule="auto"/>
        <w:outlineLvl w:val="0"/>
        <w:rPr>
          <w:rFonts w:ascii="Fira Code" w:eastAsia="Times New Roman" w:hAnsi="Fira Code" w:cs="Courier New"/>
          <w:color w:val="000000"/>
          <w:sz w:val="20"/>
          <w:szCs w:val="20"/>
        </w:rPr>
      </w:pPr>
      <w:r w:rsidRPr="00B62CC2">
        <w:rPr>
          <w:rFonts w:ascii="Fira Code" w:eastAsia="Times New Roman" w:hAnsi="Fira Code" w:cs="Courier New"/>
          <w:color w:val="000000"/>
          <w:sz w:val="20"/>
          <w:szCs w:val="20"/>
        </w:rPr>
        <w:t xml:space="preserve">long short-term memory </w:t>
      </w:r>
      <w:r w:rsidR="003F23CE">
        <w:rPr>
          <w:rFonts w:ascii="Fira Code" w:eastAsia="Times New Roman" w:hAnsi="Fira Code" w:cs="Courier New"/>
          <w:color w:val="000000"/>
          <w:sz w:val="20"/>
          <w:szCs w:val="20"/>
        </w:rPr>
        <w:t>Introduction</w:t>
      </w:r>
    </w:p>
    <w:p w:rsidR="0026375C" w:rsidRDefault="0026375C" w:rsidP="00432B79">
      <w:pPr>
        <w:spacing w:after="0" w:line="240" w:lineRule="auto"/>
        <w:outlineLvl w:val="0"/>
        <w:rPr>
          <w:rFonts w:ascii="Fira Code" w:eastAsia="Times New Roman" w:hAnsi="Fira Code" w:cs="Courier New"/>
          <w:color w:val="000000"/>
          <w:sz w:val="20"/>
          <w:szCs w:val="20"/>
        </w:rPr>
      </w:pPr>
    </w:p>
    <w:p w:rsidR="00432B79" w:rsidRDefault="00432B79" w:rsidP="00432B79">
      <w:pPr>
        <w:spacing w:after="0" w:line="240" w:lineRule="auto"/>
        <w:outlineLvl w:val="0"/>
        <w:rPr>
          <w:rFonts w:ascii="Fira Code" w:eastAsia="Times New Roman" w:hAnsi="Fira Code" w:cs="Courier New"/>
          <w:color w:val="000000"/>
          <w:sz w:val="20"/>
          <w:szCs w:val="20"/>
        </w:rPr>
      </w:pPr>
    </w:p>
    <w:p w:rsidR="00630EAE" w:rsidRDefault="00630EAE" w:rsidP="0002327E">
      <w:pPr>
        <w:spacing w:after="0" w:line="240" w:lineRule="auto"/>
        <w:rPr>
          <w:rFonts w:ascii="Adelle" w:eastAsia="Times New Roman" w:hAnsi="Adelle" w:cs="Courier New"/>
          <w:b/>
          <w:color w:val="000000"/>
          <w:sz w:val="24"/>
          <w:szCs w:val="24"/>
        </w:rPr>
      </w:pPr>
    </w:p>
    <w:p w:rsidR="00B62CC2" w:rsidRDefault="00B62CC2" w:rsidP="0002327E">
      <w:pPr>
        <w:spacing w:after="0" w:line="240" w:lineRule="auto"/>
        <w:rPr>
          <w:rFonts w:ascii="Adelle" w:eastAsia="Times New Roman" w:hAnsi="Adelle" w:cs="Courier New"/>
          <w:b/>
          <w:color w:val="000000"/>
          <w:sz w:val="24"/>
          <w:szCs w:val="24"/>
        </w:rPr>
      </w:pPr>
    </w:p>
    <w:p w:rsidR="00385F57" w:rsidRDefault="00B62CC2" w:rsidP="00385F57">
      <w:pPr>
        <w:spacing w:after="0" w:line="240" w:lineRule="auto"/>
        <w:rPr>
          <w:rFonts w:ascii="Adelle" w:eastAsia="Times New Roman" w:hAnsi="Adelle" w:cs="Courier New"/>
          <w:b/>
          <w:color w:val="000000"/>
          <w:sz w:val="24"/>
          <w:szCs w:val="24"/>
        </w:rPr>
      </w:pPr>
      <w:r>
        <w:rPr>
          <w:rFonts w:ascii="Adelle" w:eastAsia="Times New Roman" w:hAnsi="Adelle" w:cs="Courier New"/>
          <w:b/>
          <w:color w:val="000000"/>
          <w:sz w:val="24"/>
          <w:szCs w:val="24"/>
        </w:rPr>
        <w:t>1</w:t>
      </w:r>
      <w:r w:rsidR="005B6EBC">
        <w:rPr>
          <w:rFonts w:ascii="Adelle" w:eastAsia="Times New Roman" w:hAnsi="Adelle" w:cs="Courier New"/>
          <w:b/>
          <w:color w:val="000000"/>
          <w:sz w:val="24"/>
          <w:szCs w:val="24"/>
        </w:rPr>
        <w:t>2</w:t>
      </w:r>
      <w:r w:rsidR="00630EAE">
        <w:rPr>
          <w:rFonts w:ascii="Adelle" w:eastAsia="Times New Roman" w:hAnsi="Adelle" w:cs="Courier New"/>
          <w:b/>
          <w:color w:val="000000"/>
          <w:sz w:val="24"/>
          <w:szCs w:val="24"/>
        </w:rPr>
        <w:t>.</w:t>
      </w:r>
      <w:r>
        <w:rPr>
          <w:rFonts w:ascii="Adelle" w:eastAsia="Times New Roman" w:hAnsi="Adelle" w:cs="Courier New"/>
          <w:b/>
          <w:color w:val="000000"/>
          <w:sz w:val="24"/>
          <w:szCs w:val="24"/>
        </w:rPr>
        <w:t>2.</w:t>
      </w:r>
      <w:r w:rsidR="00630EAE">
        <w:rPr>
          <w:rFonts w:ascii="Adelle" w:eastAsia="Times New Roman" w:hAnsi="Adelle" w:cs="Courier New"/>
          <w:b/>
          <w:color w:val="000000"/>
          <w:sz w:val="24"/>
          <w:szCs w:val="24"/>
        </w:rPr>
        <w:t xml:space="preserve">1 </w:t>
      </w:r>
      <w:r>
        <w:rPr>
          <w:rFonts w:ascii="Adelle" w:eastAsia="Times New Roman" w:hAnsi="Adelle" w:cs="Courier New"/>
          <w:b/>
          <w:color w:val="000000"/>
          <w:sz w:val="24"/>
          <w:szCs w:val="24"/>
        </w:rPr>
        <w:t>LSTM</w:t>
      </w:r>
    </w:p>
    <w:p w:rsidR="00B62CC2" w:rsidRDefault="00B62CC2" w:rsidP="00385F57">
      <w:pPr>
        <w:spacing w:after="0" w:line="240" w:lineRule="auto"/>
      </w:pPr>
    </w:p>
    <w:p w:rsidR="00B62CC2" w:rsidRDefault="00B62CC2" w:rsidP="00402F44">
      <w:pPr>
        <w:pStyle w:val="ndir"/>
        <w:jc w:val="center"/>
      </w:pPr>
      <w:r w:rsidRPr="00B62CC2">
        <w:rPr>
          <w:noProof/>
          <w:lang w:val="en-GB" w:eastAsia="en-GB"/>
        </w:rPr>
        <w:drawing>
          <wp:inline distT="0" distB="0" distL="0" distR="0">
            <wp:extent cx="5580029" cy="2445943"/>
            <wp:effectExtent l="19050" t="0" r="1621"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580507" cy="2446152"/>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050AF3" w:rsidTr="00050AF3">
        <w:tc>
          <w:tcPr>
            <w:tcW w:w="5341" w:type="dxa"/>
            <w:shd w:val="clear" w:color="auto" w:fill="DAEEF3" w:themeFill="accent5" w:themeFillTint="33"/>
          </w:tcPr>
          <w:p w:rsidR="00050AF3" w:rsidRPr="00050AF3" w:rsidRDefault="00050AF3" w:rsidP="00E064EA">
            <w:pPr>
              <w:pStyle w:val="ndir"/>
            </w:pPr>
          </w:p>
          <w:p w:rsidR="00050AF3" w:rsidRDefault="00050AF3" w:rsidP="00882A2C">
            <w:pPr>
              <w:pStyle w:val="ndir"/>
              <w:numPr>
                <w:ilvl w:val="0"/>
                <w:numId w:val="2"/>
              </w:numPr>
            </w:pPr>
            <w:r>
              <w:t>Here we've got vanishing gradient problem. And as a rule of thumb, we can see here that if</w:t>
            </w:r>
            <m:oMath>
              <m:r>
                <w:rPr>
                  <w:rFonts w:ascii="Cambria Math" w:hAnsi="Cambria Math"/>
                  <w:sz w:val="22"/>
                </w:rPr>
                <m:t xml:space="preserve"> </m:t>
              </m:r>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rec</m:t>
                  </m:r>
                </m:sub>
              </m:sSub>
              <m:r>
                <w:rPr>
                  <w:rFonts w:ascii="Cambria Math" w:hAnsi="Cambria Math"/>
                  <w:sz w:val="22"/>
                </w:rPr>
                <m:t xml:space="preserve"> </m:t>
              </m:r>
            </m:oMath>
            <w:r>
              <w:t xml:space="preserve">is </w:t>
            </w:r>
            <w:r w:rsidRPr="00B62CC2">
              <w:rPr>
                <w:rStyle w:val="prototypeChar"/>
              </w:rPr>
              <w:t>small</w:t>
            </w:r>
            <w:r>
              <w:t xml:space="preserve">, then we have </w:t>
            </w:r>
            <w:r w:rsidRPr="00B62CC2">
              <w:rPr>
                <w:rStyle w:val="dirBIChar"/>
              </w:rPr>
              <w:t>Vanishing</w:t>
            </w:r>
            <w:r>
              <w:t xml:space="preserve"> </w:t>
            </w:r>
            <w:r w:rsidRPr="00B62CC2">
              <w:rPr>
                <w:rStyle w:val="dirBIChar"/>
              </w:rPr>
              <w:t>Gradient</w:t>
            </w:r>
            <w:r>
              <w:t xml:space="preserve">, if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rec</m:t>
                  </m:r>
                </m:sub>
              </m:sSub>
            </m:oMath>
            <w:r>
              <w:t xml:space="preserve"> is </w:t>
            </w:r>
            <w:r w:rsidRPr="00B62CC2">
              <w:rPr>
                <w:rStyle w:val="prototypeChar"/>
              </w:rPr>
              <w:t>large</w:t>
            </w:r>
            <w:r>
              <w:t xml:space="preserve">, then we have </w:t>
            </w:r>
            <w:r w:rsidRPr="00B62CC2">
              <w:rPr>
                <w:rStyle w:val="dirBIChar"/>
              </w:rPr>
              <w:t>Exploding</w:t>
            </w:r>
            <w:r>
              <w:t xml:space="preserve"> </w:t>
            </w:r>
            <w:r w:rsidRPr="00B62CC2">
              <w:rPr>
                <w:rStyle w:val="dirBIChar"/>
              </w:rPr>
              <w:t>Gradient</w:t>
            </w:r>
            <w:r>
              <w:t>. To solve this problem there is couple of solutions. But here we only focus on LSTM.</w:t>
            </w:r>
          </w:p>
        </w:tc>
        <w:tc>
          <w:tcPr>
            <w:tcW w:w="5342" w:type="dxa"/>
            <w:shd w:val="clear" w:color="auto" w:fill="DAEEF3" w:themeFill="accent5" w:themeFillTint="33"/>
          </w:tcPr>
          <w:p w:rsidR="00050AF3" w:rsidRDefault="00050AF3" w:rsidP="00E064EA">
            <w:pPr>
              <w:pStyle w:val="ndir"/>
            </w:pPr>
          </w:p>
          <w:p w:rsidR="00050AF3" w:rsidRDefault="00050AF3" w:rsidP="00402F44">
            <w:pPr>
              <w:pStyle w:val="ndir"/>
              <w:jc w:val="center"/>
            </w:pPr>
            <w:r w:rsidRPr="00050AF3">
              <w:rPr>
                <w:noProof/>
                <w:lang w:val="en-GB" w:eastAsia="en-GB"/>
              </w:rPr>
              <w:drawing>
                <wp:inline distT="0" distB="0" distL="0" distR="0">
                  <wp:extent cx="2320120" cy="793815"/>
                  <wp:effectExtent l="19050" t="0" r="398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2318291" cy="793189"/>
                          </a:xfrm>
                          <a:prstGeom prst="rect">
                            <a:avLst/>
                          </a:prstGeom>
                          <a:noFill/>
                          <a:ln w="9525">
                            <a:noFill/>
                            <a:miter lim="800000"/>
                            <a:headEnd/>
                            <a:tailEnd/>
                          </a:ln>
                        </pic:spPr>
                      </pic:pic>
                    </a:graphicData>
                  </a:graphic>
                </wp:inline>
              </w:drawing>
            </w:r>
          </w:p>
          <w:p w:rsidR="00050AF3" w:rsidRDefault="00050AF3" w:rsidP="00E064EA">
            <w:pPr>
              <w:pStyle w:val="ndir"/>
            </w:pPr>
          </w:p>
        </w:tc>
      </w:tr>
      <w:tr w:rsidR="00364CC6" w:rsidTr="00050AF3">
        <w:tc>
          <w:tcPr>
            <w:tcW w:w="5341" w:type="dxa"/>
            <w:shd w:val="clear" w:color="auto" w:fill="DAEEF3" w:themeFill="accent5" w:themeFillTint="33"/>
          </w:tcPr>
          <w:p w:rsidR="00364CC6" w:rsidRDefault="00364CC6" w:rsidP="00E064EA">
            <w:pPr>
              <w:pStyle w:val="ndir"/>
            </w:pPr>
          </w:p>
          <w:p w:rsidR="00364CC6" w:rsidRDefault="00364CC6" w:rsidP="00E064EA">
            <w:pPr>
              <w:pStyle w:val="ndir"/>
            </w:pPr>
          </w:p>
          <w:p w:rsidR="00364CC6" w:rsidRPr="00364CC6" w:rsidRDefault="00364CC6" w:rsidP="00882A2C">
            <w:pPr>
              <w:pStyle w:val="ndir"/>
              <w:numPr>
                <w:ilvl w:val="0"/>
                <w:numId w:val="2"/>
              </w:numPr>
            </w:pPr>
            <w:r>
              <w:t xml:space="preserve">The first thing that comes to mind is to make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rec</m:t>
                  </m:r>
                </m:sub>
              </m:sSub>
            </m:oMath>
            <w:r>
              <w:t xml:space="preserve">equal one, </w:t>
            </w:r>
            <m:oMath>
              <m:sSub>
                <m:sSubPr>
                  <m:ctrlPr>
                    <w:rPr>
                      <w:rFonts w:ascii="Cambria Math" w:hAnsi="Cambria Math"/>
                      <w:b/>
                      <w:i/>
                      <w:sz w:val="22"/>
                    </w:rPr>
                  </m:ctrlPr>
                </m:sSubPr>
                <m:e>
                  <m:r>
                    <m:rPr>
                      <m:sty m:val="bi"/>
                    </m:rPr>
                    <w:rPr>
                      <w:rFonts w:ascii="Cambria Math" w:hAnsi="Cambria Math"/>
                      <w:sz w:val="22"/>
                    </w:rPr>
                    <m:t>W</m:t>
                  </m:r>
                </m:e>
                <m:sub>
                  <m:r>
                    <m:rPr>
                      <m:sty m:val="bi"/>
                    </m:rPr>
                    <w:rPr>
                      <w:rFonts w:ascii="Cambria Math" w:hAnsi="Cambria Math"/>
                      <w:sz w:val="22"/>
                    </w:rPr>
                    <m:t>rec</m:t>
                  </m:r>
                </m:sub>
              </m:sSub>
              <m:r>
                <w:rPr>
                  <w:rFonts w:ascii="Cambria Math" w:hAnsi="Cambria Math"/>
                </w:rPr>
                <m:t>=1</m:t>
              </m:r>
            </m:oMath>
            <w:r>
              <w:t xml:space="preserve">, and that's exactly what was done in the </w:t>
            </w:r>
            <w:r w:rsidRPr="00BA7EEC">
              <w:rPr>
                <w:rStyle w:val="dirBIChar"/>
              </w:rPr>
              <w:t>LSTMs</w:t>
            </w:r>
            <w:r>
              <w:t>.</w:t>
            </w:r>
          </w:p>
        </w:tc>
        <w:tc>
          <w:tcPr>
            <w:tcW w:w="5342" w:type="dxa"/>
            <w:shd w:val="clear" w:color="auto" w:fill="DAEEF3" w:themeFill="accent5" w:themeFillTint="33"/>
          </w:tcPr>
          <w:p w:rsidR="00364CC6" w:rsidRDefault="00364CC6" w:rsidP="00402F44">
            <w:pPr>
              <w:pStyle w:val="ndir"/>
              <w:jc w:val="center"/>
            </w:pPr>
            <w:r w:rsidRPr="00364CC6">
              <w:rPr>
                <w:noProof/>
                <w:lang w:val="en-GB" w:eastAsia="en-GB"/>
              </w:rPr>
              <w:drawing>
                <wp:inline distT="0" distB="0" distL="0" distR="0">
                  <wp:extent cx="2361255" cy="1699146"/>
                  <wp:effectExtent l="19050" t="0" r="94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361612" cy="1699403"/>
                          </a:xfrm>
                          <a:prstGeom prst="rect">
                            <a:avLst/>
                          </a:prstGeom>
                          <a:noFill/>
                          <a:ln w="9525">
                            <a:noFill/>
                            <a:miter lim="800000"/>
                            <a:headEnd/>
                            <a:tailEnd/>
                          </a:ln>
                        </pic:spPr>
                      </pic:pic>
                    </a:graphicData>
                  </a:graphic>
                </wp:inline>
              </w:drawing>
            </w:r>
          </w:p>
          <w:p w:rsidR="00364CC6" w:rsidRDefault="00364CC6" w:rsidP="00E064EA">
            <w:pPr>
              <w:pStyle w:val="ndir"/>
            </w:pPr>
          </w:p>
        </w:tc>
      </w:tr>
    </w:tbl>
    <w:p w:rsidR="00050AF3" w:rsidRDefault="00050AF3" w:rsidP="00E064EA">
      <w:pPr>
        <w:pStyle w:val="ndir"/>
      </w:pPr>
    </w:p>
    <w:p w:rsidR="00B62CC2" w:rsidRDefault="00B62CC2" w:rsidP="00E064EA">
      <w:pPr>
        <w:pStyle w:val="ndir"/>
      </w:pPr>
    </w:p>
    <w:p w:rsidR="00B62CC2" w:rsidRDefault="00FF3C54" w:rsidP="00402F44">
      <w:pPr>
        <w:pStyle w:val="ndir"/>
        <w:jc w:val="center"/>
      </w:pPr>
      <w:r w:rsidRPr="00FF3C54">
        <w:rPr>
          <w:noProof/>
          <w:lang w:val="en-GB" w:eastAsia="en-GB"/>
        </w:rPr>
        <w:drawing>
          <wp:inline distT="0" distB="0" distL="0" distR="0">
            <wp:extent cx="5469617" cy="247706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478492" cy="248108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37"/>
        <w:gridCol w:w="6246"/>
      </w:tblGrid>
      <w:tr w:rsidR="00946D70" w:rsidTr="009323E5">
        <w:tc>
          <w:tcPr>
            <w:tcW w:w="5341" w:type="dxa"/>
          </w:tcPr>
          <w:p w:rsidR="00946D70" w:rsidRDefault="00946D70" w:rsidP="00882A2C">
            <w:pPr>
              <w:pStyle w:val="ndir"/>
              <w:numPr>
                <w:ilvl w:val="0"/>
                <w:numId w:val="2"/>
              </w:numPr>
            </w:pPr>
            <w:r>
              <w:lastRenderedPageBreak/>
              <w:t xml:space="preserve">Here we've got a recurrent neural network. With unraveled </w:t>
            </w:r>
            <w:r w:rsidRPr="00DA13B9">
              <w:rPr>
                <w:rStyle w:val="dirBIChar"/>
              </w:rPr>
              <w:t>temporal</w:t>
            </w:r>
            <w:r>
              <w:t xml:space="preserve"> </w:t>
            </w:r>
            <w:r w:rsidRPr="00DA13B9">
              <w:rPr>
                <w:rStyle w:val="dirBIChar"/>
              </w:rPr>
              <w:t>loop</w:t>
            </w:r>
            <w:r>
              <w:t>.</w:t>
            </w:r>
          </w:p>
          <w:p w:rsidR="00946D70" w:rsidRDefault="00946D70" w:rsidP="00E064EA">
            <w:pPr>
              <w:pStyle w:val="ndir"/>
            </w:pPr>
          </w:p>
        </w:tc>
        <w:tc>
          <w:tcPr>
            <w:tcW w:w="5342" w:type="dxa"/>
          </w:tcPr>
          <w:p w:rsidR="00946D70" w:rsidRDefault="00946D70" w:rsidP="00E064EA">
            <w:pPr>
              <w:pStyle w:val="ndir"/>
            </w:pPr>
            <w:r w:rsidRPr="00946D70">
              <w:rPr>
                <w:noProof/>
                <w:lang w:val="en-GB" w:eastAsia="en-GB"/>
              </w:rPr>
              <w:drawing>
                <wp:inline distT="0" distB="0" distL="0" distR="0">
                  <wp:extent cx="3801717" cy="1789043"/>
                  <wp:effectExtent l="19050" t="0" r="8283"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3805273" cy="1790717"/>
                          </a:xfrm>
                          <a:prstGeom prst="rect">
                            <a:avLst/>
                          </a:prstGeom>
                          <a:noFill/>
                          <a:ln w="9525">
                            <a:noFill/>
                            <a:miter lim="800000"/>
                            <a:headEnd/>
                            <a:tailEnd/>
                          </a:ln>
                        </pic:spPr>
                      </pic:pic>
                    </a:graphicData>
                  </a:graphic>
                </wp:inline>
              </w:drawing>
            </w:r>
          </w:p>
        </w:tc>
      </w:tr>
    </w:tbl>
    <w:p w:rsidR="00364CC6" w:rsidRDefault="00364CC6" w:rsidP="00E064EA">
      <w:pPr>
        <w:pStyle w:val="ndir"/>
      </w:pPr>
    </w:p>
    <w:p w:rsidR="009323E5" w:rsidRDefault="009323E5" w:rsidP="00E064EA">
      <w:pPr>
        <w:pStyle w:val="ndir"/>
      </w:pPr>
    </w:p>
    <w:p w:rsidR="009323E5" w:rsidRDefault="009323E5" w:rsidP="00882A2C">
      <w:pPr>
        <w:pStyle w:val="ndir"/>
        <w:numPr>
          <w:ilvl w:val="0"/>
          <w:numId w:val="2"/>
        </w:numPr>
      </w:pPr>
      <w:r>
        <w:t>This is what it looks like if you dig inside the RNN. The images are taken from Christopher Olah.</w:t>
      </w:r>
    </w:p>
    <w:p w:rsidR="00AD1857" w:rsidRDefault="00AD1857" w:rsidP="00E064EA">
      <w:pPr>
        <w:pStyle w:val="ndir"/>
      </w:pPr>
    </w:p>
    <w:p w:rsidR="00B1610E" w:rsidRDefault="00B1610E" w:rsidP="00E064EA">
      <w:pPr>
        <w:pStyle w:val="ndir"/>
      </w:pPr>
      <w:r>
        <w:rPr>
          <w:noProof/>
          <w:lang w:val="en-GB" w:eastAsia="en-GB"/>
        </w:rPr>
        <w:drawing>
          <wp:inline distT="0" distB="0" distL="0" distR="0">
            <wp:extent cx="6646545" cy="2615763"/>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646545" cy="2615763"/>
                    </a:xfrm>
                    <a:prstGeom prst="rect">
                      <a:avLst/>
                    </a:prstGeom>
                    <a:noFill/>
                    <a:ln w="9525">
                      <a:noFill/>
                      <a:miter lim="800000"/>
                      <a:headEnd/>
                      <a:tailEnd/>
                    </a:ln>
                  </pic:spPr>
                </pic:pic>
              </a:graphicData>
            </a:graphic>
          </wp:inline>
        </w:drawing>
      </w:r>
    </w:p>
    <w:p w:rsidR="009323E5" w:rsidRDefault="009323E5" w:rsidP="00E064EA">
      <w:pPr>
        <w:pStyle w:val="ndir"/>
      </w:pPr>
    </w:p>
    <w:p w:rsidR="009323E5" w:rsidRDefault="009323E5" w:rsidP="00E064EA">
      <w:pPr>
        <w:pStyle w:val="ndir"/>
      </w:pPr>
    </w:p>
    <w:p w:rsidR="009323E5" w:rsidRDefault="009323E5" w:rsidP="00882A2C">
      <w:pPr>
        <w:pStyle w:val="ndir"/>
        <w:numPr>
          <w:ilvl w:val="0"/>
          <w:numId w:val="2"/>
        </w:numPr>
      </w:pPr>
      <w:r>
        <w:t>Here is his blog Very well-written blog with amazing images.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tblPr>
      <w:tblGrid>
        <w:gridCol w:w="5327"/>
        <w:gridCol w:w="5356"/>
      </w:tblGrid>
      <w:tr w:rsidR="0027328E" w:rsidTr="0027328E">
        <w:tc>
          <w:tcPr>
            <w:tcW w:w="5341" w:type="dxa"/>
            <w:shd w:val="clear" w:color="auto" w:fill="FDE9D9" w:themeFill="accent6" w:themeFillTint="33"/>
          </w:tcPr>
          <w:p w:rsidR="0027328E" w:rsidRDefault="0027328E" w:rsidP="00E064EA">
            <w:pPr>
              <w:pStyle w:val="ndir"/>
            </w:pPr>
          </w:p>
          <w:p w:rsidR="0027328E" w:rsidRDefault="0027328E" w:rsidP="00E064EA">
            <w:pPr>
              <w:pStyle w:val="ndir"/>
            </w:pPr>
            <w:r w:rsidRPr="0027328E">
              <w:rPr>
                <w:noProof/>
                <w:lang w:val="en-GB" w:eastAsia="en-GB"/>
              </w:rPr>
              <w:drawing>
                <wp:inline distT="0" distB="0" distL="0" distR="0">
                  <wp:extent cx="3070412" cy="2609850"/>
                  <wp:effectExtent l="1905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3070412" cy="2609850"/>
                          </a:xfrm>
                          <a:prstGeom prst="rect">
                            <a:avLst/>
                          </a:prstGeom>
                          <a:noFill/>
                          <a:ln w="9525">
                            <a:noFill/>
                            <a:miter lim="800000"/>
                            <a:headEnd/>
                            <a:tailEnd/>
                          </a:ln>
                        </pic:spPr>
                      </pic:pic>
                    </a:graphicData>
                  </a:graphic>
                </wp:inline>
              </w:drawing>
            </w:r>
          </w:p>
          <w:p w:rsidR="0027328E" w:rsidRDefault="0027328E" w:rsidP="00E064EA">
            <w:pPr>
              <w:pStyle w:val="ndir"/>
            </w:pPr>
          </w:p>
        </w:tc>
        <w:tc>
          <w:tcPr>
            <w:tcW w:w="5342" w:type="dxa"/>
            <w:shd w:val="clear" w:color="auto" w:fill="FDE9D9" w:themeFill="accent6" w:themeFillTint="33"/>
          </w:tcPr>
          <w:p w:rsidR="0027328E" w:rsidRDefault="0027328E" w:rsidP="00E064EA">
            <w:pPr>
              <w:pStyle w:val="ndir"/>
            </w:pPr>
          </w:p>
          <w:p w:rsidR="0027328E" w:rsidRDefault="0027328E" w:rsidP="00E064EA">
            <w:pPr>
              <w:pStyle w:val="ndir"/>
            </w:pPr>
            <w:r w:rsidRPr="0027328E">
              <w:rPr>
                <w:noProof/>
                <w:lang w:val="en-GB" w:eastAsia="en-GB"/>
              </w:rPr>
              <w:drawing>
                <wp:inline distT="0" distB="0" distL="0" distR="0">
                  <wp:extent cx="3244849" cy="2609850"/>
                  <wp:effectExtent l="1905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246279" cy="2611000"/>
                          </a:xfrm>
                          <a:prstGeom prst="rect">
                            <a:avLst/>
                          </a:prstGeom>
                          <a:noFill/>
                          <a:ln w="9525">
                            <a:noFill/>
                            <a:miter lim="800000"/>
                            <a:headEnd/>
                            <a:tailEnd/>
                          </a:ln>
                        </pic:spPr>
                      </pic:pic>
                    </a:graphicData>
                  </a:graphic>
                </wp:inline>
              </w:drawing>
            </w:r>
          </w:p>
        </w:tc>
      </w:tr>
    </w:tbl>
    <w:p w:rsidR="009323E5" w:rsidRDefault="009323E5" w:rsidP="00E064EA">
      <w:pPr>
        <w:pStyle w:val="ndir"/>
      </w:pPr>
    </w:p>
    <w:p w:rsidR="00AD1857" w:rsidRDefault="00AD1857" w:rsidP="00E064EA">
      <w:pPr>
        <w:pStyle w:val="ndir"/>
      </w:pPr>
    </w:p>
    <w:p w:rsidR="00A36ECC" w:rsidRDefault="00A36ECC" w:rsidP="00E064EA">
      <w:pPr>
        <w:pStyle w:val="ndir"/>
      </w:pPr>
    </w:p>
    <w:p w:rsidR="00A36ECC" w:rsidRDefault="00A36ECC" w:rsidP="00E064EA">
      <w:pPr>
        <w:pStyle w:val="ndir"/>
      </w:pPr>
    </w:p>
    <w:p w:rsidR="00A36ECC" w:rsidRDefault="00A36ECC" w:rsidP="00E064EA">
      <w:pPr>
        <w:pStyle w:val="ndir"/>
      </w:pPr>
    </w:p>
    <w:p w:rsidR="00A36ECC" w:rsidRPr="00402F44" w:rsidRDefault="00A36ECC" w:rsidP="00E064EA">
      <w:pPr>
        <w:pStyle w:val="ndir"/>
        <w:rPr>
          <w:rFonts w:ascii="Adelle" w:hAnsi="Adelle"/>
          <w:b/>
          <w:sz w:val="24"/>
        </w:rPr>
      </w:pPr>
      <w:r w:rsidRPr="00402F44">
        <w:rPr>
          <w:rFonts w:ascii="Adelle" w:hAnsi="Adelle"/>
          <w:b/>
          <w:sz w:val="24"/>
        </w:rPr>
        <w:t xml:space="preserve">12.2.2 </w:t>
      </w:r>
      <w:r w:rsidR="00F66FB1" w:rsidRPr="00402F44">
        <w:rPr>
          <w:rFonts w:ascii="Adelle" w:hAnsi="Adelle"/>
          <w:b/>
          <w:sz w:val="24"/>
        </w:rPr>
        <w:t>RNN vs LSTM-RNN</w:t>
      </w:r>
    </w:p>
    <w:p w:rsidR="00C73152" w:rsidRDefault="00C73152" w:rsidP="00E064EA">
      <w:pPr>
        <w:pStyle w:val="ndir"/>
      </w:pPr>
      <w:r>
        <w:t>In Following images the first one represents the Simple RNN and 2</w:t>
      </w:r>
      <w:r w:rsidRPr="00C73152">
        <w:rPr>
          <w:vertAlign w:val="superscript"/>
        </w:rPr>
        <w:t>nd</w:t>
      </w:r>
      <w:r>
        <w:t xml:space="preserve"> image represents  "RNN with LSTM".</w:t>
      </w:r>
      <w:r w:rsidR="00F66FB1">
        <w:t xml:space="preserve"> Here LSTM is a special kind of network applied to RNN.</w:t>
      </w:r>
    </w:p>
    <w:p w:rsidR="00AD1857" w:rsidRDefault="00836972" w:rsidP="00E064EA">
      <w:pPr>
        <w:pStyle w:val="ndir"/>
      </w:pPr>
      <w:r w:rsidRPr="00836972">
        <w:rPr>
          <w:noProof/>
          <w:lang w:val="en-GB" w:eastAsia="en-GB"/>
        </w:rPr>
        <w:lastRenderedPageBreak/>
        <w:drawing>
          <wp:inline distT="0" distB="0" distL="0" distR="0">
            <wp:extent cx="6646545" cy="2615763"/>
            <wp:effectExtent l="19050" t="0" r="1905"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646545" cy="2615763"/>
                    </a:xfrm>
                    <a:prstGeom prst="rect">
                      <a:avLst/>
                    </a:prstGeom>
                    <a:noFill/>
                    <a:ln w="9525">
                      <a:noFill/>
                      <a:miter lim="800000"/>
                      <a:headEnd/>
                      <a:tailEnd/>
                    </a:ln>
                  </pic:spPr>
                </pic:pic>
              </a:graphicData>
            </a:graphic>
          </wp:inline>
        </w:drawing>
      </w:r>
    </w:p>
    <w:p w:rsidR="00836972" w:rsidRPr="00402F44" w:rsidRDefault="00836972" w:rsidP="00402F44">
      <w:pPr>
        <w:pStyle w:val="ndir"/>
        <w:jc w:val="center"/>
        <w:rPr>
          <w:rFonts w:ascii="Adelle" w:hAnsi="Adelle"/>
          <w:b/>
          <w:i/>
          <w:sz w:val="22"/>
          <w:u w:val="single"/>
        </w:rPr>
      </w:pPr>
      <w:r w:rsidRPr="00402F44">
        <w:rPr>
          <w:rFonts w:ascii="Adelle" w:hAnsi="Adelle"/>
          <w:b/>
          <w:i/>
          <w:sz w:val="22"/>
          <w:u w:val="single"/>
        </w:rPr>
        <w:t>Standard RNN</w:t>
      </w:r>
    </w:p>
    <w:p w:rsidR="004E2702" w:rsidRDefault="004E2702" w:rsidP="00E064EA">
      <w:pPr>
        <w:pStyle w:val="ndir"/>
      </w:pPr>
    </w:p>
    <w:p w:rsidR="004E2702" w:rsidRPr="00836972" w:rsidRDefault="004E2702" w:rsidP="00E064EA">
      <w:pPr>
        <w:pStyle w:val="ndir"/>
      </w:pPr>
    </w:p>
    <w:p w:rsidR="00AD1857" w:rsidRDefault="00836972" w:rsidP="00E064EA">
      <w:pPr>
        <w:pStyle w:val="ndir"/>
      </w:pPr>
      <w:r>
        <w:rPr>
          <w:noProof/>
          <w:lang w:val="en-GB" w:eastAsia="en-GB"/>
        </w:rPr>
        <w:drawing>
          <wp:inline distT="0" distB="0" distL="0" distR="0">
            <wp:extent cx="6646545" cy="2580281"/>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6646545" cy="2580281"/>
                    </a:xfrm>
                    <a:prstGeom prst="rect">
                      <a:avLst/>
                    </a:prstGeom>
                    <a:noFill/>
                    <a:ln w="9525">
                      <a:noFill/>
                      <a:miter lim="800000"/>
                      <a:headEnd/>
                      <a:tailEnd/>
                    </a:ln>
                  </pic:spPr>
                </pic:pic>
              </a:graphicData>
            </a:graphic>
          </wp:inline>
        </w:drawing>
      </w:r>
    </w:p>
    <w:p w:rsidR="004E2702" w:rsidRDefault="004E2702" w:rsidP="00E064EA">
      <w:pPr>
        <w:pStyle w:val="ndir"/>
      </w:pPr>
    </w:p>
    <w:p w:rsidR="004E2702" w:rsidRPr="00402F44" w:rsidRDefault="004E2702" w:rsidP="00402F44">
      <w:pPr>
        <w:pStyle w:val="ndir"/>
        <w:jc w:val="center"/>
        <w:rPr>
          <w:rFonts w:ascii="Adelle" w:hAnsi="Adelle"/>
          <w:b/>
          <w:i/>
          <w:sz w:val="22"/>
          <w:u w:val="single"/>
        </w:rPr>
      </w:pPr>
      <w:r w:rsidRPr="00402F44">
        <w:rPr>
          <w:rFonts w:ascii="Adelle" w:hAnsi="Adelle"/>
          <w:b/>
          <w:i/>
          <w:sz w:val="22"/>
          <w:u w:val="single"/>
        </w:rPr>
        <w:t>RNN with LSTM applied</w:t>
      </w:r>
    </w:p>
    <w:p w:rsidR="00BD6F3B" w:rsidRDefault="00BD6F3B" w:rsidP="00E064EA">
      <w:pPr>
        <w:pStyle w:val="ndir"/>
      </w:pPr>
    </w:p>
    <w:p w:rsidR="00BD6F3B" w:rsidRDefault="00BD6F3B" w:rsidP="00882A2C">
      <w:pPr>
        <w:pStyle w:val="ndir"/>
        <w:numPr>
          <w:ilvl w:val="0"/>
          <w:numId w:val="2"/>
        </w:numPr>
      </w:pPr>
      <w:r>
        <w:t xml:space="preserve">Above is </w:t>
      </w:r>
      <w:r w:rsidR="00B33818">
        <w:t xml:space="preserve">a </w:t>
      </w:r>
      <w:r>
        <w:t>simple representation of LSTM. Following is the detailed representation.</w:t>
      </w:r>
      <w:r w:rsidR="00B33818">
        <w:t xml:space="preserve"> </w:t>
      </w:r>
      <w:r w:rsidR="00B33818" w:rsidRPr="00B33818">
        <w:t>Image Source:</w:t>
      </w:r>
      <w:r w:rsidR="00B33818" w:rsidRPr="00B33818">
        <w:tab/>
      </w:r>
      <w:r w:rsidR="00B33818" w:rsidRPr="00B33818">
        <w:rPr>
          <w:rStyle w:val="prototypeChar"/>
          <w:rFonts w:asciiTheme="majorHAnsi" w:hAnsiTheme="majorHAnsi"/>
          <w:b/>
          <w:i/>
        </w:rPr>
        <w:t>arxiv.org/pdf/1503.04069.pdf</w:t>
      </w:r>
    </w:p>
    <w:p w:rsidR="00B33818" w:rsidRDefault="00B33818" w:rsidP="00402F44">
      <w:pPr>
        <w:pStyle w:val="ndir"/>
        <w:jc w:val="center"/>
      </w:pPr>
      <w:r w:rsidRPr="00B33818">
        <w:rPr>
          <w:noProof/>
          <w:lang w:val="en-GB" w:eastAsia="en-GB"/>
        </w:rPr>
        <w:drawing>
          <wp:inline distT="0" distB="0" distL="0" distR="0">
            <wp:extent cx="3785199" cy="3704785"/>
            <wp:effectExtent l="19050" t="0" r="5751"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787283" cy="3706825"/>
                    </a:xfrm>
                    <a:prstGeom prst="rect">
                      <a:avLst/>
                    </a:prstGeom>
                    <a:noFill/>
                    <a:ln w="9525">
                      <a:noFill/>
                      <a:miter lim="800000"/>
                      <a:headEnd/>
                      <a:tailEnd/>
                    </a:ln>
                  </pic:spPr>
                </pic:pic>
              </a:graphicData>
            </a:graphic>
          </wp:inline>
        </w:drawing>
      </w:r>
    </w:p>
    <w:p w:rsidR="00B33818" w:rsidRPr="00402F44" w:rsidRDefault="00057AAC" w:rsidP="00E064EA">
      <w:pPr>
        <w:pStyle w:val="ndir"/>
        <w:rPr>
          <w:rFonts w:ascii="Adelle" w:hAnsi="Adelle"/>
          <w:b/>
          <w:sz w:val="24"/>
        </w:rPr>
      </w:pPr>
      <w:r w:rsidRPr="00402F44">
        <w:rPr>
          <w:rFonts w:ascii="Adelle" w:hAnsi="Adelle"/>
          <w:b/>
          <w:sz w:val="24"/>
        </w:rPr>
        <w:lastRenderedPageBreak/>
        <w:t>12.2.3 How LSTM works</w:t>
      </w:r>
    </w:p>
    <w:p w:rsidR="000A102A" w:rsidRPr="000A102A" w:rsidRDefault="000A102A" w:rsidP="00E064E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6696"/>
        <w:gridCol w:w="3987"/>
      </w:tblGrid>
      <w:tr w:rsidR="006B0A72" w:rsidTr="000A102A">
        <w:tc>
          <w:tcPr>
            <w:tcW w:w="6696" w:type="dxa"/>
            <w:shd w:val="clear" w:color="auto" w:fill="DAEEF3" w:themeFill="accent5" w:themeFillTint="33"/>
          </w:tcPr>
          <w:p w:rsidR="00756F46" w:rsidRDefault="00756F46" w:rsidP="00882A2C">
            <w:pPr>
              <w:pStyle w:val="ndir"/>
              <w:numPr>
                <w:ilvl w:val="0"/>
                <w:numId w:val="2"/>
              </w:numPr>
            </w:pPr>
            <w:r>
              <w:t xml:space="preserve">So here we've got the </w:t>
            </w:r>
            <w:r w:rsidRPr="006B0A72">
              <w:rPr>
                <w:rStyle w:val="dirBIChar"/>
              </w:rPr>
              <w:t>inside-look</w:t>
            </w:r>
            <w:r>
              <w:t xml:space="preserve"> of our </w:t>
            </w:r>
            <w:r w:rsidRPr="006B0A72">
              <w:rPr>
                <w:rStyle w:val="dirBIChar"/>
              </w:rPr>
              <w:t>simple</w:t>
            </w:r>
            <w:r>
              <w:rPr>
                <w:rStyle w:val="dirBIChar"/>
              </w:rPr>
              <w:t>-Standard</w:t>
            </w:r>
            <w:r w:rsidRPr="006B0A72">
              <w:rPr>
                <w:rStyle w:val="dirBIChar"/>
              </w:rPr>
              <w:t>-RNN</w:t>
            </w:r>
            <w:r>
              <w:t>. And this is where the problem lies.</w:t>
            </w:r>
          </w:p>
          <w:p w:rsidR="00756F46" w:rsidRDefault="00756F46" w:rsidP="00882A2C">
            <w:pPr>
              <w:pStyle w:val="ndir"/>
              <w:numPr>
                <w:ilvl w:val="0"/>
                <w:numId w:val="3"/>
              </w:numPr>
            </w:pPr>
            <w:r>
              <w:t xml:space="preserve">This operation that happens here is actually a </w:t>
            </w:r>
            <w:r w:rsidRPr="00756F46">
              <w:rPr>
                <w:rStyle w:val="firaChar"/>
                <w:b/>
                <w:i/>
              </w:rPr>
              <w:t>neural-network-layer-operation</w:t>
            </w:r>
            <w:r>
              <w:t>.</w:t>
            </w:r>
          </w:p>
          <w:p w:rsidR="00756F46" w:rsidRDefault="00756F46" w:rsidP="00E064EA">
            <w:pPr>
              <w:pStyle w:val="ndir"/>
            </w:pPr>
          </w:p>
          <w:p w:rsidR="00756F46" w:rsidRDefault="00756F46" w:rsidP="00D76295">
            <w:pPr>
              <w:pStyle w:val="ndir"/>
              <w:ind w:left="720"/>
            </w:pPr>
            <w:r w:rsidRPr="00756F46">
              <w:rPr>
                <w:b/>
                <w:i/>
              </w:rPr>
              <w:t>In a simple word:</w:t>
            </w:r>
            <w:r>
              <w:t xml:space="preserve"> outputs </w:t>
            </w:r>
            <w:r w:rsidRPr="00D72ED9">
              <w:rPr>
                <w:rStyle w:val="prototypeChar"/>
                <w:i/>
              </w:rPr>
              <w:t>coming</w:t>
            </w:r>
            <w:r>
              <w:t xml:space="preserve"> into this </w:t>
            </w:r>
            <w:r w:rsidRPr="00D72ED9">
              <w:rPr>
                <w:rStyle w:val="prototypeChar"/>
                <w:i/>
              </w:rPr>
              <w:t>module</w:t>
            </w:r>
            <w:r>
              <w:t xml:space="preserve"> and this operation's applied and then goes into the </w:t>
            </w:r>
            <w:r w:rsidRPr="00D72ED9">
              <w:rPr>
                <w:rStyle w:val="prototypeChar"/>
                <w:i/>
              </w:rPr>
              <w:t>next</w:t>
            </w:r>
            <w:r>
              <w:t xml:space="preserve"> </w:t>
            </w:r>
            <w:r w:rsidRPr="00D72ED9">
              <w:rPr>
                <w:rStyle w:val="prototypeChar"/>
                <w:i/>
              </w:rPr>
              <w:t>module</w:t>
            </w:r>
            <w:r>
              <w:t xml:space="preserve"> operation's applied, and so on.</w:t>
            </w:r>
          </w:p>
          <w:p w:rsidR="00756F46" w:rsidRDefault="00756F46" w:rsidP="00E064EA">
            <w:pPr>
              <w:pStyle w:val="ndir"/>
            </w:pPr>
          </w:p>
          <w:p w:rsidR="00756F46" w:rsidRDefault="00756F46" w:rsidP="00882A2C">
            <w:pPr>
              <w:pStyle w:val="ndir"/>
              <w:numPr>
                <w:ilvl w:val="0"/>
                <w:numId w:val="3"/>
              </w:numPr>
            </w:pPr>
            <w:r>
              <w:t xml:space="preserve">When we </w:t>
            </w:r>
            <w:r w:rsidRPr="00D72ED9">
              <w:rPr>
                <w:rStyle w:val="prototypeChar"/>
                <w:i/>
              </w:rPr>
              <w:t>back</w:t>
            </w:r>
            <w:r>
              <w:t xml:space="preserve"> </w:t>
            </w:r>
            <w:r w:rsidRPr="00D72ED9">
              <w:rPr>
                <w:rStyle w:val="prototypeChar"/>
                <w:i/>
              </w:rPr>
              <w:t>propagate</w:t>
            </w:r>
            <w:r>
              <w:t xml:space="preserve">, it goes through all of those </w:t>
            </w:r>
            <w:r w:rsidRPr="00D72ED9">
              <w:rPr>
                <w:rStyle w:val="prototypeChar"/>
                <w:i/>
              </w:rPr>
              <w:t>operation</w:t>
            </w:r>
            <w:r>
              <w:t xml:space="preserve">, and that's where the </w:t>
            </w:r>
            <w:r w:rsidRPr="00D72ED9">
              <w:rPr>
                <w:rStyle w:val="prototypeChar"/>
                <w:i/>
              </w:rPr>
              <w:t>weights</w:t>
            </w:r>
            <w:r>
              <w:t xml:space="preserve"> are applied (that's where the </w:t>
            </w:r>
            <m:oMath>
              <m:sSub>
                <m:sSubPr>
                  <m:ctrlPr>
                    <w:rPr>
                      <w:rFonts w:ascii="Cambria Math" w:hAnsi="Cambria Math"/>
                      <w:b/>
                      <w:i/>
                      <w:sz w:val="20"/>
                    </w:rPr>
                  </m:ctrlPr>
                </m:sSubPr>
                <m:e>
                  <m:r>
                    <m:rPr>
                      <m:sty m:val="bi"/>
                    </m:rPr>
                    <w:rPr>
                      <w:rFonts w:ascii="Cambria Math" w:hAnsi="Cambria Math"/>
                      <w:sz w:val="20"/>
                    </w:rPr>
                    <m:t>W</m:t>
                  </m:r>
                </m:e>
                <m:sub>
                  <m:r>
                    <m:rPr>
                      <m:sty m:val="bi"/>
                    </m:rPr>
                    <w:rPr>
                      <w:rFonts w:ascii="Cambria Math" w:hAnsi="Cambria Math"/>
                      <w:sz w:val="20"/>
                    </w:rPr>
                    <m:t>rec</m:t>
                  </m:r>
                </m:sub>
              </m:sSub>
            </m:oMath>
            <w:r>
              <w:t xml:space="preserve"> is sitting). And through this </w:t>
            </w:r>
            <w:r w:rsidRPr="00D72ED9">
              <w:rPr>
                <w:rStyle w:val="prototypeChar"/>
                <w:i/>
              </w:rPr>
              <w:t>back</w:t>
            </w:r>
            <w:r>
              <w:t xml:space="preserve"> </w:t>
            </w:r>
            <w:r w:rsidRPr="00D72ED9">
              <w:rPr>
                <w:rStyle w:val="prototypeChar"/>
                <w:i/>
              </w:rPr>
              <w:t>propagation</w:t>
            </w:r>
            <w:r>
              <w:t xml:space="preserve">, the </w:t>
            </w:r>
            <w:r w:rsidRPr="00D72ED9">
              <w:rPr>
                <w:rStyle w:val="prototypeChar"/>
                <w:i/>
              </w:rPr>
              <w:t>gradient</w:t>
            </w:r>
            <w:r>
              <w:t xml:space="preserve"> </w:t>
            </w:r>
            <w:r w:rsidRPr="00D72ED9">
              <w:rPr>
                <w:rStyle w:val="prototypeChar"/>
                <w:i/>
              </w:rPr>
              <w:t>vanishes</w:t>
            </w:r>
            <w:r>
              <w:t xml:space="preserve">, which means that the </w:t>
            </w:r>
            <w:r w:rsidRPr="00D72ED9">
              <w:rPr>
                <w:rStyle w:val="prototypeChar"/>
                <w:i/>
              </w:rPr>
              <w:t>weights</w:t>
            </w:r>
            <w:r>
              <w:t xml:space="preserve"> </w:t>
            </w:r>
            <w:r w:rsidRPr="00D72ED9">
              <w:rPr>
                <w:rStyle w:val="prototypeChar"/>
                <w:i/>
              </w:rPr>
              <w:t>cannot</w:t>
            </w:r>
            <w:r>
              <w:t xml:space="preserve"> be </w:t>
            </w:r>
            <w:r w:rsidRPr="00D72ED9">
              <w:rPr>
                <w:rStyle w:val="prototypeChar"/>
                <w:i/>
              </w:rPr>
              <w:t>updated</w:t>
            </w:r>
            <w:r>
              <w:t xml:space="preserve"> properly or fast enough to </w:t>
            </w:r>
            <w:r w:rsidRPr="00D72ED9">
              <w:rPr>
                <w:rStyle w:val="prototypeChar"/>
                <w:i/>
              </w:rPr>
              <w:t>train</w:t>
            </w:r>
            <w:r>
              <w:t xml:space="preserve"> the network </w:t>
            </w:r>
            <w:r w:rsidRPr="00D72ED9">
              <w:rPr>
                <w:rStyle w:val="prototypeChar"/>
                <w:i/>
              </w:rPr>
              <w:t>properly</w:t>
            </w:r>
            <w:r>
              <w:t xml:space="preserve">. This is the </w:t>
            </w:r>
            <w:r w:rsidRPr="00D72ED9">
              <w:rPr>
                <w:rStyle w:val="prototypeChar"/>
                <w:i/>
              </w:rPr>
              <w:t>standard</w:t>
            </w:r>
            <w:r>
              <w:t xml:space="preserve"> </w:t>
            </w:r>
            <w:r w:rsidRPr="00D72ED9">
              <w:rPr>
                <w:rStyle w:val="prototypeChar"/>
                <w:i/>
              </w:rPr>
              <w:t>RNN</w:t>
            </w:r>
            <w:r>
              <w:t>,</w:t>
            </w:r>
          </w:p>
          <w:p w:rsidR="006B0A72" w:rsidRDefault="006B0A72" w:rsidP="00E064EA">
            <w:pPr>
              <w:pStyle w:val="ndir"/>
            </w:pPr>
          </w:p>
        </w:tc>
        <w:tc>
          <w:tcPr>
            <w:tcW w:w="3987" w:type="dxa"/>
            <w:shd w:val="clear" w:color="auto" w:fill="DAEEF3" w:themeFill="accent5" w:themeFillTint="33"/>
          </w:tcPr>
          <w:p w:rsidR="000F41D2" w:rsidRDefault="000F41D2" w:rsidP="00E064EA">
            <w:pPr>
              <w:pStyle w:val="ndir"/>
            </w:pPr>
          </w:p>
          <w:p w:rsidR="006B0A72" w:rsidRDefault="006B0A72" w:rsidP="006A2449">
            <w:pPr>
              <w:pStyle w:val="ndir"/>
              <w:jc w:val="center"/>
            </w:pPr>
            <w:r>
              <w:rPr>
                <w:noProof/>
                <w:lang w:val="en-GB" w:eastAsia="en-GB"/>
              </w:rPr>
              <w:drawing>
                <wp:inline distT="0" distB="0" distL="0" distR="0">
                  <wp:extent cx="1947553" cy="2032558"/>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949139" cy="2034214"/>
                          </a:xfrm>
                          <a:prstGeom prst="rect">
                            <a:avLst/>
                          </a:prstGeom>
                          <a:noFill/>
                          <a:ln w="9525">
                            <a:noFill/>
                            <a:miter lim="800000"/>
                            <a:headEnd/>
                            <a:tailEnd/>
                          </a:ln>
                        </pic:spPr>
                      </pic:pic>
                    </a:graphicData>
                  </a:graphic>
                </wp:inline>
              </w:drawing>
            </w:r>
          </w:p>
          <w:p w:rsidR="000F41D2" w:rsidRDefault="000F41D2" w:rsidP="00E064EA">
            <w:pPr>
              <w:pStyle w:val="ndir"/>
            </w:pPr>
          </w:p>
        </w:tc>
      </w:tr>
      <w:tr w:rsidR="00EA62C1" w:rsidTr="006A2449">
        <w:tc>
          <w:tcPr>
            <w:tcW w:w="10683" w:type="dxa"/>
            <w:gridSpan w:val="2"/>
            <w:shd w:val="clear" w:color="auto" w:fill="DAEEF3" w:themeFill="accent5" w:themeFillTint="33"/>
          </w:tcPr>
          <w:p w:rsidR="00EA62C1" w:rsidRDefault="00EA62C1" w:rsidP="00882A2C">
            <w:pPr>
              <w:pStyle w:val="ndir"/>
              <w:numPr>
                <w:ilvl w:val="0"/>
                <w:numId w:val="2"/>
              </w:numPr>
            </w:pPr>
            <w:r>
              <w:t xml:space="preserve">Now Following image is the </w:t>
            </w:r>
            <w:r w:rsidRPr="00D611AA">
              <w:rPr>
                <w:rStyle w:val="dirBIChar"/>
              </w:rPr>
              <w:t>LSTM</w:t>
            </w:r>
            <w:r>
              <w:t xml:space="preserve"> version of </w:t>
            </w:r>
            <w:r w:rsidRPr="00D611AA">
              <w:rPr>
                <w:rStyle w:val="dirBIChar"/>
              </w:rPr>
              <w:t>RNN</w:t>
            </w:r>
            <w:r>
              <w:t xml:space="preserve">. </w:t>
            </w:r>
          </w:p>
          <w:p w:rsidR="00EA62C1" w:rsidRDefault="00EA62C1" w:rsidP="00E064EA">
            <w:pPr>
              <w:pStyle w:val="ndir"/>
            </w:pPr>
          </w:p>
          <w:p w:rsidR="00EA62C1" w:rsidRDefault="00EA62C1" w:rsidP="006A2449">
            <w:pPr>
              <w:pStyle w:val="ndir"/>
              <w:jc w:val="center"/>
            </w:pPr>
            <w:r w:rsidRPr="00EA62C1">
              <w:rPr>
                <w:noProof/>
                <w:lang w:val="en-GB" w:eastAsia="en-GB"/>
              </w:rPr>
              <w:drawing>
                <wp:inline distT="0" distB="0" distL="0" distR="0">
                  <wp:extent cx="1947070" cy="208915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952996" cy="2095509"/>
                          </a:xfrm>
                          <a:prstGeom prst="rect">
                            <a:avLst/>
                          </a:prstGeom>
                          <a:noFill/>
                          <a:ln w="9525">
                            <a:noFill/>
                            <a:miter lim="800000"/>
                            <a:headEnd/>
                            <a:tailEnd/>
                          </a:ln>
                        </pic:spPr>
                      </pic:pic>
                    </a:graphicData>
                  </a:graphic>
                </wp:inline>
              </w:drawing>
            </w:r>
          </w:p>
          <w:p w:rsidR="00EA62C1" w:rsidRDefault="00EA62C1" w:rsidP="00882A2C">
            <w:pPr>
              <w:pStyle w:val="ndir"/>
              <w:numPr>
                <w:ilvl w:val="0"/>
                <w:numId w:val="3"/>
              </w:numPr>
            </w:pPr>
            <w:r>
              <w:t xml:space="preserve">Notice that the main point here was setting </w:t>
            </w:r>
            <m:oMath>
              <m:sSub>
                <m:sSubPr>
                  <m:ctrlPr>
                    <w:rPr>
                      <w:rFonts w:ascii="Cambria Math" w:hAnsi="Cambria Math"/>
                      <w:b/>
                      <w:i/>
                      <w:sz w:val="20"/>
                    </w:rPr>
                  </m:ctrlPr>
                </m:sSubPr>
                <m:e>
                  <m:r>
                    <m:rPr>
                      <m:sty m:val="bi"/>
                    </m:rPr>
                    <w:rPr>
                      <w:rFonts w:ascii="Cambria Math" w:hAnsi="Cambria Math"/>
                      <w:sz w:val="20"/>
                    </w:rPr>
                    <m:t>W</m:t>
                  </m:r>
                </m:e>
                <m:sub>
                  <m:r>
                    <m:rPr>
                      <m:sty m:val="bi"/>
                    </m:rPr>
                    <w:rPr>
                      <w:rFonts w:ascii="Cambria Math" w:hAnsi="Cambria Math"/>
                      <w:sz w:val="20"/>
                    </w:rPr>
                    <m:t>rec</m:t>
                  </m:r>
                </m:sub>
              </m:sSub>
              <m:r>
                <m:rPr>
                  <m:sty m:val="bi"/>
                </m:rPr>
                <w:rPr>
                  <w:rFonts w:ascii="Cambria Math" w:hAnsi="Cambria Math"/>
                  <w:sz w:val="20"/>
                </w:rPr>
                <m:t>=1</m:t>
              </m:r>
            </m:oMath>
            <w:r w:rsidRPr="00ED1D2F">
              <w:t>.</w:t>
            </w:r>
            <w:r>
              <w:t xml:space="preserve"> Well that's this line that </w:t>
            </w:r>
            <w:r w:rsidRPr="00EA62C1">
              <w:rPr>
                <w:rStyle w:val="prototypeChar"/>
                <w:i/>
              </w:rPr>
              <w:t>flows straight</w:t>
            </w:r>
            <w:r>
              <w:t xml:space="preserve"> here (the upper line),</w:t>
            </w:r>
            <w:r w:rsidRPr="00ED1D2F">
              <w:t xml:space="preserve"> </w:t>
            </w:r>
            <w:r>
              <w:t xml:space="preserve">that </w:t>
            </w:r>
            <w:r w:rsidRPr="00FA4FF1">
              <w:rPr>
                <w:rStyle w:val="prototypeChar"/>
                <w:i/>
              </w:rPr>
              <w:t>pipeline</w:t>
            </w:r>
            <w:r>
              <w:t xml:space="preserve"> at the top of the </w:t>
            </w:r>
            <w:r w:rsidRPr="00FA4FF1">
              <w:rPr>
                <w:rStyle w:val="prototypeChar"/>
                <w:i/>
              </w:rPr>
              <w:t>LSTM</w:t>
            </w:r>
            <w:r>
              <w:t xml:space="preserve"> version of </w:t>
            </w:r>
            <w:r w:rsidRPr="00FA4FF1">
              <w:rPr>
                <w:rStyle w:val="prototypeChar"/>
                <w:i/>
              </w:rPr>
              <w:t>RNN</w:t>
            </w:r>
            <w:r>
              <w:t>.</w:t>
            </w:r>
          </w:p>
          <w:p w:rsidR="00EA62C1" w:rsidRDefault="00EA62C1" w:rsidP="00E064EA">
            <w:pPr>
              <w:pStyle w:val="ndir"/>
            </w:pPr>
          </w:p>
          <w:p w:rsidR="00EA62C1" w:rsidRDefault="00EA62C1" w:rsidP="006A2449">
            <w:pPr>
              <w:pStyle w:val="ndir"/>
              <w:jc w:val="center"/>
            </w:pPr>
            <w:r w:rsidRPr="00FA4FF1">
              <w:rPr>
                <w:noProof/>
                <w:lang w:val="en-GB" w:eastAsia="en-GB"/>
              </w:rPr>
              <w:drawing>
                <wp:inline distT="0" distB="0" distL="0" distR="0">
                  <wp:extent cx="5410200" cy="274773"/>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412624" cy="274896"/>
                          </a:xfrm>
                          <a:prstGeom prst="rect">
                            <a:avLst/>
                          </a:prstGeom>
                          <a:noFill/>
                          <a:ln w="9525">
                            <a:noFill/>
                            <a:miter lim="800000"/>
                            <a:headEnd/>
                            <a:tailEnd/>
                          </a:ln>
                        </pic:spPr>
                      </pic:pic>
                    </a:graphicData>
                  </a:graphic>
                </wp:inline>
              </w:drawing>
            </w:r>
          </w:p>
          <w:p w:rsidR="00EA62C1" w:rsidRDefault="00EA62C1" w:rsidP="00E064EA">
            <w:pPr>
              <w:pStyle w:val="ndir"/>
            </w:pPr>
          </w:p>
          <w:p w:rsidR="00EA62C1" w:rsidRDefault="00EA62C1" w:rsidP="00882A2C">
            <w:pPr>
              <w:pStyle w:val="ndir"/>
              <w:numPr>
                <w:ilvl w:val="0"/>
                <w:numId w:val="3"/>
              </w:numPr>
            </w:pPr>
            <w:r>
              <w:t xml:space="preserve">There's not much going on, just two </w:t>
            </w:r>
            <w:r w:rsidRPr="00FA4FF1">
              <w:rPr>
                <w:rStyle w:val="prototypeChar"/>
                <w:i/>
              </w:rPr>
              <w:t>pointwise</w:t>
            </w:r>
            <w:r>
              <w:t xml:space="preserve"> </w:t>
            </w:r>
            <w:r w:rsidRPr="00FA4FF1">
              <w:rPr>
                <w:rStyle w:val="prototypeChar"/>
                <w:i/>
              </w:rPr>
              <w:t>operations</w:t>
            </w:r>
            <w:r>
              <w:t xml:space="preserve"> (removal &amp; addition) and </w:t>
            </w:r>
            <w:r w:rsidRPr="000B06AA">
              <w:rPr>
                <w:rStyle w:val="dirBIChar"/>
              </w:rPr>
              <w:t>no</w:t>
            </w:r>
            <w:r>
              <w:t xml:space="preserve"> </w:t>
            </w:r>
            <w:r w:rsidRPr="000B06AA">
              <w:rPr>
                <w:rStyle w:val="prototypeChar"/>
                <w:i/>
              </w:rPr>
              <w:t>Complex Neural Network Layered Operations</w:t>
            </w:r>
            <w:r>
              <w:t xml:space="preserve"> happening in this line.</w:t>
            </w:r>
          </w:p>
          <w:p w:rsidR="00E11543" w:rsidRPr="00E11543" w:rsidRDefault="00E11543" w:rsidP="00E064EA">
            <w:pPr>
              <w:pStyle w:val="ndir"/>
            </w:pPr>
          </w:p>
          <w:p w:rsidR="00EA62C1" w:rsidRDefault="00EA62C1" w:rsidP="006A2449">
            <w:pPr>
              <w:pStyle w:val="ndir"/>
              <w:jc w:val="center"/>
            </w:pPr>
            <w:r w:rsidRPr="000B06AA">
              <w:rPr>
                <w:noProof/>
                <w:lang w:val="en-GB" w:eastAsia="en-GB"/>
              </w:rPr>
              <w:drawing>
                <wp:inline distT="0" distB="0" distL="0" distR="0">
                  <wp:extent cx="3727615" cy="1447112"/>
                  <wp:effectExtent l="19050" t="0" r="6185"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3741081" cy="1452340"/>
                          </a:xfrm>
                          <a:prstGeom prst="rect">
                            <a:avLst/>
                          </a:prstGeom>
                          <a:noFill/>
                          <a:ln w="9525">
                            <a:noFill/>
                            <a:miter lim="800000"/>
                            <a:headEnd/>
                            <a:tailEnd/>
                          </a:ln>
                        </pic:spPr>
                      </pic:pic>
                    </a:graphicData>
                  </a:graphic>
                </wp:inline>
              </w:drawing>
            </w:r>
          </w:p>
          <w:p w:rsidR="00EA62C1" w:rsidRDefault="00EA62C1" w:rsidP="00E064EA">
            <w:pPr>
              <w:pStyle w:val="ndir"/>
              <w:rPr>
                <w:noProof/>
              </w:rPr>
            </w:pPr>
          </w:p>
        </w:tc>
      </w:tr>
      <w:tr w:rsidR="00D419BF" w:rsidTr="000A102A">
        <w:tc>
          <w:tcPr>
            <w:tcW w:w="10683" w:type="dxa"/>
            <w:gridSpan w:val="2"/>
            <w:shd w:val="clear" w:color="auto" w:fill="DAEEF3" w:themeFill="accent5" w:themeFillTint="33"/>
          </w:tcPr>
          <w:p w:rsidR="00D419BF" w:rsidRDefault="00D419BF" w:rsidP="00882A2C">
            <w:pPr>
              <w:pStyle w:val="ndir"/>
              <w:numPr>
                <w:ilvl w:val="0"/>
                <w:numId w:val="3"/>
              </w:numPr>
            </w:pPr>
            <w:r>
              <w:t xml:space="preserve">Actually </w:t>
            </w:r>
            <w:r w:rsidRPr="001F61B0">
              <w:rPr>
                <w:rStyle w:val="dirBIChar"/>
              </w:rPr>
              <w:t>LSTMs</w:t>
            </w:r>
            <w:r>
              <w:t xml:space="preserve"> have this pipeline as a </w:t>
            </w:r>
            <w:r w:rsidRPr="001F61B0">
              <w:rPr>
                <w:rStyle w:val="prototypeChar"/>
                <w:i/>
              </w:rPr>
              <w:t>memory cell</w:t>
            </w:r>
            <w:r>
              <w:t xml:space="preserve"> or we can call it </w:t>
            </w:r>
            <w:r w:rsidRPr="001F61B0">
              <w:rPr>
                <w:rStyle w:val="prototypeChar"/>
                <w:i/>
              </w:rPr>
              <w:t>memory pipeline</w:t>
            </w:r>
            <w:r>
              <w:t xml:space="preserve">. This </w:t>
            </w:r>
            <w:r w:rsidRPr="00D611AA">
              <w:rPr>
                <w:rStyle w:val="firaChar"/>
                <w:b/>
                <w:i/>
              </w:rPr>
              <w:t>pipeline</w:t>
            </w:r>
            <w:r>
              <w:t xml:space="preserve"> flows through </w:t>
            </w:r>
            <w:r w:rsidRPr="00D611AA">
              <w:rPr>
                <w:rStyle w:val="dirBIChar"/>
              </w:rPr>
              <w:t>time</w:t>
            </w:r>
            <w:r>
              <w:t xml:space="preserve">, sometimes it faces </w:t>
            </w:r>
            <w:r w:rsidRPr="00FA4FF1">
              <w:rPr>
                <w:rStyle w:val="prototypeChar"/>
                <w:i/>
              </w:rPr>
              <w:t>pointwise</w:t>
            </w:r>
            <w:r>
              <w:t xml:space="preserve"> </w:t>
            </w:r>
            <w:r w:rsidRPr="00FA4FF1">
              <w:rPr>
                <w:rStyle w:val="prototypeChar"/>
                <w:i/>
              </w:rPr>
              <w:t>operations</w:t>
            </w:r>
            <w:r>
              <w:t xml:space="preserve"> to remove/add something.</w:t>
            </w:r>
          </w:p>
          <w:p w:rsidR="00D419BF" w:rsidRDefault="00D419BF" w:rsidP="00882A2C">
            <w:pPr>
              <w:pStyle w:val="ndir"/>
              <w:numPr>
                <w:ilvl w:val="0"/>
                <w:numId w:val="3"/>
              </w:numPr>
            </w:pPr>
            <w:r>
              <w:t xml:space="preserve">But mostly it </w:t>
            </w:r>
            <w:r w:rsidRPr="0030338C">
              <w:rPr>
                <w:rStyle w:val="prototypeChar"/>
                <w:i/>
              </w:rPr>
              <w:t>flows through times</w:t>
            </w:r>
            <w:r>
              <w:t xml:space="preserve"> freely and therefore when you </w:t>
            </w:r>
            <w:r w:rsidRPr="00157498">
              <w:rPr>
                <w:rStyle w:val="prototypeChar"/>
                <w:i/>
              </w:rPr>
              <w:t>back</w:t>
            </w:r>
            <w:r>
              <w:t xml:space="preserve"> </w:t>
            </w:r>
            <w:r w:rsidRPr="00157498">
              <w:rPr>
                <w:rStyle w:val="prototypeChar"/>
                <w:i/>
              </w:rPr>
              <w:t>propagate</w:t>
            </w:r>
            <w:r>
              <w:t xml:space="preserve"> through these LSTMs, you don't face </w:t>
            </w:r>
            <w:r w:rsidRPr="00157498">
              <w:rPr>
                <w:rStyle w:val="prototypeChar"/>
                <w:i/>
              </w:rPr>
              <w:t>vanishing</w:t>
            </w:r>
            <w:r>
              <w:t xml:space="preserve"> </w:t>
            </w:r>
            <w:r w:rsidRPr="00157498">
              <w:rPr>
                <w:rStyle w:val="prototypeChar"/>
                <w:i/>
              </w:rPr>
              <w:t>gradient</w:t>
            </w:r>
            <w:r>
              <w:t xml:space="preserve"> problem.</w:t>
            </w:r>
          </w:p>
          <w:p w:rsidR="00E11543" w:rsidRDefault="00E11543" w:rsidP="00E064EA">
            <w:pPr>
              <w:pStyle w:val="ndir"/>
            </w:pPr>
          </w:p>
        </w:tc>
      </w:tr>
      <w:tr w:rsidR="00D419BF" w:rsidTr="000A102A">
        <w:tc>
          <w:tcPr>
            <w:tcW w:w="6696" w:type="dxa"/>
            <w:shd w:val="clear" w:color="auto" w:fill="DAEEF3" w:themeFill="accent5" w:themeFillTint="33"/>
          </w:tcPr>
          <w:p w:rsidR="00D419BF" w:rsidRDefault="00D76295" w:rsidP="00882A2C">
            <w:pPr>
              <w:pStyle w:val="ndir"/>
              <w:numPr>
                <w:ilvl w:val="0"/>
                <w:numId w:val="2"/>
              </w:numPr>
            </w:pPr>
            <w:r>
              <w:t>However,</w:t>
            </w:r>
            <w:r w:rsidR="00D419BF">
              <w:t xml:space="preserve"> all complex-operations are brought out to this down part (image on the Right).</w:t>
            </w:r>
          </w:p>
        </w:tc>
        <w:tc>
          <w:tcPr>
            <w:tcW w:w="3987" w:type="dxa"/>
            <w:shd w:val="clear" w:color="auto" w:fill="DAEEF3" w:themeFill="accent5" w:themeFillTint="33"/>
          </w:tcPr>
          <w:p w:rsidR="00D419BF" w:rsidRDefault="00D419BF" w:rsidP="00E064EA">
            <w:pPr>
              <w:pStyle w:val="ndir"/>
              <w:rPr>
                <w:noProof/>
              </w:rPr>
            </w:pPr>
          </w:p>
          <w:p w:rsidR="00D419BF" w:rsidRDefault="00D419BF" w:rsidP="00E064EA">
            <w:pPr>
              <w:pStyle w:val="ndir"/>
              <w:rPr>
                <w:noProof/>
              </w:rPr>
            </w:pPr>
            <w:r w:rsidRPr="00D419BF">
              <w:rPr>
                <w:noProof/>
                <w:lang w:val="en-GB" w:eastAsia="en-GB"/>
              </w:rPr>
              <w:drawing>
                <wp:inline distT="0" distB="0" distL="0" distR="0">
                  <wp:extent cx="2076422" cy="831273"/>
                  <wp:effectExtent l="19050" t="0" r="28"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2085215" cy="834793"/>
                          </a:xfrm>
                          <a:prstGeom prst="rect">
                            <a:avLst/>
                          </a:prstGeom>
                          <a:noFill/>
                          <a:ln w="9525">
                            <a:noFill/>
                            <a:miter lim="800000"/>
                            <a:headEnd/>
                            <a:tailEnd/>
                          </a:ln>
                        </pic:spPr>
                      </pic:pic>
                    </a:graphicData>
                  </a:graphic>
                </wp:inline>
              </w:drawing>
            </w:r>
          </w:p>
          <w:p w:rsidR="00D419BF" w:rsidRDefault="00D419BF" w:rsidP="00E064EA">
            <w:pPr>
              <w:pStyle w:val="ndir"/>
              <w:rPr>
                <w:noProof/>
              </w:rPr>
            </w:pPr>
          </w:p>
        </w:tc>
      </w:tr>
    </w:tbl>
    <w:p w:rsidR="00E67E95" w:rsidRPr="006A2449" w:rsidRDefault="00E67E95" w:rsidP="00E064EA">
      <w:pPr>
        <w:pStyle w:val="ndir"/>
        <w:rPr>
          <w:rFonts w:ascii="Adelle" w:hAnsi="Adelle"/>
          <w:b/>
          <w:sz w:val="24"/>
        </w:rPr>
      </w:pPr>
      <w:r w:rsidRPr="006A2449">
        <w:rPr>
          <w:rFonts w:ascii="Adelle" w:hAnsi="Adelle"/>
          <w:b/>
          <w:sz w:val="24"/>
        </w:rPr>
        <w:lastRenderedPageBreak/>
        <w:t>12.2.4 LSTM operations</w:t>
      </w:r>
    </w:p>
    <w:p w:rsidR="00AD6C1B" w:rsidRDefault="005226B4" w:rsidP="00E064EA">
      <w:pPr>
        <w:pStyle w:val="ndir"/>
      </w:pPr>
      <w:r>
        <w:t xml:space="preserve">Now </w:t>
      </w:r>
      <w:r w:rsidR="0030338C">
        <w:t>let's</w:t>
      </w:r>
      <w:r>
        <w:t xml:space="preserve"> focus on j</w:t>
      </w:r>
      <w:r w:rsidR="00513D8F">
        <w:t>ust one time-</w:t>
      </w:r>
      <w:r>
        <w:t>step</w:t>
      </w:r>
      <w:r w:rsidR="00AF527E">
        <w:t xml:space="preserve"> or a single module/block of LSTM</w:t>
      </w:r>
      <w:r>
        <w:t>.</w:t>
      </w:r>
      <w:r w:rsidR="00AD6C1B">
        <w:t xml:space="preserve"> In following representation we have:</w:t>
      </w:r>
    </w:p>
    <w:p w:rsidR="00EA62C1" w:rsidRDefault="00EA62C1" w:rsidP="00E064EA">
      <w:pPr>
        <w:pStyle w:val="ndir"/>
      </w:pPr>
    </w:p>
    <w:p w:rsidR="00694437" w:rsidRDefault="00694437" w:rsidP="00E064EA">
      <w:pPr>
        <w:pStyle w:val="ndir"/>
      </w:pPr>
      <w:r>
        <w:rPr>
          <w:noProof/>
          <w:lang w:val="en-GB" w:eastAsia="en-GB"/>
        </w:rPr>
        <w:drawing>
          <wp:inline distT="0" distB="0" distL="0" distR="0">
            <wp:extent cx="6646545" cy="3578260"/>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6646545" cy="3578260"/>
                    </a:xfrm>
                    <a:prstGeom prst="rect">
                      <a:avLst/>
                    </a:prstGeom>
                    <a:noFill/>
                    <a:ln w="9525">
                      <a:noFill/>
                      <a:miter lim="800000"/>
                      <a:headEnd/>
                      <a:tailEnd/>
                    </a:ln>
                  </pic:spPr>
                </pic:pic>
              </a:graphicData>
            </a:graphic>
          </wp:inline>
        </w:drawing>
      </w:r>
    </w:p>
    <w:p w:rsidR="00D17D6C" w:rsidRDefault="00D17D6C" w:rsidP="00E064EA">
      <w:pPr>
        <w:pStyle w:val="ndir"/>
      </w:pPr>
    </w:p>
    <w:p w:rsidR="00D057E2" w:rsidRPr="00D057E2" w:rsidRDefault="00D057E2" w:rsidP="00882A2C">
      <w:pPr>
        <w:pStyle w:val="dirBI"/>
        <w:numPr>
          <w:ilvl w:val="0"/>
          <w:numId w:val="2"/>
        </w:numPr>
        <w:rPr>
          <w:u w:val="single"/>
        </w:rPr>
      </w:pPr>
      <w:r w:rsidRPr="00D057E2">
        <w:rPr>
          <w:u w:val="single"/>
        </w:rPr>
        <w:t>The VARIABLES in this Diagram:</w:t>
      </w:r>
    </w:p>
    <w:p w:rsidR="00D057E2" w:rsidRDefault="007846B9" w:rsidP="00882A2C">
      <w:pPr>
        <w:pStyle w:val="ndir"/>
        <w:numPr>
          <w:ilvl w:val="0"/>
          <w:numId w:val="4"/>
        </w:numPr>
      </w:pP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m:t>
            </m:r>
          </m:sub>
        </m:sSub>
      </m:oMath>
      <w:r w:rsidR="00D057E2">
        <w:t xml:space="preserve"> stands for </w:t>
      </w:r>
      <w:r w:rsidR="00D057E2" w:rsidRPr="0097343C">
        <w:rPr>
          <w:rStyle w:val="dirBIChar"/>
        </w:rPr>
        <w:t>memory</w:t>
      </w:r>
      <w:r w:rsidR="00D057E2">
        <w:t xml:space="preserve"> or </w:t>
      </w:r>
      <w:r w:rsidR="00D057E2" w:rsidRPr="0097343C">
        <w:rPr>
          <w:rStyle w:val="dirBIChar"/>
        </w:rPr>
        <w:t>memory-cell</w:t>
      </w:r>
      <w:r w:rsidR="00D057E2">
        <w:t>.</w:t>
      </w:r>
    </w:p>
    <w:p w:rsidR="00D057E2" w:rsidRDefault="007846B9" w:rsidP="00882A2C">
      <w:pPr>
        <w:pStyle w:val="ndir"/>
        <w:numPr>
          <w:ilvl w:val="0"/>
          <w:numId w:val="5"/>
        </w:numPr>
      </w:pP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m:t>
            </m:r>
          </m:sub>
        </m:sSub>
      </m:oMath>
      <w:r w:rsidR="00D057E2">
        <w:rPr>
          <w:b/>
          <w:sz w:val="22"/>
        </w:rPr>
        <w:t xml:space="preserve"> </w:t>
      </w:r>
      <w:r w:rsidR="00D057E2">
        <w:t>represents the</w:t>
      </w:r>
      <w:r w:rsidR="00D057E2" w:rsidRPr="00D31B02">
        <w:rPr>
          <w:rStyle w:val="prototypeChar"/>
          <w:i/>
        </w:rPr>
        <w:t xml:space="preserve"> memory-cell</w:t>
      </w:r>
      <w:r w:rsidR="00D057E2">
        <w:t xml:space="preserve"> for </w:t>
      </w:r>
      <w:r w:rsidR="00D057E2" w:rsidRPr="00376D5A">
        <w:rPr>
          <w:rStyle w:val="dirBIChar"/>
        </w:rPr>
        <w:t>current</w:t>
      </w:r>
      <w:r w:rsidR="00D057E2">
        <w:t xml:space="preserve"> </w:t>
      </w:r>
      <w:r w:rsidR="00D057E2" w:rsidRPr="002163B3">
        <w:rPr>
          <w:rStyle w:val="prototypeChar"/>
        </w:rPr>
        <w:t>LSTM-module/block</w:t>
      </w:r>
      <w:r w:rsidR="00D057E2">
        <w:t xml:space="preserve">. </w:t>
      </w:r>
    </w:p>
    <w:p w:rsidR="00D057E2" w:rsidRDefault="00D057E2" w:rsidP="00882A2C">
      <w:pPr>
        <w:pStyle w:val="ndir"/>
        <w:numPr>
          <w:ilvl w:val="0"/>
          <w:numId w:val="5"/>
        </w:numPr>
      </w:pPr>
      <w:r>
        <w:t xml:space="preserve">And </w:t>
      </w: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t-1</m:t>
            </m:r>
          </m:sub>
        </m:sSub>
      </m:oMath>
      <w:r>
        <w:t xml:space="preserve"> is the</w:t>
      </w:r>
      <w:r w:rsidRPr="00D31B02">
        <w:rPr>
          <w:rStyle w:val="prototypeChar"/>
          <w:i/>
        </w:rPr>
        <w:t xml:space="preserve"> memory-cell</w:t>
      </w:r>
      <w:r>
        <w:t xml:space="preserve"> coming from </w:t>
      </w:r>
      <w:r w:rsidRPr="00376D5A">
        <w:rPr>
          <w:rStyle w:val="dirBIChar"/>
        </w:rPr>
        <w:t>previous</w:t>
      </w:r>
      <w:r>
        <w:t xml:space="preserve"> </w:t>
      </w:r>
      <w:r w:rsidRPr="002163B3">
        <w:rPr>
          <w:rStyle w:val="prototypeChar"/>
        </w:rPr>
        <w:t>LSTM- block</w:t>
      </w:r>
      <w:r>
        <w:t>.</w:t>
      </w:r>
    </w:p>
    <w:p w:rsidR="00D057E2" w:rsidRDefault="00D057E2" w:rsidP="00D057E2">
      <w:pPr>
        <w:pStyle w:val="ndir"/>
      </w:pPr>
    </w:p>
    <w:p w:rsidR="00D057E2" w:rsidRDefault="007846B9" w:rsidP="00882A2C">
      <w:pPr>
        <w:pStyle w:val="ndir"/>
        <w:numPr>
          <w:ilvl w:val="0"/>
          <w:numId w:val="4"/>
        </w:numPr>
      </w:pP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sidR="00D057E2">
        <w:t xml:space="preserve"> is </w:t>
      </w:r>
      <w:r w:rsidR="00D057E2" w:rsidRPr="0097343C">
        <w:rPr>
          <w:rStyle w:val="dirBIChar"/>
        </w:rPr>
        <w:t>output</w:t>
      </w:r>
      <w:r w:rsidR="00D057E2">
        <w:t xml:space="preserve">. Here we can see there is two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sidR="00D057E2">
        <w:t xml:space="preserve"> and one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p>
    <w:p w:rsidR="00D057E2" w:rsidRDefault="00D057E2" w:rsidP="00882A2C">
      <w:pPr>
        <w:pStyle w:val="ndir"/>
        <w:numPr>
          <w:ilvl w:val="0"/>
          <w:numId w:val="6"/>
        </w:numPr>
      </w:pPr>
      <w:r>
        <w:t xml:space="preserve">One </w:t>
      </w:r>
      <m:oMath>
        <m:sSub>
          <m:sSubPr>
            <m:ctrlPr>
              <w:rPr>
                <w:rFonts w:ascii="Cambria Math" w:hAnsi="Cambria Math"/>
                <w:b/>
                <w:sz w:val="22"/>
              </w:rPr>
            </m:ctrlPr>
          </m:sSubPr>
          <m:e>
            <m:r>
              <m:rPr>
                <m:sty m:val="bi"/>
              </m:rPr>
              <w:rPr>
                <w:rFonts w:ascii="Cambria Math" w:hAnsi="Cambria Math"/>
                <w:sz w:val="22"/>
              </w:rPr>
              <m:t>h</m:t>
            </m:r>
          </m:e>
          <m:sub>
            <m:r>
              <m:rPr>
                <m:sty m:val="bi"/>
              </m:rPr>
              <w:rPr>
                <w:rFonts w:ascii="Cambria Math" w:hAnsi="Cambria Math"/>
                <w:sz w:val="22"/>
              </w:rPr>
              <m:t>t</m:t>
            </m:r>
          </m:sub>
        </m:sSub>
      </m:oMath>
      <w:r>
        <w:t xml:space="preserve"> (goes up) </w:t>
      </w:r>
      <w:r w:rsidRPr="000C7CE3">
        <w:rPr>
          <w:u w:val="single"/>
        </w:rPr>
        <w:t>goes out into the world</w:t>
      </w:r>
      <w:r>
        <w:t xml:space="preserve">, and </w:t>
      </w:r>
    </w:p>
    <w:p w:rsidR="00D057E2" w:rsidRDefault="00D057E2" w:rsidP="00882A2C">
      <w:pPr>
        <w:pStyle w:val="ndir"/>
        <w:numPr>
          <w:ilvl w:val="0"/>
          <w:numId w:val="6"/>
        </w:numPr>
      </w:pPr>
      <w:r w:rsidRPr="00AF527E">
        <w:rPr>
          <w:rStyle w:val="prototypeChar"/>
        </w:rPr>
        <w:t>another</w:t>
      </w:r>
      <w:r>
        <w:t xml:space="preserve"> </w:t>
      </w:r>
      <m:oMath>
        <m:sSub>
          <m:sSubPr>
            <m:ctrlPr>
              <w:rPr>
                <w:rFonts w:ascii="Cambria Math" w:hAnsi="Cambria Math"/>
                <w:b/>
                <w:sz w:val="22"/>
              </w:rPr>
            </m:ctrlPr>
          </m:sSubPr>
          <m:e>
            <m:r>
              <m:rPr>
                <m:sty m:val="bi"/>
              </m:rPr>
              <w:rPr>
                <w:rFonts w:ascii="Cambria Math" w:hAnsi="Cambria Math"/>
                <w:sz w:val="22"/>
              </w:rPr>
              <m:t>h</m:t>
            </m:r>
          </m:e>
          <m:sub>
            <m:r>
              <m:rPr>
                <m:sty m:val="bi"/>
              </m:rPr>
              <w:rPr>
                <w:rFonts w:ascii="Cambria Math" w:hAnsi="Cambria Math"/>
                <w:sz w:val="22"/>
              </w:rPr>
              <m:t>t</m:t>
            </m:r>
          </m:sub>
        </m:sSub>
      </m:oMath>
      <w:r>
        <w:t xml:space="preserve">  (on the Right) </w:t>
      </w:r>
      <w:r w:rsidRPr="00886866">
        <w:rPr>
          <w:u w:val="single"/>
        </w:rPr>
        <w:t xml:space="preserve">goes to the </w:t>
      </w:r>
      <w:r w:rsidRPr="00727434">
        <w:rPr>
          <w:rFonts w:ascii="Prototype" w:hAnsi="Prototype" w:cs="Prototype"/>
          <w:u w:val="single"/>
        </w:rPr>
        <w:t>next LSTM-module</w:t>
      </w:r>
      <w:r>
        <w:rPr>
          <w:rFonts w:ascii="Prototype" w:hAnsi="Prototype" w:cs="Prototype"/>
          <w:u w:val="single"/>
        </w:rPr>
        <w:t>/</w:t>
      </w:r>
      <w:r w:rsidRPr="00C2327D">
        <w:t xml:space="preserve"> </w:t>
      </w:r>
      <w:r w:rsidRPr="00C2327D">
        <w:rPr>
          <w:rFonts w:ascii="Prototype" w:hAnsi="Prototype" w:cs="Prototype"/>
          <w:u w:val="single"/>
        </w:rPr>
        <w:t>block</w:t>
      </w:r>
      <w:r>
        <w:t>.</w:t>
      </w:r>
    </w:p>
    <w:p w:rsidR="00D057E2" w:rsidRDefault="007846B9" w:rsidP="00882A2C">
      <w:pPr>
        <w:pStyle w:val="ndir"/>
        <w:numPr>
          <w:ilvl w:val="0"/>
          <w:numId w:val="6"/>
        </w:numPr>
      </w:pP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rsidR="00D057E2">
        <w:rPr>
          <w:b/>
          <w:sz w:val="22"/>
        </w:rPr>
        <w:t xml:space="preserve"> </w:t>
      </w:r>
      <w:r w:rsidR="00D057E2">
        <w:t>represents</w:t>
      </w:r>
      <w:r w:rsidR="00D057E2" w:rsidRPr="00300C4A">
        <w:t xml:space="preserve"> </w:t>
      </w:r>
      <w:r w:rsidR="00D057E2">
        <w:t xml:space="preserve">the </w:t>
      </w:r>
      <w:r w:rsidR="00D057E2" w:rsidRPr="00300C4A">
        <w:rPr>
          <w:rStyle w:val="dirBIChar"/>
        </w:rPr>
        <w:t>output</w:t>
      </w:r>
      <w:r w:rsidR="00D057E2">
        <w:t xml:space="preserve"> from the </w:t>
      </w:r>
      <w:r w:rsidR="00D057E2" w:rsidRPr="00300C4A">
        <w:rPr>
          <w:rStyle w:val="dirBIChar"/>
        </w:rPr>
        <w:t>previous</w:t>
      </w:r>
      <w:r w:rsidR="00D057E2">
        <w:t xml:space="preserve"> </w:t>
      </w:r>
      <w:r w:rsidR="00D057E2" w:rsidRPr="00300C4A">
        <w:rPr>
          <w:rStyle w:val="prototypeChar"/>
        </w:rPr>
        <w:t>module</w:t>
      </w:r>
      <w:r w:rsidR="00D057E2">
        <w:t>.</w:t>
      </w:r>
    </w:p>
    <w:p w:rsidR="00D057E2" w:rsidRDefault="00D057E2" w:rsidP="00D057E2">
      <w:pPr>
        <w:pStyle w:val="ndir"/>
      </w:pPr>
    </w:p>
    <w:p w:rsidR="00D057E2" w:rsidRDefault="007846B9" w:rsidP="00882A2C">
      <w:pPr>
        <w:pStyle w:val="ndir"/>
        <w:numPr>
          <w:ilvl w:val="0"/>
          <w:numId w:val="4"/>
        </w:numPr>
      </w:pP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sidR="00D057E2">
        <w:t xml:space="preserve"> represents the input for </w:t>
      </w:r>
      <w:r w:rsidR="00D057E2" w:rsidRPr="00376D5A">
        <w:rPr>
          <w:rStyle w:val="dirBIChar"/>
        </w:rPr>
        <w:t>current</w:t>
      </w:r>
      <w:r w:rsidR="00D057E2">
        <w:t xml:space="preserve"> </w:t>
      </w:r>
      <w:r w:rsidR="00D057E2" w:rsidRPr="002163B3">
        <w:rPr>
          <w:rStyle w:val="prototypeChar"/>
        </w:rPr>
        <w:t>LSTM-block</w:t>
      </w:r>
    </w:p>
    <w:p w:rsidR="00D057E2" w:rsidRDefault="00D057E2" w:rsidP="00E064EA">
      <w:pPr>
        <w:pStyle w:val="ndir"/>
      </w:pPr>
    </w:p>
    <w:p w:rsidR="00B33965" w:rsidRPr="00E064EA" w:rsidRDefault="00B33965" w:rsidP="00882A2C">
      <w:pPr>
        <w:pStyle w:val="ndir"/>
        <w:numPr>
          <w:ilvl w:val="0"/>
          <w:numId w:val="7"/>
        </w:numPr>
      </w:pPr>
      <w:r>
        <w:t xml:space="preserve">So </w:t>
      </w:r>
      <w:r w:rsidR="00010BA0">
        <w:t>an</w:t>
      </w:r>
      <w:r>
        <w:t xml:space="preserve"> LSTM a module takes in </w:t>
      </w:r>
      <w:r w:rsidRPr="009A682E">
        <w:rPr>
          <w:rStyle w:val="dirBIChar"/>
        </w:rPr>
        <w:t>three inputs</w:t>
      </w:r>
      <w:r w:rsidR="00010BA0">
        <w:t xml:space="preserve">: input data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t>,</w:t>
      </w:r>
      <w:r w:rsidR="00010BA0">
        <w:t xml:space="preserve"> previous modules </w:t>
      </w:r>
      <w:r w:rsidR="00DB055A">
        <w:t xml:space="preserve">output-data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rsidR="00DB055A" w:rsidRPr="00E064EA">
        <w:t>,</w:t>
      </w:r>
      <w:r w:rsidR="00E064EA">
        <w:t xml:space="preserve"> memory-cell </w:t>
      </w: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t-1</m:t>
            </m:r>
          </m:sub>
        </m:sSub>
      </m:oMath>
      <w:r w:rsidR="00E064EA" w:rsidRPr="00E064EA">
        <w:t>.</w:t>
      </w:r>
    </w:p>
    <w:p w:rsidR="00B33965" w:rsidRDefault="00DD732C" w:rsidP="00882A2C">
      <w:pPr>
        <w:pStyle w:val="ndir"/>
        <w:numPr>
          <w:ilvl w:val="0"/>
          <w:numId w:val="7"/>
        </w:numPr>
      </w:pPr>
      <w:r>
        <w:t xml:space="preserve">And it produces </w:t>
      </w:r>
      <w:r w:rsidRPr="009A682E">
        <w:rPr>
          <w:rStyle w:val="dirBIChar"/>
        </w:rPr>
        <w:t>two outputs</w:t>
      </w:r>
      <w:r>
        <w:t>:</w:t>
      </w:r>
      <w:r w:rsidR="00DB055A">
        <w:t xml:space="preserve"> current modules memory-cell </w:t>
      </w: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m:t>
            </m:r>
          </m:sub>
        </m:sSub>
      </m:oMath>
      <w:r w:rsidR="00DB055A">
        <w:rPr>
          <w:b/>
          <w:sz w:val="22"/>
        </w:rPr>
        <w:t xml:space="preserve"> </w:t>
      </w:r>
      <w:r w:rsidR="00DB055A" w:rsidRPr="00DB055A">
        <w:t>and</w:t>
      </w:r>
      <w:r w:rsidR="00DB055A">
        <w:t xml:space="preserve"> output-data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sidR="00DB055A" w:rsidRPr="00E064EA">
        <w:t>,</w:t>
      </w:r>
      <w:r w:rsidR="00DB055A">
        <w:t xml:space="preserve"> (one copy of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sidR="00DB055A">
        <w:t xml:space="preserve"> goes to next LSTM-module)</w:t>
      </w:r>
      <w:r w:rsidR="007D65F3">
        <w:t>.</w:t>
      </w:r>
    </w:p>
    <w:p w:rsidR="00402F44" w:rsidRDefault="00402F44" w:rsidP="00E064EA">
      <w:pPr>
        <w:pStyle w:val="ndir"/>
      </w:pPr>
    </w:p>
    <w:p w:rsidR="00B33965" w:rsidRDefault="00D3249D" w:rsidP="00882A2C">
      <w:pPr>
        <w:pStyle w:val="ndir"/>
        <w:numPr>
          <w:ilvl w:val="0"/>
          <w:numId w:val="8"/>
        </w:numPr>
      </w:pPr>
      <w:r w:rsidRPr="00D3249D">
        <w:rPr>
          <w:rStyle w:val="dirBIChar"/>
          <w:u w:val="single"/>
        </w:rPr>
        <w:t>All variables are vectors:</w:t>
      </w:r>
      <w:r>
        <w:t xml:space="preserve"> </w:t>
      </w:r>
      <w:r w:rsidR="00B33965">
        <w:t>The important thing is that everything here is a vector.</w:t>
      </w:r>
      <w:r w:rsidR="00B47944">
        <w:t xml:space="preserve"> I.e. </w:t>
      </w:r>
      <m:oMath>
        <m:sSub>
          <m:sSubPr>
            <m:ctrlPr>
              <w:rPr>
                <w:rFonts w:ascii="Cambria Math" w:hAnsi="Cambria Math"/>
                <w:b/>
                <w:i/>
                <w:sz w:val="22"/>
              </w:rPr>
            </m:ctrlPr>
          </m:sSubPr>
          <m:e>
            <m:r>
              <m:rPr>
                <m:sty m:val="bi"/>
              </m:rPr>
              <w:rPr>
                <w:rFonts w:ascii="Cambria Math" w:hAnsi="Cambria Math"/>
                <w:sz w:val="22"/>
              </w:rPr>
              <m:t>C</m:t>
            </m:r>
          </m:e>
          <m:sub>
            <m:r>
              <m:rPr>
                <m:sty m:val="bi"/>
              </m:rPr>
              <w:rPr>
                <w:rFonts w:ascii="Cambria Math" w:hAnsi="Cambria Math"/>
                <w:sz w:val="22"/>
              </w:rPr>
              <m:t>t</m:t>
            </m:r>
          </m:sub>
        </m:sSub>
      </m:oMath>
      <w:r w:rsidR="00B47944">
        <w:rPr>
          <w:b/>
          <w:sz w:val="22"/>
        </w:rPr>
        <w:t xml:space="preserve"> </w:t>
      </w:r>
      <w:r w:rsidR="00B47944">
        <w:t xml:space="preserve">,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sidR="00B47944" w:rsidRPr="00E064EA">
        <w:t>,</w:t>
      </w:r>
      <w:r w:rsidR="00B47944">
        <w:t xml:space="preserve"> and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sidR="00B47944">
        <w:t>,  are al</w:t>
      </w:r>
      <w:r w:rsidR="00FC4B60">
        <w:t>l</w:t>
      </w:r>
      <w:r w:rsidR="00B47944">
        <w:t xml:space="preserve"> </w:t>
      </w:r>
      <w:r w:rsidR="00B47944" w:rsidRPr="00D3249D">
        <w:rPr>
          <w:rStyle w:val="dirBIChar"/>
        </w:rPr>
        <w:t>vectors</w:t>
      </w:r>
      <w:r w:rsidR="00FC4B60">
        <w:t>.</w:t>
      </w:r>
    </w:p>
    <w:p w:rsidR="00B33965" w:rsidRDefault="008349EB" w:rsidP="00882A2C">
      <w:pPr>
        <w:pStyle w:val="ndir"/>
        <w:numPr>
          <w:ilvl w:val="0"/>
          <w:numId w:val="9"/>
        </w:numPr>
      </w:pPr>
      <w:r>
        <w:t xml:space="preserve">Each of them </w:t>
      </w:r>
      <w:r w:rsidRPr="00D057E2">
        <w:rPr>
          <w:i/>
        </w:rPr>
        <w:t>doesn't</w:t>
      </w:r>
      <w:r w:rsidR="00B33965" w:rsidRPr="00D057E2">
        <w:rPr>
          <w:i/>
        </w:rPr>
        <w:t xml:space="preserve"> </w:t>
      </w:r>
      <w:r w:rsidRPr="00D057E2">
        <w:rPr>
          <w:i/>
        </w:rPr>
        <w:t>represent single</w:t>
      </w:r>
      <w:r w:rsidR="00B33965" w:rsidRPr="00D057E2">
        <w:rPr>
          <w:i/>
        </w:rPr>
        <w:t xml:space="preserve"> </w:t>
      </w:r>
      <w:r w:rsidRPr="00D057E2">
        <w:rPr>
          <w:i/>
        </w:rPr>
        <w:t>value</w:t>
      </w:r>
      <w:r w:rsidR="00B33965">
        <w:t>,</w:t>
      </w:r>
      <w:r>
        <w:t xml:space="preserve"> they are actually </w:t>
      </w:r>
      <w:r w:rsidRPr="00D057E2">
        <w:rPr>
          <w:rStyle w:val="prototypeChar"/>
          <w:i/>
        </w:rPr>
        <w:t>vectors</w:t>
      </w:r>
      <w:r>
        <w:t xml:space="preserve"> containing </w:t>
      </w:r>
      <w:r w:rsidRPr="00D057E2">
        <w:rPr>
          <w:rStyle w:val="prototypeChar"/>
          <w:i/>
        </w:rPr>
        <w:t>multiple</w:t>
      </w:r>
      <w:r>
        <w:t xml:space="preserve"> </w:t>
      </w:r>
      <w:r w:rsidRPr="00D057E2">
        <w:rPr>
          <w:rStyle w:val="prototypeChar"/>
          <w:i/>
        </w:rPr>
        <w:t>values</w:t>
      </w:r>
      <w:r>
        <w:t>.</w:t>
      </w:r>
    </w:p>
    <w:p w:rsidR="007D0060" w:rsidRDefault="007D0060" w:rsidP="00E064EA">
      <w:pPr>
        <w:pStyle w:val="ndir"/>
      </w:pPr>
    </w:p>
    <w:p w:rsidR="00D057E2" w:rsidRDefault="00D057E2" w:rsidP="00E064EA">
      <w:pPr>
        <w:pStyle w:val="ndir"/>
      </w:pPr>
    </w:p>
    <w:p w:rsidR="00D057E2" w:rsidRDefault="00D057E2" w:rsidP="00E064EA">
      <w:pPr>
        <w:pStyle w:val="ndir"/>
      </w:pPr>
    </w:p>
    <w:p w:rsidR="00B33965" w:rsidRDefault="00D057E2" w:rsidP="00882A2C">
      <w:pPr>
        <w:pStyle w:val="dirBI"/>
        <w:numPr>
          <w:ilvl w:val="0"/>
          <w:numId w:val="2"/>
        </w:numPr>
        <w:rPr>
          <w:rStyle w:val="ndirChar"/>
        </w:rPr>
      </w:pPr>
      <w:r w:rsidRPr="00D057E2">
        <w:rPr>
          <w:u w:val="single"/>
        </w:rPr>
        <w:t>The LEGENDS in this Diagram:</w:t>
      </w:r>
      <w:r>
        <w:rPr>
          <w:u w:val="single"/>
        </w:rPr>
        <w:t xml:space="preserve"> </w:t>
      </w:r>
      <w:r w:rsidR="00B33965" w:rsidRPr="00D057E2">
        <w:rPr>
          <w:rStyle w:val="ndirChar"/>
        </w:rPr>
        <w:t>A</w:t>
      </w:r>
      <w:r w:rsidR="002F1756">
        <w:rPr>
          <w:rStyle w:val="ndirChar"/>
        </w:rPr>
        <w:t>nd let's go through the legend.</w:t>
      </w:r>
    </w:p>
    <w:p w:rsidR="002F1756" w:rsidRPr="002F1756" w:rsidRDefault="002F1756" w:rsidP="002F1756">
      <w:pPr>
        <w:pStyle w:val="ndir"/>
      </w:pPr>
    </w:p>
    <w:tbl>
      <w:tblPr>
        <w:tblStyle w:val="TableGrid"/>
        <w:tblW w:w="0" w:type="auto"/>
        <w:shd w:val="clear" w:color="auto" w:fill="DAEEF3" w:themeFill="accent5" w:themeFillTint="33"/>
        <w:tblLook w:val="04A0"/>
      </w:tblPr>
      <w:tblGrid>
        <w:gridCol w:w="2145"/>
        <w:gridCol w:w="6844"/>
        <w:gridCol w:w="1694"/>
      </w:tblGrid>
      <w:tr w:rsidR="00D057E2" w:rsidTr="00563083">
        <w:tc>
          <w:tcPr>
            <w:tcW w:w="2145" w:type="dxa"/>
            <w:shd w:val="clear" w:color="auto" w:fill="DAEEF3" w:themeFill="accent5" w:themeFillTint="33"/>
          </w:tcPr>
          <w:p w:rsidR="002F1756" w:rsidRPr="002F1756" w:rsidRDefault="002F1756" w:rsidP="00E94456">
            <w:pPr>
              <w:pStyle w:val="ndir"/>
              <w:jc w:val="center"/>
              <w:rPr>
                <w:sz w:val="8"/>
                <w:szCs w:val="8"/>
              </w:rPr>
            </w:pPr>
          </w:p>
          <w:p w:rsidR="00D057E2" w:rsidRDefault="00D057E2" w:rsidP="00E94456">
            <w:pPr>
              <w:pStyle w:val="ndir"/>
              <w:jc w:val="center"/>
            </w:pPr>
            <w:r w:rsidRPr="00237A66">
              <w:rPr>
                <w:noProof/>
                <w:lang w:val="en-GB" w:eastAsia="en-GB"/>
              </w:rPr>
              <w:drawing>
                <wp:inline distT="0" distB="0" distL="0" distR="0">
                  <wp:extent cx="511342" cy="189500"/>
                  <wp:effectExtent l="19050" t="0" r="3008"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11342" cy="189500"/>
                          </a:xfrm>
                          <a:prstGeom prst="rect">
                            <a:avLst/>
                          </a:prstGeom>
                          <a:noFill/>
                          <a:ln w="9525">
                            <a:noFill/>
                            <a:miter lim="800000"/>
                            <a:headEnd/>
                            <a:tailEnd/>
                          </a:ln>
                        </pic:spPr>
                      </pic:pic>
                    </a:graphicData>
                  </a:graphic>
                </wp:inline>
              </w:drawing>
            </w:r>
          </w:p>
        </w:tc>
        <w:tc>
          <w:tcPr>
            <w:tcW w:w="8538" w:type="dxa"/>
            <w:gridSpan w:val="2"/>
            <w:shd w:val="clear" w:color="auto" w:fill="DAEEF3" w:themeFill="accent5" w:themeFillTint="33"/>
          </w:tcPr>
          <w:p w:rsidR="00E94456" w:rsidRDefault="00E94456" w:rsidP="00E94456">
            <w:pPr>
              <w:pStyle w:val="ndir"/>
            </w:pPr>
            <w:r w:rsidRPr="00E94456">
              <w:rPr>
                <w:rStyle w:val="dirBIChar"/>
                <w:u w:val="single"/>
              </w:rPr>
              <w:t>Vector transfers:</w:t>
            </w:r>
            <w:r>
              <w:t xml:space="preserve"> Any </w:t>
            </w:r>
            <w:r w:rsidRPr="00E94456">
              <w:rPr>
                <w:rStyle w:val="prototypeChar"/>
                <w:i/>
              </w:rPr>
              <w:t>line</w:t>
            </w:r>
            <w:r>
              <w:t xml:space="preserve"> here (in this drawn LSTM-module) is a </w:t>
            </w:r>
            <w:r w:rsidRPr="00E94456">
              <w:rPr>
                <w:rStyle w:val="prototypeChar"/>
                <w:i/>
              </w:rPr>
              <w:t>vector</w:t>
            </w:r>
            <w:r>
              <w:t xml:space="preserve"> being </w:t>
            </w:r>
            <w:r w:rsidRPr="00E94456">
              <w:rPr>
                <w:rStyle w:val="prototypeChar"/>
                <w:i/>
              </w:rPr>
              <w:t>transferred</w:t>
            </w:r>
            <w:r>
              <w:t>.</w:t>
            </w:r>
          </w:p>
          <w:p w:rsidR="00D057E2" w:rsidRDefault="00D057E2" w:rsidP="0006732E">
            <w:pPr>
              <w:pStyle w:val="ndir"/>
            </w:pPr>
          </w:p>
        </w:tc>
      </w:tr>
      <w:tr w:rsidR="00D057E2" w:rsidTr="00563083">
        <w:tc>
          <w:tcPr>
            <w:tcW w:w="2145" w:type="dxa"/>
            <w:shd w:val="clear" w:color="auto" w:fill="DAEEF3" w:themeFill="accent5" w:themeFillTint="33"/>
          </w:tcPr>
          <w:p w:rsidR="00E94456" w:rsidRDefault="00E94456" w:rsidP="00E94456">
            <w:pPr>
              <w:pStyle w:val="ndir"/>
              <w:jc w:val="center"/>
            </w:pPr>
          </w:p>
          <w:p w:rsidR="00E94456" w:rsidRDefault="00E94456" w:rsidP="00E94456">
            <w:pPr>
              <w:pStyle w:val="ndir"/>
              <w:jc w:val="center"/>
            </w:pPr>
          </w:p>
          <w:p w:rsidR="00E94456" w:rsidRDefault="00E94456" w:rsidP="00E94456">
            <w:pPr>
              <w:pStyle w:val="ndir"/>
              <w:jc w:val="center"/>
            </w:pPr>
          </w:p>
          <w:p w:rsidR="00563083" w:rsidRDefault="00563083" w:rsidP="00E94456">
            <w:pPr>
              <w:pStyle w:val="ndir"/>
              <w:jc w:val="center"/>
            </w:pPr>
          </w:p>
          <w:p w:rsidR="00D057E2" w:rsidRDefault="00D057E2" w:rsidP="00E94456">
            <w:pPr>
              <w:pStyle w:val="ndir"/>
              <w:jc w:val="center"/>
            </w:pPr>
            <w:r w:rsidRPr="00237A66">
              <w:rPr>
                <w:noProof/>
                <w:lang w:val="en-GB" w:eastAsia="en-GB"/>
              </w:rPr>
              <w:drawing>
                <wp:inline distT="0" distB="0" distL="0" distR="0">
                  <wp:extent cx="687894" cy="362197"/>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87604" cy="362044"/>
                          </a:xfrm>
                          <a:prstGeom prst="rect">
                            <a:avLst/>
                          </a:prstGeom>
                          <a:noFill/>
                          <a:ln w="9525">
                            <a:noFill/>
                            <a:miter lim="800000"/>
                            <a:headEnd/>
                            <a:tailEnd/>
                          </a:ln>
                        </pic:spPr>
                      </pic:pic>
                    </a:graphicData>
                  </a:graphic>
                </wp:inline>
              </w:drawing>
            </w:r>
          </w:p>
        </w:tc>
        <w:tc>
          <w:tcPr>
            <w:tcW w:w="8538" w:type="dxa"/>
            <w:gridSpan w:val="2"/>
            <w:shd w:val="clear" w:color="auto" w:fill="DAEEF3" w:themeFill="accent5" w:themeFillTint="33"/>
          </w:tcPr>
          <w:p w:rsidR="00E94456" w:rsidRDefault="00E94456" w:rsidP="00E94456">
            <w:pPr>
              <w:pStyle w:val="ndir"/>
            </w:pPr>
            <w:r w:rsidRPr="00E94456">
              <w:rPr>
                <w:rStyle w:val="dirBIChar"/>
                <w:u w:val="single"/>
              </w:rPr>
              <w:t>Concatenation:</w:t>
            </w:r>
            <w:r>
              <w:t xml:space="preserve"> Anywhere in this drawn LSTM-module, if see that there's two lines </w:t>
            </w:r>
            <w:r w:rsidRPr="00487121">
              <w:rPr>
                <w:rStyle w:val="dirBIChar"/>
              </w:rPr>
              <w:t>combining</w:t>
            </w:r>
            <w:r>
              <w:t xml:space="preserve"> into one. Actually they don't become one single line. But these two lines are </w:t>
            </w:r>
            <w:r w:rsidRPr="00E94456">
              <w:rPr>
                <w:rStyle w:val="prototypeChar"/>
                <w:i/>
              </w:rPr>
              <w:t>running</w:t>
            </w:r>
            <w:r>
              <w:t xml:space="preserve"> in </w:t>
            </w:r>
            <w:r w:rsidRPr="00E94456">
              <w:rPr>
                <w:rStyle w:val="prototypeChar"/>
                <w:i/>
              </w:rPr>
              <w:t>parallel</w:t>
            </w:r>
            <w:r>
              <w:t>.</w:t>
            </w:r>
          </w:p>
          <w:p w:rsidR="00E94456" w:rsidRDefault="00E94456" w:rsidP="00E94456">
            <w:pPr>
              <w:pStyle w:val="ndir"/>
            </w:pPr>
          </w:p>
          <w:p w:rsidR="00D057E2" w:rsidRDefault="00E94456" w:rsidP="00E94456">
            <w:pPr>
              <w:pStyle w:val="ndir"/>
              <w:jc w:val="center"/>
            </w:pPr>
            <w:r w:rsidRPr="00E94456">
              <w:rPr>
                <w:noProof/>
                <w:lang w:val="en-GB" w:eastAsia="en-GB"/>
              </w:rPr>
              <w:drawing>
                <wp:inline distT="0" distB="0" distL="0" distR="0">
                  <wp:extent cx="1091293" cy="488511"/>
                  <wp:effectExtent l="19050" t="0" r="0" b="0"/>
                  <wp:docPr id="1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srcRect/>
                          <a:stretch>
                            <a:fillRect/>
                          </a:stretch>
                        </pic:blipFill>
                        <pic:spPr bwMode="auto">
                          <a:xfrm>
                            <a:off x="0" y="0"/>
                            <a:ext cx="1091972" cy="488815"/>
                          </a:xfrm>
                          <a:prstGeom prst="rect">
                            <a:avLst/>
                          </a:prstGeom>
                          <a:noFill/>
                          <a:ln w="9525">
                            <a:noFill/>
                            <a:miter lim="800000"/>
                            <a:headEnd/>
                            <a:tailEnd/>
                          </a:ln>
                        </pic:spPr>
                      </pic:pic>
                    </a:graphicData>
                  </a:graphic>
                </wp:inline>
              </w:drawing>
            </w:r>
          </w:p>
          <w:p w:rsidR="00E94456" w:rsidRDefault="00E94456" w:rsidP="00E94456">
            <w:pPr>
              <w:pStyle w:val="ndir"/>
              <w:jc w:val="center"/>
            </w:pPr>
          </w:p>
          <w:p w:rsidR="008E5A55" w:rsidRDefault="00E94456" w:rsidP="00882A2C">
            <w:pPr>
              <w:pStyle w:val="ndir"/>
              <w:numPr>
                <w:ilvl w:val="0"/>
                <w:numId w:val="10"/>
              </w:numPr>
            </w:pPr>
            <w:r>
              <w:t xml:space="preserve">You're </w:t>
            </w:r>
            <w:r w:rsidRPr="00745A73">
              <w:rPr>
                <w:rStyle w:val="prototypeChar"/>
                <w:i/>
              </w:rPr>
              <w:t>not actually combining</w:t>
            </w:r>
            <w:r>
              <w:t xml:space="preserve">, </w:t>
            </w:r>
            <w:r w:rsidRPr="00745A73">
              <w:rPr>
                <w:rStyle w:val="dirBIChar"/>
              </w:rPr>
              <w:t>concatenation</w:t>
            </w:r>
            <w:r>
              <w:t xml:space="preserve"> means that you're combing these two lines </w:t>
            </w:r>
            <w:r w:rsidRPr="00745A73">
              <w:rPr>
                <w:rStyle w:val="prototypeChar"/>
                <w:i/>
              </w:rPr>
              <w:t>on top of each other</w:t>
            </w:r>
            <w:r>
              <w:t>. Basically you have two pipes running in parallel feeding into these neural network layer operations (simultaneously).</w:t>
            </w:r>
          </w:p>
        </w:tc>
      </w:tr>
      <w:tr w:rsidR="00E94456" w:rsidTr="00563083">
        <w:tc>
          <w:tcPr>
            <w:tcW w:w="2145" w:type="dxa"/>
            <w:shd w:val="clear" w:color="auto" w:fill="DAEEF3" w:themeFill="accent5" w:themeFillTint="33"/>
          </w:tcPr>
          <w:p w:rsidR="008E5A55" w:rsidRDefault="008E5A55" w:rsidP="00E94456">
            <w:pPr>
              <w:pStyle w:val="ndir"/>
              <w:jc w:val="center"/>
              <w:rPr>
                <w:noProof/>
              </w:rPr>
            </w:pPr>
          </w:p>
          <w:p w:rsidR="008E5A55" w:rsidRDefault="008E5A55" w:rsidP="00E94456">
            <w:pPr>
              <w:pStyle w:val="ndir"/>
              <w:jc w:val="center"/>
              <w:rPr>
                <w:noProof/>
              </w:rPr>
            </w:pPr>
          </w:p>
          <w:p w:rsidR="00E94456" w:rsidRPr="00237A66" w:rsidRDefault="00E94456" w:rsidP="00E94456">
            <w:pPr>
              <w:pStyle w:val="ndir"/>
              <w:jc w:val="center"/>
              <w:rPr>
                <w:noProof/>
              </w:rPr>
            </w:pPr>
            <w:r>
              <w:rPr>
                <w:noProof/>
                <w:lang w:val="en-GB" w:eastAsia="en-GB"/>
              </w:rPr>
              <w:drawing>
                <wp:inline distT="0" distB="0" distL="0" distR="0">
                  <wp:extent cx="873942" cy="522515"/>
                  <wp:effectExtent l="19050" t="0" r="2358"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876216" cy="523875"/>
                          </a:xfrm>
                          <a:prstGeom prst="rect">
                            <a:avLst/>
                          </a:prstGeom>
                          <a:noFill/>
                          <a:ln w="9525">
                            <a:noFill/>
                            <a:miter lim="800000"/>
                            <a:headEnd/>
                            <a:tailEnd/>
                          </a:ln>
                        </pic:spPr>
                      </pic:pic>
                    </a:graphicData>
                  </a:graphic>
                </wp:inline>
              </w:drawing>
            </w:r>
          </w:p>
        </w:tc>
        <w:tc>
          <w:tcPr>
            <w:tcW w:w="8538" w:type="dxa"/>
            <w:gridSpan w:val="2"/>
            <w:tcBorders>
              <w:bottom w:val="single" w:sz="4" w:space="0" w:color="000000" w:themeColor="text1"/>
            </w:tcBorders>
            <w:shd w:val="clear" w:color="auto" w:fill="DAEEF3" w:themeFill="accent5" w:themeFillTint="33"/>
          </w:tcPr>
          <w:p w:rsidR="005F7546" w:rsidRDefault="005F7546" w:rsidP="005F7546">
            <w:pPr>
              <w:pStyle w:val="ndir"/>
            </w:pPr>
            <w:r w:rsidRPr="005F7546">
              <w:rPr>
                <w:rStyle w:val="dirBIChar"/>
                <w:u w:val="single"/>
              </w:rPr>
              <w:t>Copy:</w:t>
            </w:r>
            <w:r>
              <w:t xml:space="preserve"> In this drawn LSTM-module, if see that there's one line </w:t>
            </w:r>
            <w:r w:rsidRPr="00487121">
              <w:rPr>
                <w:rStyle w:val="dirBIChar"/>
              </w:rPr>
              <w:t>splitting</w:t>
            </w:r>
            <w:r>
              <w:t xml:space="preserve"> into two (or more).</w:t>
            </w:r>
          </w:p>
          <w:p w:rsidR="000710D2" w:rsidRDefault="000710D2" w:rsidP="005F7546">
            <w:pPr>
              <w:pStyle w:val="ndir"/>
            </w:pPr>
          </w:p>
          <w:p w:rsidR="005F7546" w:rsidRDefault="005F7546" w:rsidP="005F7546">
            <w:pPr>
              <w:pStyle w:val="ndir"/>
              <w:ind w:left="720" w:firstLine="720"/>
            </w:pPr>
            <w:r>
              <w:rPr>
                <w:noProof/>
                <w:lang w:val="en-GB" w:eastAsia="en-GB"/>
              </w:rPr>
              <w:drawing>
                <wp:inline distT="0" distB="0" distL="0" distR="0">
                  <wp:extent cx="629285" cy="326390"/>
                  <wp:effectExtent l="19050" t="0" r="0" b="0"/>
                  <wp:docPr id="2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srcRect/>
                          <a:stretch>
                            <a:fillRect/>
                          </a:stretch>
                        </pic:blipFill>
                        <pic:spPr bwMode="auto">
                          <a:xfrm>
                            <a:off x="0" y="0"/>
                            <a:ext cx="629285" cy="326390"/>
                          </a:xfrm>
                          <a:prstGeom prst="rect">
                            <a:avLst/>
                          </a:prstGeom>
                          <a:noFill/>
                          <a:ln w="9525">
                            <a:noFill/>
                            <a:miter lim="800000"/>
                            <a:headEnd/>
                            <a:tailEnd/>
                          </a:ln>
                        </pic:spPr>
                      </pic:pic>
                    </a:graphicData>
                  </a:graphic>
                </wp:inline>
              </w:drawing>
            </w:r>
            <w:r>
              <w:t xml:space="preserve">    or </w:t>
            </w:r>
            <w:r>
              <w:tab/>
            </w:r>
            <w:r>
              <w:tab/>
              <w:t xml:space="preserve"> </w:t>
            </w:r>
            <w:r>
              <w:rPr>
                <w:noProof/>
                <w:lang w:val="en-GB" w:eastAsia="en-GB"/>
              </w:rPr>
              <w:drawing>
                <wp:inline distT="0" distB="0" distL="0" distR="0">
                  <wp:extent cx="1674495" cy="350520"/>
                  <wp:effectExtent l="19050" t="0" r="1905" b="0"/>
                  <wp:docPr id="2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srcRect/>
                          <a:stretch>
                            <a:fillRect/>
                          </a:stretch>
                        </pic:blipFill>
                        <pic:spPr bwMode="auto">
                          <a:xfrm>
                            <a:off x="0" y="0"/>
                            <a:ext cx="1674495" cy="350520"/>
                          </a:xfrm>
                          <a:prstGeom prst="rect">
                            <a:avLst/>
                          </a:prstGeom>
                          <a:noFill/>
                          <a:ln w="9525">
                            <a:noFill/>
                            <a:miter lim="800000"/>
                            <a:headEnd/>
                            <a:tailEnd/>
                          </a:ln>
                        </pic:spPr>
                      </pic:pic>
                    </a:graphicData>
                  </a:graphic>
                </wp:inline>
              </w:drawing>
            </w:r>
            <w:r>
              <w:t xml:space="preserve">    or</w:t>
            </w:r>
            <w:r>
              <w:tab/>
              <w:t xml:space="preserve"> </w:t>
            </w:r>
            <w:r>
              <w:rPr>
                <w:noProof/>
                <w:lang w:val="en-GB" w:eastAsia="en-GB"/>
              </w:rPr>
              <w:drawing>
                <wp:inline distT="0" distB="0" distL="0" distR="0">
                  <wp:extent cx="522605" cy="374015"/>
                  <wp:effectExtent l="19050" t="0" r="0" b="0"/>
                  <wp:docPr id="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a:srcRect/>
                          <a:stretch>
                            <a:fillRect/>
                          </a:stretch>
                        </pic:blipFill>
                        <pic:spPr bwMode="auto">
                          <a:xfrm>
                            <a:off x="0" y="0"/>
                            <a:ext cx="522605" cy="374015"/>
                          </a:xfrm>
                          <a:prstGeom prst="rect">
                            <a:avLst/>
                          </a:prstGeom>
                          <a:noFill/>
                          <a:ln w="9525">
                            <a:noFill/>
                            <a:miter lim="800000"/>
                            <a:headEnd/>
                            <a:tailEnd/>
                          </a:ln>
                        </pic:spPr>
                      </pic:pic>
                    </a:graphicData>
                  </a:graphic>
                </wp:inline>
              </w:drawing>
            </w:r>
          </w:p>
          <w:p w:rsidR="005F7546" w:rsidRDefault="005F7546" w:rsidP="005F7546">
            <w:pPr>
              <w:pStyle w:val="ndir"/>
            </w:pPr>
          </w:p>
          <w:p w:rsidR="00E94456" w:rsidRDefault="005F7546" w:rsidP="00882A2C">
            <w:pPr>
              <w:pStyle w:val="ndir"/>
              <w:numPr>
                <w:ilvl w:val="0"/>
                <w:numId w:val="10"/>
              </w:numPr>
            </w:pPr>
            <w:r>
              <w:t>It means that the memories go straight ahead and just copy it when the line splits.</w:t>
            </w:r>
          </w:p>
          <w:p w:rsidR="000710D2" w:rsidRPr="000710D2" w:rsidRDefault="000710D2" w:rsidP="000710D2">
            <w:pPr>
              <w:pStyle w:val="ndir"/>
              <w:rPr>
                <w:rStyle w:val="dirBIChar"/>
                <w:rFonts w:ascii="DirectaSerif" w:hAnsi="DirectaSerif"/>
              </w:rPr>
            </w:pPr>
          </w:p>
        </w:tc>
      </w:tr>
      <w:tr w:rsidR="00272D78" w:rsidTr="00272D78">
        <w:tc>
          <w:tcPr>
            <w:tcW w:w="2145" w:type="dxa"/>
            <w:vMerge w:val="restart"/>
            <w:shd w:val="clear" w:color="auto" w:fill="DAEEF3" w:themeFill="accent5" w:themeFillTint="33"/>
          </w:tcPr>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pPr>
          </w:p>
          <w:p w:rsidR="00272D78" w:rsidRDefault="00272D78" w:rsidP="00E94456">
            <w:pPr>
              <w:pStyle w:val="ndir"/>
              <w:jc w:val="center"/>
              <w:rPr>
                <w:noProof/>
              </w:rPr>
            </w:pPr>
            <w:r w:rsidRPr="008E7920">
              <w:rPr>
                <w:noProof/>
                <w:lang w:val="en-GB" w:eastAsia="en-GB"/>
              </w:rPr>
              <w:drawing>
                <wp:inline distT="0" distB="0" distL="0" distR="0">
                  <wp:extent cx="586591" cy="524001"/>
                  <wp:effectExtent l="19050" t="0" r="3959"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589974" cy="527023"/>
                          </a:xfrm>
                          <a:prstGeom prst="rect">
                            <a:avLst/>
                          </a:prstGeom>
                          <a:noFill/>
                          <a:ln w="9525">
                            <a:noFill/>
                            <a:miter lim="800000"/>
                            <a:headEnd/>
                            <a:tailEnd/>
                          </a:ln>
                        </pic:spPr>
                      </pic:pic>
                    </a:graphicData>
                  </a:graphic>
                </wp:inline>
              </w:drawing>
            </w:r>
          </w:p>
        </w:tc>
        <w:tc>
          <w:tcPr>
            <w:tcW w:w="8538" w:type="dxa"/>
            <w:gridSpan w:val="2"/>
            <w:tcBorders>
              <w:bottom w:val="nil"/>
            </w:tcBorders>
            <w:shd w:val="clear" w:color="auto" w:fill="DAEEF3" w:themeFill="accent5" w:themeFillTint="33"/>
          </w:tcPr>
          <w:p w:rsidR="00272D78" w:rsidRPr="008E7920" w:rsidRDefault="00272D78" w:rsidP="008E7920">
            <w:pPr>
              <w:pStyle w:val="ndir"/>
              <w:jc w:val="left"/>
              <w:rPr>
                <w:rStyle w:val="dirBIChar"/>
                <w:rFonts w:ascii="DirectaSerif" w:hAnsi="DirectaSerif"/>
              </w:rPr>
            </w:pPr>
            <w:r w:rsidRPr="00AD2BFA">
              <w:rPr>
                <w:rStyle w:val="dirBIChar"/>
                <w:u w:val="single"/>
              </w:rPr>
              <w:t>Pointwise operations:</w:t>
            </w:r>
            <w:r>
              <w:t xml:space="preserve"> We've  got a couple of </w:t>
            </w:r>
            <w:r w:rsidRPr="00AF1EAE">
              <w:rPr>
                <w:rStyle w:val="prototypeChar"/>
                <w:i/>
              </w:rPr>
              <w:t>pointwise</w:t>
            </w:r>
            <w:r>
              <w:t xml:space="preserve"> </w:t>
            </w:r>
            <w:r w:rsidRPr="00AF1EAE">
              <w:rPr>
                <w:rStyle w:val="prototypeChar"/>
                <w:i/>
              </w:rPr>
              <w:t>operations</w:t>
            </w:r>
            <w:r>
              <w:t xml:space="preserve"> here (5 </w:t>
            </w:r>
            <w:r w:rsidRPr="00AF1EAE">
              <w:rPr>
                <w:rStyle w:val="prototypeChar"/>
                <w:i/>
              </w:rPr>
              <w:t>pointwise</w:t>
            </w:r>
            <w:r>
              <w:t xml:space="preserve"> </w:t>
            </w:r>
            <w:r w:rsidRPr="00AF1EAE">
              <w:rPr>
                <w:rStyle w:val="prototypeChar"/>
                <w:i/>
              </w:rPr>
              <w:t>operations</w:t>
            </w:r>
            <w:r>
              <w:t xml:space="preserve"> are used in this diagram).</w:t>
            </w:r>
          </w:p>
        </w:tc>
      </w:tr>
      <w:tr w:rsidR="00272D78" w:rsidTr="00272D78">
        <w:tc>
          <w:tcPr>
            <w:tcW w:w="2145" w:type="dxa"/>
            <w:vMerge/>
            <w:shd w:val="clear" w:color="auto" w:fill="DAEEF3" w:themeFill="accent5" w:themeFillTint="33"/>
          </w:tcPr>
          <w:p w:rsidR="00272D78" w:rsidRDefault="00272D78" w:rsidP="00E94456">
            <w:pPr>
              <w:pStyle w:val="ndir"/>
              <w:jc w:val="center"/>
            </w:pPr>
          </w:p>
        </w:tc>
        <w:tc>
          <w:tcPr>
            <w:tcW w:w="6844" w:type="dxa"/>
            <w:tcBorders>
              <w:top w:val="nil"/>
              <w:bottom w:val="nil"/>
              <w:right w:val="nil"/>
            </w:tcBorders>
            <w:shd w:val="clear" w:color="auto" w:fill="DAEEF3" w:themeFill="accent5" w:themeFillTint="33"/>
          </w:tcPr>
          <w:p w:rsidR="00272D78" w:rsidRDefault="00272D78" w:rsidP="001820EE">
            <w:pPr>
              <w:pStyle w:val="ndir"/>
            </w:pPr>
          </w:p>
          <w:p w:rsidR="00272D78" w:rsidRPr="00F21221" w:rsidRDefault="00272D78" w:rsidP="001820EE">
            <w:pPr>
              <w:pStyle w:val="ndir"/>
              <w:rPr>
                <w:rStyle w:val="firaChar"/>
                <w:rFonts w:ascii="DirectaSerif" w:hAnsi="DirectaSerif"/>
              </w:rPr>
            </w:pPr>
            <w:r>
              <w:rPr>
                <w:noProof/>
                <w:lang w:val="en-GB" w:eastAsia="en-GB"/>
              </w:rPr>
              <w:drawing>
                <wp:inline distT="0" distB="0" distL="0" distR="0">
                  <wp:extent cx="361950" cy="391795"/>
                  <wp:effectExtent l="19050" t="0" r="0" b="0"/>
                  <wp:docPr id="10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a:srcRect/>
                          <a:stretch>
                            <a:fillRect/>
                          </a:stretch>
                        </pic:blipFill>
                        <pic:spPr bwMode="auto">
                          <a:xfrm>
                            <a:off x="0" y="0"/>
                            <a:ext cx="361950" cy="391795"/>
                          </a:xfrm>
                          <a:prstGeom prst="rect">
                            <a:avLst/>
                          </a:prstGeom>
                          <a:noFill/>
                          <a:ln w="9525">
                            <a:noFill/>
                            <a:miter lim="800000"/>
                            <a:headEnd/>
                            <a:tailEnd/>
                          </a:ln>
                        </pic:spPr>
                      </pic:pic>
                    </a:graphicData>
                  </a:graphic>
                </wp:inline>
              </w:drawing>
            </w:r>
            <w:r>
              <w:t xml:space="preserve"> </w:t>
            </w:r>
            <w:r w:rsidRPr="000710D2">
              <w:rPr>
                <w:rStyle w:val="dirBIChar"/>
                <w:u w:val="single"/>
              </w:rPr>
              <w:t>Valves:</w:t>
            </w:r>
            <w:r>
              <w:t xml:space="preserve"> The X's are valves and they all have names. There are three kind of valves.</w:t>
            </w:r>
          </w:p>
          <w:p w:rsidR="00272D78" w:rsidRDefault="00272D78" w:rsidP="001820EE">
            <w:pPr>
              <w:pStyle w:val="ndir"/>
              <w:ind w:left="2880"/>
            </w:pPr>
            <w:r w:rsidRPr="00476D89">
              <w:rPr>
                <w:rStyle w:val="firaChar"/>
                <w:b/>
                <w:i/>
              </w:rPr>
              <w:t>Forget</w:t>
            </w:r>
            <w:r>
              <w:t xml:space="preserve"> valve, </w:t>
            </w:r>
            <w:r w:rsidRPr="00476D89">
              <w:rPr>
                <w:rStyle w:val="firaChar"/>
                <w:b/>
                <w:i/>
              </w:rPr>
              <w:t>F</w:t>
            </w:r>
            <w:r>
              <w:t>.</w:t>
            </w:r>
          </w:p>
          <w:p w:rsidR="00272D78" w:rsidRDefault="00272D78" w:rsidP="001820EE">
            <w:pPr>
              <w:pStyle w:val="ndir"/>
              <w:ind w:left="2880"/>
            </w:pPr>
            <w:r w:rsidRPr="00476D89">
              <w:rPr>
                <w:rStyle w:val="firaChar"/>
                <w:b/>
                <w:i/>
              </w:rPr>
              <w:t>Memory</w:t>
            </w:r>
            <w:r>
              <w:t xml:space="preserve"> valve, </w:t>
            </w:r>
            <w:r w:rsidRPr="00476D89">
              <w:rPr>
                <w:rStyle w:val="firaChar"/>
                <w:b/>
                <w:i/>
              </w:rPr>
              <w:t>V</w:t>
            </w:r>
            <w:r>
              <w:t xml:space="preserve">. </w:t>
            </w:r>
          </w:p>
          <w:p w:rsidR="00272D78" w:rsidRDefault="00272D78" w:rsidP="00F21221">
            <w:pPr>
              <w:pStyle w:val="ndir"/>
              <w:ind w:left="2880"/>
            </w:pPr>
            <w:r w:rsidRPr="00476D89">
              <w:rPr>
                <w:rStyle w:val="firaChar"/>
                <w:b/>
                <w:i/>
              </w:rPr>
              <w:t>Output</w:t>
            </w:r>
            <w:r>
              <w:t xml:space="preserve"> valve, </w:t>
            </w:r>
            <w:r w:rsidRPr="00476D89">
              <w:rPr>
                <w:rStyle w:val="firaChar"/>
                <w:b/>
                <w:i/>
              </w:rPr>
              <w:t>O</w:t>
            </w:r>
            <w:r>
              <w:t>.</w:t>
            </w:r>
          </w:p>
          <w:p w:rsidR="00272D78" w:rsidRDefault="00272D78" w:rsidP="00F21221">
            <w:pPr>
              <w:pStyle w:val="ndir"/>
              <w:ind w:left="2880"/>
            </w:pPr>
          </w:p>
          <w:p w:rsidR="00272D78" w:rsidRDefault="00272D78" w:rsidP="001820EE">
            <w:pPr>
              <w:pStyle w:val="ndir"/>
              <w:ind w:left="720"/>
            </w:pPr>
            <w:r w:rsidRPr="005F3BC7">
              <w:rPr>
                <w:rStyle w:val="dirBIChar"/>
              </w:rPr>
              <w:t>Forget valve</w:t>
            </w:r>
            <w:r>
              <w:t xml:space="preserve"> is basically controlled by the </w:t>
            </w:r>
            <w:r w:rsidRPr="005F3BC7">
              <w:rPr>
                <w:rStyle w:val="prototypeChar"/>
                <w:i/>
              </w:rPr>
              <w:t>layer</w:t>
            </w:r>
            <w:r>
              <w:t xml:space="preserve"> </w:t>
            </w:r>
            <w:r w:rsidRPr="005F3BC7">
              <w:rPr>
                <w:rStyle w:val="prototypeChar"/>
                <w:i/>
              </w:rPr>
              <w:t>operation</w:t>
            </w:r>
            <w:r>
              <w:t xml:space="preserve"> </w:t>
            </w:r>
            <m:oMath>
              <m:r>
                <m:rPr>
                  <m:sty m:val="bi"/>
                </m:rPr>
                <w:rPr>
                  <w:rFonts w:ascii="Cambria Math" w:hAnsi="Cambria Math"/>
                  <w:sz w:val="22"/>
                </w:rPr>
                <m:t>σ</m:t>
              </m:r>
            </m:oMath>
            <w:r>
              <w:t xml:space="preserve">. </w:t>
            </w:r>
            <m:oMath>
              <m:r>
                <m:rPr>
                  <m:sty m:val="bi"/>
                </m:rPr>
                <w:rPr>
                  <w:rFonts w:ascii="Cambria Math" w:hAnsi="Cambria Math"/>
                  <w:sz w:val="22"/>
                </w:rPr>
                <m:t>σ</m:t>
              </m:r>
            </m:oMath>
            <w:r>
              <w:t xml:space="preserve"> represents </w:t>
            </w:r>
            <w:r w:rsidRPr="00335A52">
              <w:rPr>
                <w:rStyle w:val="prototypeChar"/>
                <w:i/>
              </w:rPr>
              <w:t>sigmoid</w:t>
            </w:r>
            <w:r>
              <w:t xml:space="preserve"> </w:t>
            </w:r>
            <w:r w:rsidRPr="00335A52">
              <w:rPr>
                <w:rStyle w:val="prototypeChar"/>
                <w:i/>
              </w:rPr>
              <w:t>function</w:t>
            </w:r>
            <w:r>
              <w:rPr>
                <w:rStyle w:val="prototypeChar"/>
                <w:i/>
              </w:rPr>
              <w:t xml:space="preserve"> </w:t>
            </w:r>
            <w:r w:rsidRPr="0054216C">
              <w:t xml:space="preserve">(decide between </w:t>
            </w:r>
            <w:r w:rsidRPr="0054216C">
              <w:rPr>
                <w:rStyle w:val="firaChar"/>
                <w:b/>
                <w:i/>
              </w:rPr>
              <w:t>0</w:t>
            </w:r>
            <w:r w:rsidRPr="0054216C">
              <w:t xml:space="preserve"> and </w:t>
            </w:r>
            <w:r w:rsidRPr="0054216C">
              <w:rPr>
                <w:rStyle w:val="firaChar"/>
                <w:b/>
                <w:i/>
              </w:rPr>
              <w:t>1</w:t>
            </w:r>
            <w:r w:rsidRPr="0054216C">
              <w:t>)</w:t>
            </w:r>
            <w:r>
              <w:t>. Based on the decision made by the</w:t>
            </w:r>
            <w:r w:rsidRPr="0054216C">
              <w:rPr>
                <w:rStyle w:val="prototypeChar"/>
                <w:i/>
              </w:rPr>
              <w:t xml:space="preserve"> </w:t>
            </w:r>
            <w:r w:rsidRPr="005F3BC7">
              <w:rPr>
                <w:rStyle w:val="prototypeChar"/>
                <w:i/>
              </w:rPr>
              <w:t>layer</w:t>
            </w:r>
            <w:r>
              <w:t xml:space="preserve"> </w:t>
            </w:r>
            <w:r w:rsidRPr="005F3BC7">
              <w:rPr>
                <w:rStyle w:val="prototypeChar"/>
                <w:i/>
              </w:rPr>
              <w:t>operation</w:t>
            </w:r>
            <w:r>
              <w:t xml:space="preserve"> </w:t>
            </w:r>
            <m:oMath>
              <m:r>
                <m:rPr>
                  <m:sty m:val="bi"/>
                </m:rPr>
                <w:rPr>
                  <w:rFonts w:ascii="Cambria Math" w:hAnsi="Cambria Math"/>
                  <w:sz w:val="22"/>
                </w:rPr>
                <m:t>σ</m:t>
              </m:r>
            </m:oMath>
            <w:r>
              <w:t xml:space="preserve"> foregut valve </w:t>
            </w:r>
            <w:r w:rsidRPr="00FA18D8">
              <w:rPr>
                <w:rStyle w:val="firaChar"/>
                <w:b/>
                <w:i/>
              </w:rPr>
              <w:t>F</w:t>
            </w:r>
            <w:r>
              <w:t xml:space="preserve"> will close/open.</w:t>
            </w:r>
          </w:p>
          <w:p w:rsidR="00272D78" w:rsidRDefault="00272D78" w:rsidP="001820EE">
            <w:pPr>
              <w:pStyle w:val="ndir"/>
              <w:ind w:left="720"/>
            </w:pPr>
          </w:p>
          <w:p w:rsidR="00272D78" w:rsidRDefault="00272D78" w:rsidP="001820EE">
            <w:pPr>
              <w:pStyle w:val="ndir"/>
              <w:ind w:left="720"/>
            </w:pPr>
            <w:r>
              <w:t xml:space="preserve">If it's open, </w:t>
            </w:r>
            <w:r w:rsidRPr="0054216C">
              <w:rPr>
                <w:rStyle w:val="prototypeChar"/>
                <w:i/>
              </w:rPr>
              <w:t>memory</w:t>
            </w:r>
            <w:r>
              <w:t xml:space="preserve"> flows through </w:t>
            </w:r>
            <w:r w:rsidRPr="0054216C">
              <w:rPr>
                <w:rStyle w:val="prototypeChar"/>
                <w:i/>
              </w:rPr>
              <w:t>freely</w:t>
            </w:r>
            <w:r>
              <w:t xml:space="preserve"> through </w:t>
            </w:r>
            <w:r w:rsidRPr="00EB6C53">
              <w:rPr>
                <w:rStyle w:val="prototypeChar"/>
                <w:i/>
              </w:rPr>
              <w:t>memory-pipeline</w:t>
            </w:r>
            <w:r>
              <w:t>.</w:t>
            </w:r>
          </w:p>
          <w:p w:rsidR="00272D78" w:rsidRDefault="00272D78" w:rsidP="001820EE">
            <w:pPr>
              <w:pStyle w:val="ndir"/>
              <w:ind w:left="720"/>
            </w:pPr>
          </w:p>
          <w:p w:rsidR="00272D78" w:rsidRDefault="00272D78" w:rsidP="001820EE">
            <w:pPr>
              <w:pStyle w:val="ndir"/>
              <w:ind w:left="720"/>
            </w:pPr>
            <w:r>
              <w:t xml:space="preserve">If it's closed then </w:t>
            </w:r>
            <w:r w:rsidRPr="0054216C">
              <w:rPr>
                <w:rStyle w:val="prototypeChar"/>
                <w:i/>
              </w:rPr>
              <w:t>memory</w:t>
            </w:r>
            <w:r>
              <w:t xml:space="preserve"> is </w:t>
            </w:r>
            <w:r w:rsidRPr="0054216C">
              <w:rPr>
                <w:rStyle w:val="prototypeChar"/>
                <w:i/>
              </w:rPr>
              <w:t>cut</w:t>
            </w:r>
            <w:r>
              <w:t xml:space="preserve"> </w:t>
            </w:r>
            <w:r w:rsidRPr="0054216C">
              <w:rPr>
                <w:rStyle w:val="prototypeChar"/>
                <w:i/>
              </w:rPr>
              <w:t>off</w:t>
            </w:r>
            <w:r>
              <w:rPr>
                <w:rStyle w:val="prototypeChar"/>
                <w:i/>
              </w:rPr>
              <w:t>.</w:t>
            </w:r>
            <w:r>
              <w:t xml:space="preserve"> Therefore it's not transferred further and then </w:t>
            </w:r>
            <w:r w:rsidRPr="00BE04B3">
              <w:rPr>
                <w:rStyle w:val="prototypeChar"/>
              </w:rPr>
              <w:t>new</w:t>
            </w:r>
            <w:r>
              <w:t xml:space="preserve"> </w:t>
            </w:r>
            <w:r w:rsidRPr="00BE04B3">
              <w:rPr>
                <w:rStyle w:val="prototypeChar"/>
              </w:rPr>
              <w:t>memory</w:t>
            </w:r>
            <w:r>
              <w:t xml:space="preserve"> just will be added in next </w:t>
            </w:r>
            <m:oMath>
              <m:r>
                <w:rPr>
                  <w:rFonts w:ascii="Cambria Math" w:hAnsi="Cambria Math"/>
                  <w:sz w:val="22"/>
                </w:rPr>
                <m:t>⊕</m:t>
              </m:r>
            </m:oMath>
            <w:r>
              <w:rPr>
                <w:sz w:val="22"/>
              </w:rPr>
              <w:t xml:space="preserve"> </w:t>
            </w:r>
            <w:r>
              <w:t xml:space="preserve">(in the joint) based on the </w:t>
            </w:r>
            <w:r w:rsidRPr="0054216C">
              <w:rPr>
                <w:rStyle w:val="prototypeChar"/>
                <w:i/>
              </w:rPr>
              <w:t>memory valve</w:t>
            </w:r>
            <w:r>
              <w:t xml:space="preserve"> opened/closed.</w:t>
            </w:r>
          </w:p>
          <w:p w:rsidR="00272D78" w:rsidRDefault="00272D78" w:rsidP="000D7C68">
            <w:pPr>
              <w:pStyle w:val="ndir"/>
            </w:pPr>
          </w:p>
        </w:tc>
        <w:tc>
          <w:tcPr>
            <w:tcW w:w="1694" w:type="dxa"/>
            <w:tcBorders>
              <w:top w:val="nil"/>
              <w:left w:val="nil"/>
              <w:bottom w:val="nil"/>
            </w:tcBorders>
            <w:shd w:val="clear" w:color="auto" w:fill="DAEEF3" w:themeFill="accent5" w:themeFillTint="33"/>
          </w:tcPr>
          <w:p w:rsidR="00272D78" w:rsidRDefault="00272D78" w:rsidP="000D7C68">
            <w:pPr>
              <w:pStyle w:val="ndir"/>
            </w:pPr>
          </w:p>
          <w:p w:rsidR="00272D78" w:rsidRDefault="00272D78" w:rsidP="000D7C68">
            <w:pPr>
              <w:pStyle w:val="ndir"/>
            </w:pPr>
          </w:p>
          <w:p w:rsidR="00272D78" w:rsidRDefault="00272D78" w:rsidP="000D7C68">
            <w:pPr>
              <w:pStyle w:val="ndir"/>
            </w:pPr>
          </w:p>
          <w:p w:rsidR="00272D78" w:rsidRDefault="00272D78" w:rsidP="000D7C68">
            <w:pPr>
              <w:pStyle w:val="ndir"/>
            </w:pPr>
          </w:p>
          <w:p w:rsidR="00272D78" w:rsidRDefault="00272D78" w:rsidP="008E7920">
            <w:pPr>
              <w:pStyle w:val="ndir"/>
              <w:jc w:val="center"/>
            </w:pPr>
            <w:r w:rsidRPr="001820EE">
              <w:rPr>
                <w:noProof/>
                <w:lang w:val="en-GB" w:eastAsia="en-GB"/>
              </w:rPr>
              <w:drawing>
                <wp:inline distT="0" distB="0" distL="0" distR="0">
                  <wp:extent cx="512800" cy="1787236"/>
                  <wp:effectExtent l="19050" t="0" r="155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11810" cy="1786890"/>
                          </a:xfrm>
                          <a:prstGeom prst="rect">
                            <a:avLst/>
                          </a:prstGeom>
                          <a:noFill/>
                          <a:ln w="9525">
                            <a:noFill/>
                            <a:miter lim="800000"/>
                            <a:headEnd/>
                            <a:tailEnd/>
                          </a:ln>
                        </pic:spPr>
                      </pic:pic>
                    </a:graphicData>
                  </a:graphic>
                </wp:inline>
              </w:drawing>
            </w:r>
          </w:p>
        </w:tc>
      </w:tr>
      <w:tr w:rsidR="00272D78" w:rsidTr="00272D78">
        <w:tc>
          <w:tcPr>
            <w:tcW w:w="2145" w:type="dxa"/>
            <w:vMerge/>
            <w:shd w:val="clear" w:color="auto" w:fill="DAEEF3" w:themeFill="accent5" w:themeFillTint="33"/>
          </w:tcPr>
          <w:p w:rsidR="00272D78" w:rsidRDefault="00272D78" w:rsidP="00E94456">
            <w:pPr>
              <w:pStyle w:val="ndir"/>
              <w:jc w:val="center"/>
            </w:pPr>
          </w:p>
        </w:tc>
        <w:tc>
          <w:tcPr>
            <w:tcW w:w="6844" w:type="dxa"/>
            <w:tcBorders>
              <w:top w:val="nil"/>
              <w:bottom w:val="nil"/>
              <w:right w:val="nil"/>
            </w:tcBorders>
            <w:shd w:val="clear" w:color="auto" w:fill="DAEEF3" w:themeFill="accent5" w:themeFillTint="33"/>
          </w:tcPr>
          <w:p w:rsidR="00272D78" w:rsidRDefault="00272D78" w:rsidP="001820EE">
            <w:pPr>
              <w:pStyle w:val="ndir"/>
              <w:ind w:left="720"/>
            </w:pPr>
            <w:r w:rsidRPr="00D03B5B">
              <w:rPr>
                <w:rStyle w:val="dirBIChar"/>
              </w:rPr>
              <w:t>Memory valve</w:t>
            </w:r>
            <w:r>
              <w:t xml:space="preserve">, which is also controlled by </w:t>
            </w:r>
            <w:r w:rsidRPr="005F3BC7">
              <w:rPr>
                <w:rStyle w:val="prototypeChar"/>
                <w:i/>
              </w:rPr>
              <w:t>layer</w:t>
            </w:r>
            <w:r>
              <w:t xml:space="preserve"> </w:t>
            </w:r>
            <w:r w:rsidRPr="005F3BC7">
              <w:rPr>
                <w:rStyle w:val="prototypeChar"/>
                <w:i/>
              </w:rPr>
              <w:t>operation</w:t>
            </w:r>
            <w:r>
              <w:t xml:space="preserve"> </w:t>
            </w:r>
            <m:oMath>
              <m:r>
                <m:rPr>
                  <m:sty m:val="bi"/>
                </m:rPr>
                <w:rPr>
                  <w:rFonts w:ascii="Cambria Math" w:hAnsi="Cambria Math"/>
                  <w:sz w:val="22"/>
                </w:rPr>
                <m:t>σ</m:t>
              </m:r>
            </m:oMath>
            <w:r>
              <w:t xml:space="preserve">. </w:t>
            </w:r>
            <m:oMath>
              <m:r>
                <m:rPr>
                  <m:sty m:val="bi"/>
                </m:rPr>
                <w:rPr>
                  <w:rFonts w:ascii="Cambria Math" w:hAnsi="Cambria Math"/>
                  <w:sz w:val="22"/>
                </w:rPr>
                <m:t>σ</m:t>
              </m:r>
            </m:oMath>
            <w:r>
              <w:t xml:space="preserve"> represents </w:t>
            </w:r>
            <w:r w:rsidRPr="00335A52">
              <w:rPr>
                <w:rStyle w:val="prototypeChar"/>
                <w:i/>
              </w:rPr>
              <w:t>sigmoid</w:t>
            </w:r>
            <w:r>
              <w:t xml:space="preserve"> </w:t>
            </w:r>
            <w:r w:rsidRPr="00436C68">
              <w:rPr>
                <w:rStyle w:val="prototypeChar"/>
                <w:i/>
              </w:rPr>
              <w:t xml:space="preserve">activation </w:t>
            </w:r>
            <w:r w:rsidRPr="00335A52">
              <w:rPr>
                <w:rStyle w:val="prototypeChar"/>
                <w:i/>
              </w:rPr>
              <w:t>function</w:t>
            </w:r>
            <w:r>
              <w:t xml:space="preserve">. </w:t>
            </w:r>
            <w:r w:rsidRPr="00FA18D8">
              <w:t>The value of</w:t>
            </w:r>
            <w:r>
              <w:rPr>
                <w:b/>
                <w:sz w:val="22"/>
              </w:rPr>
              <w:t xml:space="preserve"> </w:t>
            </w:r>
            <m:oMath>
              <m:r>
                <m:rPr>
                  <m:sty m:val="bi"/>
                </m:rPr>
                <w:rPr>
                  <w:rFonts w:ascii="Cambria Math" w:hAnsi="Cambria Math"/>
                  <w:sz w:val="22"/>
                </w:rPr>
                <m:t>tanh</m:t>
              </m:r>
            </m:oMath>
            <w:r>
              <w:t xml:space="preserve"> </w:t>
            </w:r>
            <w:r w:rsidRPr="00FA18D8">
              <w:rPr>
                <w:rStyle w:val="prototypeChar"/>
                <w:i/>
              </w:rPr>
              <w:t>- layer operation</w:t>
            </w:r>
            <w:r>
              <w:t xml:space="preserve">, is added (or somewhat added) or not-added to the </w:t>
            </w:r>
            <w:r w:rsidRPr="00EB6C53">
              <w:rPr>
                <w:rStyle w:val="prototypeChar"/>
                <w:i/>
              </w:rPr>
              <w:t>memory-pipeline</w:t>
            </w:r>
          </w:p>
          <w:p w:rsidR="00272D78" w:rsidRDefault="00272D78" w:rsidP="001820EE">
            <w:pPr>
              <w:pStyle w:val="ndir"/>
              <w:ind w:left="720"/>
            </w:pPr>
            <w:r>
              <w:t xml:space="preserve">based on the decision of the memory-valve </w:t>
            </w:r>
            <w:r w:rsidRPr="00FA18D8">
              <w:rPr>
                <w:rStyle w:val="firaChar"/>
                <w:b/>
                <w:i/>
              </w:rPr>
              <w:t>V</w:t>
            </w:r>
            <w:r>
              <w:t>.</w:t>
            </w:r>
          </w:p>
          <w:p w:rsidR="00272D78" w:rsidRDefault="00272D78" w:rsidP="001820EE">
            <w:pPr>
              <w:pStyle w:val="ndir"/>
            </w:pPr>
          </w:p>
          <w:p w:rsidR="00272D78" w:rsidRDefault="00272D78" w:rsidP="00882A2C">
            <w:pPr>
              <w:pStyle w:val="ndir"/>
              <w:numPr>
                <w:ilvl w:val="0"/>
                <w:numId w:val="8"/>
              </w:numPr>
            </w:pPr>
            <w:r>
              <w:t xml:space="preserve">Why we're using </w:t>
            </w:r>
            <w:r w:rsidRPr="001820EE">
              <w:rPr>
                <w:rStyle w:val="dirBIChar"/>
              </w:rPr>
              <w:t>Sigmoid</w:t>
            </w:r>
            <w:r w:rsidRPr="009D7D53">
              <w:t xml:space="preserve"> </w:t>
            </w:r>
            <w:r w:rsidRPr="001820EE">
              <w:rPr>
                <w:rStyle w:val="dirBIChar"/>
              </w:rPr>
              <w:t>Activation</w:t>
            </w:r>
            <w:r w:rsidRPr="009D7D53">
              <w:t xml:space="preserve"> </w:t>
            </w:r>
            <w:r w:rsidRPr="001820EE">
              <w:rPr>
                <w:rStyle w:val="dirBIChar"/>
              </w:rPr>
              <w:t>Function</w:t>
            </w:r>
            <w:r>
              <w:t xml:space="preserve"> is because they are from </w:t>
            </w:r>
            <w:r w:rsidRPr="009D7D53">
              <w:rPr>
                <w:rStyle w:val="firaChar"/>
                <w:b/>
                <w:i/>
              </w:rPr>
              <w:t>0</w:t>
            </w:r>
            <w:r>
              <w:t xml:space="preserve"> to </w:t>
            </w:r>
            <w:r w:rsidRPr="009D7D53">
              <w:rPr>
                <w:rStyle w:val="firaChar"/>
                <w:b/>
                <w:i/>
              </w:rPr>
              <w:t>1</w:t>
            </w:r>
            <w:r>
              <w:t xml:space="preserve">. </w:t>
            </w:r>
            <w:r w:rsidRPr="009D7D53">
              <w:rPr>
                <w:rStyle w:val="firaChar"/>
                <w:b/>
                <w:i/>
              </w:rPr>
              <w:t>0</w:t>
            </w:r>
            <w:r>
              <w:t xml:space="preserve"> stands for </w:t>
            </w:r>
            <w:r w:rsidRPr="009D7D53">
              <w:rPr>
                <w:rStyle w:val="firaChar"/>
                <w:b/>
                <w:i/>
              </w:rPr>
              <w:t>close</w:t>
            </w:r>
            <w:r>
              <w:t xml:space="preserve">, </w:t>
            </w:r>
            <w:r w:rsidRPr="009D7D53">
              <w:rPr>
                <w:rStyle w:val="firaChar"/>
                <w:b/>
                <w:i/>
              </w:rPr>
              <w:t>1</w:t>
            </w:r>
            <w:r>
              <w:t xml:space="preserve"> stands for </w:t>
            </w:r>
            <w:r w:rsidRPr="009D7D53">
              <w:rPr>
                <w:rStyle w:val="firaChar"/>
                <w:b/>
                <w:i/>
              </w:rPr>
              <w:t>open</w:t>
            </w:r>
            <w:r>
              <w:t>.</w:t>
            </w:r>
          </w:p>
          <w:p w:rsidR="00272D78" w:rsidRDefault="00272D78" w:rsidP="001820EE">
            <w:pPr>
              <w:pStyle w:val="ndir"/>
              <w:rPr>
                <w:noProof/>
              </w:rPr>
            </w:pPr>
          </w:p>
        </w:tc>
        <w:tc>
          <w:tcPr>
            <w:tcW w:w="1694" w:type="dxa"/>
            <w:tcBorders>
              <w:top w:val="nil"/>
              <w:left w:val="nil"/>
              <w:bottom w:val="nil"/>
            </w:tcBorders>
            <w:shd w:val="clear" w:color="auto" w:fill="DAEEF3" w:themeFill="accent5" w:themeFillTint="33"/>
          </w:tcPr>
          <w:p w:rsidR="00272D78" w:rsidRPr="008E7920" w:rsidRDefault="00272D78" w:rsidP="000D7C68">
            <w:pPr>
              <w:pStyle w:val="ndir"/>
              <w:rPr>
                <w:sz w:val="8"/>
                <w:szCs w:val="8"/>
              </w:rPr>
            </w:pPr>
          </w:p>
          <w:p w:rsidR="00CF759F" w:rsidRDefault="00CF759F" w:rsidP="008E7920">
            <w:pPr>
              <w:pStyle w:val="ndir"/>
              <w:jc w:val="center"/>
            </w:pPr>
          </w:p>
          <w:p w:rsidR="00272D78" w:rsidRDefault="00272D78" w:rsidP="008E7920">
            <w:pPr>
              <w:pStyle w:val="ndir"/>
              <w:jc w:val="center"/>
            </w:pPr>
            <w:r w:rsidRPr="001820EE">
              <w:rPr>
                <w:noProof/>
                <w:lang w:val="en-GB" w:eastAsia="en-GB"/>
              </w:rPr>
              <w:drawing>
                <wp:inline distT="0" distB="0" distL="0" distR="0">
                  <wp:extent cx="882172" cy="1244339"/>
                  <wp:effectExtent l="19050" t="0" r="0" b="0"/>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882173" cy="1244340"/>
                          </a:xfrm>
                          <a:prstGeom prst="rect">
                            <a:avLst/>
                          </a:prstGeom>
                          <a:noFill/>
                          <a:ln w="9525">
                            <a:noFill/>
                            <a:miter lim="800000"/>
                            <a:headEnd/>
                            <a:tailEnd/>
                          </a:ln>
                        </pic:spPr>
                      </pic:pic>
                    </a:graphicData>
                  </a:graphic>
                </wp:inline>
              </w:drawing>
            </w:r>
          </w:p>
          <w:p w:rsidR="00CF759F" w:rsidRDefault="00CF759F" w:rsidP="008E7920">
            <w:pPr>
              <w:pStyle w:val="ndir"/>
              <w:jc w:val="center"/>
            </w:pPr>
          </w:p>
        </w:tc>
      </w:tr>
      <w:tr w:rsidR="00272D78" w:rsidTr="00272D78">
        <w:tc>
          <w:tcPr>
            <w:tcW w:w="2145" w:type="dxa"/>
            <w:vMerge/>
            <w:shd w:val="clear" w:color="auto" w:fill="DAEEF3" w:themeFill="accent5" w:themeFillTint="33"/>
          </w:tcPr>
          <w:p w:rsidR="00272D78" w:rsidRDefault="00272D78" w:rsidP="00E94456">
            <w:pPr>
              <w:pStyle w:val="ndir"/>
              <w:jc w:val="center"/>
            </w:pPr>
          </w:p>
        </w:tc>
        <w:tc>
          <w:tcPr>
            <w:tcW w:w="6844" w:type="dxa"/>
            <w:tcBorders>
              <w:top w:val="nil"/>
              <w:bottom w:val="nil"/>
              <w:right w:val="nil"/>
            </w:tcBorders>
            <w:shd w:val="clear" w:color="auto" w:fill="DAEEF3" w:themeFill="accent5" w:themeFillTint="33"/>
          </w:tcPr>
          <w:p w:rsidR="00272D78" w:rsidRDefault="00272D78" w:rsidP="00856288">
            <w:pPr>
              <w:pStyle w:val="ndir"/>
              <w:ind w:left="720"/>
            </w:pPr>
            <w:r w:rsidRPr="000710D2">
              <w:rPr>
                <w:rStyle w:val="dirBIChar"/>
              </w:rPr>
              <w:t>Output valve</w:t>
            </w:r>
            <w:r>
              <w:t xml:space="preserve">, also controlled by </w:t>
            </w:r>
            <w:r w:rsidRPr="005F3BC7">
              <w:rPr>
                <w:rStyle w:val="prototypeChar"/>
                <w:i/>
              </w:rPr>
              <w:t>layer</w:t>
            </w:r>
            <w:r>
              <w:t xml:space="preserve"> </w:t>
            </w:r>
            <w:r w:rsidRPr="005F3BC7">
              <w:rPr>
                <w:rStyle w:val="prototypeChar"/>
                <w:i/>
              </w:rPr>
              <w:t>operation</w:t>
            </w:r>
            <w:r>
              <w:t xml:space="preserve"> </w:t>
            </w:r>
            <m:oMath>
              <m:r>
                <m:rPr>
                  <m:sty m:val="bi"/>
                </m:rPr>
                <w:rPr>
                  <w:rFonts w:ascii="Cambria Math" w:hAnsi="Cambria Math"/>
                  <w:sz w:val="22"/>
                </w:rPr>
                <m:t>σ</m:t>
              </m:r>
            </m:oMath>
            <w:r>
              <w:t xml:space="preserve"> and it decides whether the output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t xml:space="preserve"> can go or not.</w:t>
            </w:r>
          </w:p>
          <w:p w:rsidR="00272D78" w:rsidRPr="00D03B5B" w:rsidRDefault="00272D78" w:rsidP="001820EE">
            <w:pPr>
              <w:pStyle w:val="ndir"/>
              <w:rPr>
                <w:rStyle w:val="dirBIChar"/>
              </w:rPr>
            </w:pPr>
          </w:p>
        </w:tc>
        <w:tc>
          <w:tcPr>
            <w:tcW w:w="1694" w:type="dxa"/>
            <w:tcBorders>
              <w:top w:val="nil"/>
              <w:left w:val="nil"/>
              <w:bottom w:val="nil"/>
            </w:tcBorders>
            <w:shd w:val="clear" w:color="auto" w:fill="DAEEF3" w:themeFill="accent5" w:themeFillTint="33"/>
          </w:tcPr>
          <w:p w:rsidR="00272D78" w:rsidRDefault="00272D78" w:rsidP="000D7C68">
            <w:pPr>
              <w:pStyle w:val="ndir"/>
            </w:pPr>
          </w:p>
          <w:p w:rsidR="00272D78" w:rsidRDefault="00272D78" w:rsidP="008E7920">
            <w:pPr>
              <w:pStyle w:val="ndir"/>
              <w:jc w:val="center"/>
            </w:pPr>
            <w:r w:rsidRPr="001820EE">
              <w:rPr>
                <w:noProof/>
                <w:lang w:val="en-GB" w:eastAsia="en-GB"/>
              </w:rPr>
              <w:drawing>
                <wp:inline distT="0" distB="0" distL="0" distR="0">
                  <wp:extent cx="919101" cy="1401289"/>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922020" cy="1400810"/>
                          </a:xfrm>
                          <a:prstGeom prst="rect">
                            <a:avLst/>
                          </a:prstGeom>
                          <a:noFill/>
                          <a:ln w="9525">
                            <a:noFill/>
                            <a:miter lim="800000"/>
                            <a:headEnd/>
                            <a:tailEnd/>
                          </a:ln>
                        </pic:spPr>
                      </pic:pic>
                    </a:graphicData>
                  </a:graphic>
                </wp:inline>
              </w:drawing>
            </w:r>
          </w:p>
          <w:p w:rsidR="00272D78" w:rsidRPr="001820EE" w:rsidRDefault="00272D78" w:rsidP="000D7C68">
            <w:pPr>
              <w:pStyle w:val="ndir"/>
            </w:pPr>
          </w:p>
        </w:tc>
      </w:tr>
      <w:tr w:rsidR="00272D78" w:rsidTr="00272D78">
        <w:tc>
          <w:tcPr>
            <w:tcW w:w="2145" w:type="dxa"/>
            <w:vMerge/>
            <w:shd w:val="clear" w:color="auto" w:fill="DAEEF3" w:themeFill="accent5" w:themeFillTint="33"/>
          </w:tcPr>
          <w:p w:rsidR="00272D78" w:rsidRDefault="00272D78" w:rsidP="00E94456">
            <w:pPr>
              <w:pStyle w:val="ndir"/>
              <w:jc w:val="center"/>
            </w:pPr>
          </w:p>
        </w:tc>
        <w:tc>
          <w:tcPr>
            <w:tcW w:w="6844" w:type="dxa"/>
            <w:tcBorders>
              <w:top w:val="nil"/>
              <w:bottom w:val="nil"/>
              <w:right w:val="nil"/>
            </w:tcBorders>
            <w:shd w:val="clear" w:color="auto" w:fill="DAEEF3" w:themeFill="accent5" w:themeFillTint="33"/>
          </w:tcPr>
          <w:p w:rsidR="00272D78" w:rsidRDefault="00272D78" w:rsidP="00856288">
            <w:pPr>
              <w:pStyle w:val="ndir"/>
            </w:pPr>
            <w:r>
              <w:rPr>
                <w:noProof/>
                <w:lang w:val="en-GB" w:eastAsia="en-GB"/>
              </w:rPr>
              <w:drawing>
                <wp:inline distT="0" distB="0" distL="0" distR="0">
                  <wp:extent cx="436336" cy="385948"/>
                  <wp:effectExtent l="19050" t="0" r="1814" b="0"/>
                  <wp:docPr id="10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
                          <a:srcRect/>
                          <a:stretch>
                            <a:fillRect/>
                          </a:stretch>
                        </pic:blipFill>
                        <pic:spPr bwMode="auto">
                          <a:xfrm>
                            <a:off x="0" y="0"/>
                            <a:ext cx="437649" cy="387110"/>
                          </a:xfrm>
                          <a:prstGeom prst="rect">
                            <a:avLst/>
                          </a:prstGeom>
                          <a:noFill/>
                          <a:ln w="9525">
                            <a:noFill/>
                            <a:miter lim="800000"/>
                            <a:headEnd/>
                            <a:tailEnd/>
                          </a:ln>
                        </pic:spPr>
                      </pic:pic>
                    </a:graphicData>
                  </a:graphic>
                </wp:inline>
              </w:drawing>
            </w:r>
            <w:r>
              <w:t xml:space="preserve">  </w:t>
            </w:r>
            <w:r w:rsidRPr="000D7C68">
              <w:rPr>
                <w:rStyle w:val="dirBIChar"/>
                <w:u w:val="single"/>
              </w:rPr>
              <w:t>T-shaped joint:</w:t>
            </w:r>
            <w:r>
              <w:t xml:space="preserve"> And then we've got </w:t>
            </w:r>
            <w:r w:rsidRPr="003903D1">
              <w:rPr>
                <w:rStyle w:val="prototypeChar"/>
                <w:i/>
              </w:rPr>
              <w:t>T-shaped joint</w:t>
            </w:r>
            <w:r>
              <w:t xml:space="preserve">, where </w:t>
            </w:r>
            <w:r w:rsidRPr="003903D1">
              <w:rPr>
                <w:rStyle w:val="prototypeChar"/>
                <w:i/>
              </w:rPr>
              <w:t>connects</w:t>
            </w:r>
            <w:r>
              <w:t xml:space="preserve"> the memory coming form </w:t>
            </w:r>
            <w:r w:rsidRPr="003903D1">
              <w:rPr>
                <w:rStyle w:val="prototypeChar"/>
                <w:i/>
              </w:rPr>
              <w:t>memory-valve</w:t>
            </w:r>
            <w:r>
              <w:t xml:space="preserve"> to the </w:t>
            </w:r>
            <w:r w:rsidRPr="003903D1">
              <w:rPr>
                <w:rStyle w:val="prototypeChar"/>
                <w:i/>
              </w:rPr>
              <w:t>memory-pipeline</w:t>
            </w:r>
            <w:r>
              <w:t>. Here additional memories got added if the</w:t>
            </w:r>
            <w:r w:rsidRPr="000615B2">
              <w:rPr>
                <w:rStyle w:val="prototypeChar"/>
                <w:i/>
              </w:rPr>
              <w:t xml:space="preserve"> </w:t>
            </w:r>
            <w:r w:rsidRPr="003903D1">
              <w:rPr>
                <w:rStyle w:val="prototypeChar"/>
                <w:i/>
              </w:rPr>
              <w:t>memory-valve</w:t>
            </w:r>
            <w:r>
              <w:t xml:space="preserve"> is opened.</w:t>
            </w:r>
          </w:p>
          <w:p w:rsidR="00272D78" w:rsidRPr="008E7920" w:rsidRDefault="00272D78" w:rsidP="00856288">
            <w:pPr>
              <w:pStyle w:val="ndir"/>
              <w:rPr>
                <w:rStyle w:val="dirBIChar"/>
                <w:rFonts w:ascii="DirectaSerif" w:hAnsi="DirectaSerif"/>
              </w:rPr>
            </w:pPr>
          </w:p>
        </w:tc>
        <w:tc>
          <w:tcPr>
            <w:tcW w:w="1694" w:type="dxa"/>
            <w:tcBorders>
              <w:top w:val="nil"/>
              <w:left w:val="nil"/>
              <w:bottom w:val="nil"/>
            </w:tcBorders>
            <w:shd w:val="clear" w:color="auto" w:fill="DAEEF3" w:themeFill="accent5" w:themeFillTint="33"/>
          </w:tcPr>
          <w:p w:rsidR="00272D78" w:rsidRPr="008E7920" w:rsidRDefault="00272D78" w:rsidP="000D7C68">
            <w:pPr>
              <w:pStyle w:val="ndir"/>
              <w:rPr>
                <w:sz w:val="8"/>
                <w:szCs w:val="8"/>
              </w:rPr>
            </w:pPr>
          </w:p>
          <w:p w:rsidR="00272D78" w:rsidRPr="001820EE" w:rsidRDefault="00272D78" w:rsidP="000D7C68">
            <w:pPr>
              <w:pStyle w:val="ndir"/>
            </w:pPr>
            <w:r w:rsidRPr="00856288">
              <w:rPr>
                <w:noProof/>
                <w:lang w:val="en-GB" w:eastAsia="en-GB"/>
              </w:rPr>
              <w:drawing>
                <wp:inline distT="0" distB="0" distL="0" distR="0">
                  <wp:extent cx="806285" cy="676894"/>
                  <wp:effectExtent l="19050" t="0" r="0" b="0"/>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805815" cy="676275"/>
                          </a:xfrm>
                          <a:prstGeom prst="rect">
                            <a:avLst/>
                          </a:prstGeom>
                          <a:noFill/>
                          <a:ln w="9525">
                            <a:noFill/>
                            <a:miter lim="800000"/>
                            <a:headEnd/>
                            <a:tailEnd/>
                          </a:ln>
                        </pic:spPr>
                      </pic:pic>
                    </a:graphicData>
                  </a:graphic>
                </wp:inline>
              </w:drawing>
            </w:r>
          </w:p>
        </w:tc>
      </w:tr>
      <w:tr w:rsidR="00272D78" w:rsidTr="00AA5551">
        <w:tc>
          <w:tcPr>
            <w:tcW w:w="2145" w:type="dxa"/>
            <w:vMerge/>
            <w:shd w:val="clear" w:color="auto" w:fill="DAEEF3" w:themeFill="accent5" w:themeFillTint="33"/>
          </w:tcPr>
          <w:p w:rsidR="00272D78" w:rsidRDefault="00272D78" w:rsidP="00E94456">
            <w:pPr>
              <w:pStyle w:val="ndir"/>
              <w:jc w:val="center"/>
            </w:pPr>
          </w:p>
        </w:tc>
        <w:tc>
          <w:tcPr>
            <w:tcW w:w="8538" w:type="dxa"/>
            <w:gridSpan w:val="2"/>
            <w:tcBorders>
              <w:top w:val="nil"/>
            </w:tcBorders>
            <w:shd w:val="clear" w:color="auto" w:fill="DAEEF3" w:themeFill="accent5" w:themeFillTint="33"/>
          </w:tcPr>
          <w:p w:rsidR="00272D78" w:rsidRDefault="00272D78" w:rsidP="00272D78">
            <w:pPr>
              <w:pStyle w:val="ndir"/>
            </w:pPr>
            <w:r>
              <w:rPr>
                <w:noProof/>
                <w:lang w:val="en-GB" w:eastAsia="en-GB"/>
              </w:rPr>
              <w:drawing>
                <wp:inline distT="0" distB="0" distL="0" distR="0">
                  <wp:extent cx="724535" cy="374015"/>
                  <wp:effectExtent l="19050" t="0" r="0" b="0"/>
                  <wp:docPr id="11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a:srcRect/>
                          <a:stretch>
                            <a:fillRect/>
                          </a:stretch>
                        </pic:blipFill>
                        <pic:spPr bwMode="auto">
                          <a:xfrm>
                            <a:off x="0" y="0"/>
                            <a:ext cx="724535" cy="374015"/>
                          </a:xfrm>
                          <a:prstGeom prst="rect">
                            <a:avLst/>
                          </a:prstGeom>
                          <a:noFill/>
                          <a:ln w="9525">
                            <a:noFill/>
                            <a:miter lim="800000"/>
                            <a:headEnd/>
                            <a:tailEnd/>
                          </a:ln>
                        </pic:spPr>
                      </pic:pic>
                    </a:graphicData>
                  </a:graphic>
                </wp:inline>
              </w:drawing>
            </w:r>
            <w:r>
              <w:t xml:space="preserve">   </w:t>
            </w:r>
            <w:r w:rsidRPr="000D7C68">
              <w:rPr>
                <w:rStyle w:val="dirBIChar"/>
                <w:u w:val="single"/>
              </w:rPr>
              <w:t>Tangent operation:</w:t>
            </w:r>
            <w:r>
              <w:t xml:space="preserve"> Tangent operation, works with values between </w:t>
            </w:r>
            <w:r w:rsidRPr="002D4880">
              <w:rPr>
                <w:rStyle w:val="prototypeChar"/>
              </w:rPr>
              <w:t>minus one</w:t>
            </w:r>
            <w:r>
              <w:t xml:space="preserve"> and </w:t>
            </w:r>
            <w:r w:rsidRPr="002D4880">
              <w:rPr>
                <w:rStyle w:val="prototypeChar"/>
              </w:rPr>
              <w:t>one</w:t>
            </w:r>
            <w:r>
              <w:t xml:space="preserve">. It's another </w:t>
            </w:r>
            <w:r w:rsidRPr="003B272F">
              <w:rPr>
                <w:rStyle w:val="prototypeChar"/>
                <w:i/>
              </w:rPr>
              <w:t>pointwise</w:t>
            </w:r>
            <w:r>
              <w:t xml:space="preserve"> operation (</w:t>
            </w:r>
            <w:r w:rsidRPr="003B272F">
              <w:rPr>
                <w:rStyle w:val="prototypeChar"/>
                <w:i/>
              </w:rPr>
              <w:t>layer</w:t>
            </w:r>
            <w:r>
              <w:t xml:space="preserve"> </w:t>
            </w:r>
            <w:r w:rsidRPr="003B272F">
              <w:rPr>
                <w:rStyle w:val="prototypeChar"/>
                <w:i/>
              </w:rPr>
              <w:t>operation</w:t>
            </w:r>
            <w:r>
              <w:t>).</w:t>
            </w:r>
          </w:p>
          <w:p w:rsidR="00272D78" w:rsidRPr="008E7920" w:rsidRDefault="00272D78" w:rsidP="000D7C68">
            <w:pPr>
              <w:pStyle w:val="ndir"/>
              <w:rPr>
                <w:sz w:val="8"/>
                <w:szCs w:val="8"/>
              </w:rPr>
            </w:pPr>
          </w:p>
        </w:tc>
      </w:tr>
      <w:tr w:rsidR="00D057E2" w:rsidTr="00563083">
        <w:tc>
          <w:tcPr>
            <w:tcW w:w="2145" w:type="dxa"/>
            <w:shd w:val="clear" w:color="auto" w:fill="DAEEF3" w:themeFill="accent5" w:themeFillTint="33"/>
          </w:tcPr>
          <w:p w:rsidR="00EF0A2B" w:rsidRDefault="00EF0A2B" w:rsidP="00E94456">
            <w:pPr>
              <w:pStyle w:val="ndir"/>
              <w:jc w:val="center"/>
            </w:pPr>
          </w:p>
          <w:p w:rsidR="00EF0A2B" w:rsidRDefault="00EF0A2B" w:rsidP="00E94456">
            <w:pPr>
              <w:pStyle w:val="ndir"/>
              <w:jc w:val="center"/>
            </w:pPr>
          </w:p>
          <w:p w:rsidR="00EF0A2B" w:rsidRDefault="00EF0A2B" w:rsidP="00E94456">
            <w:pPr>
              <w:pStyle w:val="ndir"/>
              <w:jc w:val="center"/>
            </w:pPr>
          </w:p>
          <w:p w:rsidR="00D057E2" w:rsidRDefault="00D057E2" w:rsidP="00E94456">
            <w:pPr>
              <w:pStyle w:val="ndir"/>
              <w:jc w:val="center"/>
            </w:pPr>
            <w:r w:rsidRPr="00237A66">
              <w:rPr>
                <w:noProof/>
                <w:lang w:val="en-GB" w:eastAsia="en-GB"/>
              </w:rPr>
              <w:drawing>
                <wp:inline distT="0" distB="0" distL="0" distR="0">
                  <wp:extent cx="783774" cy="391886"/>
                  <wp:effectExtent l="19050" t="0" r="0" b="0"/>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794638" cy="397318"/>
                          </a:xfrm>
                          <a:prstGeom prst="rect">
                            <a:avLst/>
                          </a:prstGeom>
                          <a:noFill/>
                          <a:ln w="9525">
                            <a:noFill/>
                            <a:miter lim="800000"/>
                            <a:headEnd/>
                            <a:tailEnd/>
                          </a:ln>
                        </pic:spPr>
                      </pic:pic>
                    </a:graphicData>
                  </a:graphic>
                </wp:inline>
              </w:drawing>
            </w:r>
          </w:p>
          <w:p w:rsidR="002F1756" w:rsidRDefault="002F1756" w:rsidP="00E94456">
            <w:pPr>
              <w:pStyle w:val="ndir"/>
              <w:jc w:val="center"/>
            </w:pPr>
          </w:p>
          <w:p w:rsidR="002F1756" w:rsidRDefault="002F1756" w:rsidP="00E94456">
            <w:pPr>
              <w:pStyle w:val="ndir"/>
              <w:jc w:val="center"/>
            </w:pPr>
          </w:p>
          <w:p w:rsidR="002F1756" w:rsidRPr="00CF759F" w:rsidRDefault="002F1756" w:rsidP="00CF759F">
            <w:pPr>
              <w:pStyle w:val="ndir"/>
              <w:rPr>
                <w:sz w:val="24"/>
              </w:rPr>
            </w:pPr>
          </w:p>
          <w:p w:rsidR="00EF0A2B" w:rsidRDefault="00EF0A2B" w:rsidP="00E94456">
            <w:pPr>
              <w:pStyle w:val="ndir"/>
              <w:jc w:val="center"/>
            </w:pPr>
            <w:r w:rsidRPr="00EF0A2B">
              <w:rPr>
                <w:noProof/>
                <w:lang w:val="en-GB" w:eastAsia="en-GB"/>
              </w:rPr>
              <w:drawing>
                <wp:inline distT="0" distB="0" distL="0" distR="0">
                  <wp:extent cx="1205842" cy="1047750"/>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1204108" cy="1045029"/>
                          </a:xfrm>
                          <a:prstGeom prst="rect">
                            <a:avLst/>
                          </a:prstGeom>
                          <a:noFill/>
                          <a:ln w="9525">
                            <a:noFill/>
                            <a:miter lim="800000"/>
                            <a:headEnd/>
                            <a:tailEnd/>
                          </a:ln>
                        </pic:spPr>
                      </pic:pic>
                    </a:graphicData>
                  </a:graphic>
                </wp:inline>
              </w:drawing>
            </w:r>
          </w:p>
        </w:tc>
        <w:tc>
          <w:tcPr>
            <w:tcW w:w="8538" w:type="dxa"/>
            <w:gridSpan w:val="2"/>
            <w:shd w:val="clear" w:color="auto" w:fill="DAEEF3" w:themeFill="accent5" w:themeFillTint="33"/>
          </w:tcPr>
          <w:p w:rsidR="00CF759F" w:rsidRDefault="00CF759F" w:rsidP="00EF0A2B">
            <w:pPr>
              <w:pStyle w:val="ndir"/>
              <w:rPr>
                <w:rStyle w:val="dirBIChar"/>
                <w:u w:val="single"/>
              </w:rPr>
            </w:pPr>
          </w:p>
          <w:p w:rsidR="00EF0A2B" w:rsidRDefault="00EF0A2B" w:rsidP="00EF0A2B">
            <w:pPr>
              <w:pStyle w:val="ndir"/>
            </w:pPr>
            <w:r w:rsidRPr="008401E1">
              <w:rPr>
                <w:rStyle w:val="dirBIChar"/>
                <w:u w:val="single"/>
              </w:rPr>
              <w:t>The neural network layer operations:</w:t>
            </w:r>
            <w:r>
              <w:t xml:space="preserve"> Above we talked about </w:t>
            </w:r>
            <w:r w:rsidRPr="00745A53">
              <w:rPr>
                <w:rStyle w:val="prototypeChar"/>
                <w:i/>
              </w:rPr>
              <w:t>pointwise operations</w:t>
            </w:r>
            <w:r>
              <w:t xml:space="preserve">. (Pointwise is like </w:t>
            </w:r>
            <w:r w:rsidRPr="00745A53">
              <w:rPr>
                <w:b/>
                <w:i/>
              </w:rPr>
              <w:t>element</w:t>
            </w:r>
            <w:r>
              <w:t xml:space="preserve"> </w:t>
            </w:r>
            <w:r w:rsidRPr="00745A53">
              <w:rPr>
                <w:b/>
                <w:i/>
              </w:rPr>
              <w:t>by</w:t>
            </w:r>
            <w:r>
              <w:t xml:space="preserve"> </w:t>
            </w:r>
            <w:r w:rsidRPr="00745A53">
              <w:rPr>
                <w:b/>
                <w:i/>
              </w:rPr>
              <w:t>element</w:t>
            </w:r>
            <w:r>
              <w:t xml:space="preserve"> over vector, if you wanna multiply a vector by zero, you multiply every element by zero. Or multiply a vector by certain amount is multiply each element of the vector with that amount).</w:t>
            </w:r>
          </w:p>
          <w:p w:rsidR="002F1756" w:rsidRDefault="002F1756" w:rsidP="00EF0A2B">
            <w:pPr>
              <w:pStyle w:val="ndir"/>
            </w:pPr>
          </w:p>
          <w:p w:rsidR="00EF0A2B" w:rsidRDefault="00EF0A2B" w:rsidP="00882A2C">
            <w:pPr>
              <w:pStyle w:val="ndir"/>
              <w:numPr>
                <w:ilvl w:val="0"/>
                <w:numId w:val="10"/>
              </w:numPr>
            </w:pPr>
            <w:r>
              <w:t xml:space="preserve">But the things going on inside those </w:t>
            </w:r>
            <w:r w:rsidRPr="00745A53">
              <w:rPr>
                <w:rStyle w:val="dirBIChar"/>
              </w:rPr>
              <w:t>NN-layer operations</w:t>
            </w:r>
            <w:r>
              <w:t xml:space="preserve"> are bit more complex than </w:t>
            </w:r>
            <w:r w:rsidRPr="00745A53">
              <w:rPr>
                <w:rStyle w:val="prototypeChar"/>
                <w:i/>
              </w:rPr>
              <w:t>pointwise operations</w:t>
            </w:r>
            <w:r>
              <w:t>.</w:t>
            </w:r>
          </w:p>
          <w:p w:rsidR="00EF0A2B" w:rsidRDefault="00EF0A2B" w:rsidP="00EF0A2B">
            <w:pPr>
              <w:pStyle w:val="ndir"/>
            </w:pPr>
          </w:p>
          <w:p w:rsidR="00EF0A2B" w:rsidRDefault="00EF0A2B" w:rsidP="00882A2C">
            <w:pPr>
              <w:pStyle w:val="ndir"/>
              <w:numPr>
                <w:ilvl w:val="0"/>
                <w:numId w:val="10"/>
              </w:numPr>
            </w:pPr>
            <w:r>
              <w:t xml:space="preserve">Here on those </w:t>
            </w:r>
            <w:r w:rsidRPr="00745A53">
              <w:rPr>
                <w:rStyle w:val="dirBIChar"/>
              </w:rPr>
              <w:t>NN-layer operations</w:t>
            </w:r>
            <w:r>
              <w:t xml:space="preserve"> we've got a </w:t>
            </w:r>
            <w:r w:rsidRPr="00D835F9">
              <w:rPr>
                <w:rStyle w:val="prototypeChar"/>
                <w:i/>
              </w:rPr>
              <w:t>NN-layer</w:t>
            </w:r>
            <w:r>
              <w:t xml:space="preserve"> coming in and then we've got a </w:t>
            </w:r>
            <w:r w:rsidRPr="00D835F9">
              <w:rPr>
                <w:rStyle w:val="prototypeChar"/>
                <w:i/>
              </w:rPr>
              <w:t>NN-layer</w:t>
            </w:r>
            <w:r>
              <w:t xml:space="preserve"> coming out.</w:t>
            </w:r>
          </w:p>
          <w:p w:rsidR="00EF0A2B" w:rsidRDefault="00EF0A2B" w:rsidP="00EF0A2B">
            <w:pPr>
              <w:pStyle w:val="ndir"/>
            </w:pPr>
          </w:p>
          <w:p w:rsidR="00EF0A2B" w:rsidRDefault="00EF0A2B" w:rsidP="00882A2C">
            <w:pPr>
              <w:pStyle w:val="ndir"/>
              <w:numPr>
                <w:ilvl w:val="0"/>
                <w:numId w:val="10"/>
              </w:numPr>
            </w:pPr>
            <w:r>
              <w:t xml:space="preserve">Everything here is a vector. So we've got a </w:t>
            </w:r>
            <w:r w:rsidRPr="00D835F9">
              <w:rPr>
                <w:rStyle w:val="prototypeChar"/>
                <w:i/>
              </w:rPr>
              <w:t>Layer of these Sigmoids</w:t>
            </w:r>
            <w:r>
              <w:t xml:space="preserve"> (</w:t>
            </w:r>
            <m:oMath>
              <m:r>
                <m:rPr>
                  <m:sty m:val="bi"/>
                </m:rPr>
                <w:rPr>
                  <w:rFonts w:ascii="Cambria Math" w:hAnsi="Cambria Math"/>
                  <w:sz w:val="22"/>
                </w:rPr>
                <m:t>σ</m:t>
              </m:r>
            </m:oMath>
            <w:r>
              <w:t xml:space="preserve"> or </w:t>
            </w:r>
            <m:oMath>
              <m:r>
                <m:rPr>
                  <m:sty m:val="bi"/>
                </m:rPr>
                <w:rPr>
                  <w:rFonts w:ascii="Cambria Math" w:hAnsi="Cambria Math"/>
                  <w:sz w:val="22"/>
                </w:rPr>
                <m:t>tanh</m:t>
              </m:r>
            </m:oMath>
            <w:r>
              <w:t xml:space="preserve">) which </w:t>
            </w:r>
            <w:r w:rsidRPr="00D835F9">
              <w:rPr>
                <w:rStyle w:val="prototypeChar"/>
                <w:i/>
              </w:rPr>
              <w:t>controlling</w:t>
            </w:r>
            <w:r>
              <w:t xml:space="preserve"> the </w:t>
            </w:r>
            <w:r w:rsidRPr="00D835F9">
              <w:rPr>
                <w:rStyle w:val="prototypeChar"/>
                <w:i/>
              </w:rPr>
              <w:t>valve</w:t>
            </w:r>
            <w:r>
              <w:t xml:space="preserve"> for each one of these </w:t>
            </w:r>
            <w:r w:rsidRPr="00D835F9">
              <w:rPr>
                <w:rStyle w:val="prototypeChar"/>
                <w:i/>
              </w:rPr>
              <w:t>elements</w:t>
            </w:r>
            <w:r>
              <w:t xml:space="preserve"> in the </w:t>
            </w:r>
            <w:r w:rsidRPr="00D835F9">
              <w:rPr>
                <w:rStyle w:val="dirBIChar"/>
              </w:rPr>
              <w:t>vector</w:t>
            </w:r>
            <w:r>
              <w:t xml:space="preserve"> of </w:t>
            </w:r>
            <w:r w:rsidRPr="00D835F9">
              <w:rPr>
                <w:rStyle w:val="prototypeChar"/>
                <w:i/>
              </w:rPr>
              <w:t>memory</w:t>
            </w:r>
            <w:r>
              <w:t>.</w:t>
            </w:r>
          </w:p>
          <w:p w:rsidR="002F1756" w:rsidRDefault="002F1756" w:rsidP="00EF0A2B">
            <w:pPr>
              <w:pStyle w:val="ndir"/>
            </w:pPr>
          </w:p>
          <w:p w:rsidR="00D057E2" w:rsidRDefault="00EF0A2B" w:rsidP="0006732E">
            <w:pPr>
              <w:pStyle w:val="ndir"/>
            </w:pPr>
            <w:r>
              <w:t xml:space="preserve">So it's </w:t>
            </w:r>
            <w:r w:rsidRPr="00D835F9">
              <w:rPr>
                <w:rStyle w:val="prototypeChar"/>
                <w:i/>
              </w:rPr>
              <w:t>not</w:t>
            </w:r>
            <w:r>
              <w:t xml:space="preserve"> just </w:t>
            </w:r>
            <w:r w:rsidRPr="00D835F9">
              <w:rPr>
                <w:rStyle w:val="prototypeChar"/>
                <w:i/>
              </w:rPr>
              <w:t>one</w:t>
            </w:r>
            <w:r>
              <w:t xml:space="preserve"> </w:t>
            </w:r>
            <w:r w:rsidRPr="00D835F9">
              <w:rPr>
                <w:rStyle w:val="prototypeChar"/>
                <w:i/>
              </w:rPr>
              <w:t>Sigmoid</w:t>
            </w:r>
            <w:r>
              <w:t xml:space="preserve">. Its a whole </w:t>
            </w:r>
            <w:r w:rsidRPr="00D835F9">
              <w:rPr>
                <w:rStyle w:val="prototypeChar"/>
                <w:i/>
              </w:rPr>
              <w:t>layer of Sigmoids</w:t>
            </w:r>
            <w:r>
              <w:t xml:space="preserve"> coming in and then we've got a layer coming out.</w:t>
            </w:r>
          </w:p>
          <w:p w:rsidR="002F1756" w:rsidRDefault="002F1756" w:rsidP="0006732E">
            <w:pPr>
              <w:pStyle w:val="ndir"/>
            </w:pPr>
          </w:p>
        </w:tc>
      </w:tr>
    </w:tbl>
    <w:p w:rsidR="002E538C" w:rsidRDefault="002E538C" w:rsidP="00E064EA">
      <w:pPr>
        <w:pStyle w:val="ndir"/>
      </w:pPr>
    </w:p>
    <w:p w:rsidR="003C7198" w:rsidRDefault="003C7198" w:rsidP="00E064EA">
      <w:pPr>
        <w:pStyle w:val="ndir"/>
      </w:pPr>
    </w:p>
    <w:p w:rsidR="003C7198" w:rsidRDefault="003C7198" w:rsidP="00E064EA">
      <w:pPr>
        <w:pStyle w:val="ndir"/>
      </w:pPr>
    </w:p>
    <w:p w:rsidR="003C7198" w:rsidRDefault="003C7198" w:rsidP="00E064EA">
      <w:pPr>
        <w:pStyle w:val="ndir"/>
      </w:pPr>
    </w:p>
    <w:p w:rsidR="003C7198" w:rsidRDefault="003C7198" w:rsidP="00E064EA">
      <w:pPr>
        <w:pStyle w:val="ndir"/>
      </w:pPr>
    </w:p>
    <w:p w:rsidR="00476D89" w:rsidRDefault="00476D89" w:rsidP="00E064EA">
      <w:pPr>
        <w:pStyle w:val="ndir"/>
      </w:pPr>
    </w:p>
    <w:p w:rsidR="00E21097" w:rsidRDefault="00E21097" w:rsidP="00E064E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tblPr>
      <w:tblGrid>
        <w:gridCol w:w="4887"/>
        <w:gridCol w:w="5796"/>
      </w:tblGrid>
      <w:tr w:rsidR="00476D89" w:rsidTr="00563083">
        <w:tc>
          <w:tcPr>
            <w:tcW w:w="5341" w:type="dxa"/>
            <w:shd w:val="clear" w:color="auto" w:fill="FDE9D9" w:themeFill="accent6" w:themeFillTint="33"/>
          </w:tcPr>
          <w:p w:rsidR="00693D9D" w:rsidRDefault="007846B9" w:rsidP="00693D9D">
            <w:pPr>
              <w:pStyle w:val="ndir"/>
            </w:pPr>
            <w:r w:rsidRPr="007846B9">
              <w:rPr>
                <w:rFonts w:ascii="Fira Code" w:hAnsi="Fira Code"/>
                <w:b/>
                <w:i/>
                <w:noProof/>
              </w:rPr>
              <w:pict>
                <v:shapetype id="_x0000_t32" coordsize="21600,21600" o:spt="32" o:oned="t" path="m,l21600,21600e" filled="f">
                  <v:path arrowok="t" fillok="f" o:connecttype="none"/>
                  <o:lock v:ext="edit" shapetype="t"/>
                </v:shapetype>
                <v:shape id="_x0000_s1028" type="#_x0000_t32" style="position:absolute;left:0;text-align:left;margin-left:72.5pt;margin-top:5.55pt;width:202.5pt;height:46.65pt;z-index:251658240" o:connectortype="straight">
                  <v:stroke endarrow="block"/>
                </v:shape>
              </w:pict>
            </w:r>
            <w:r w:rsidR="00693D9D" w:rsidRPr="00476D89">
              <w:rPr>
                <w:rStyle w:val="firaChar"/>
                <w:b/>
                <w:i/>
              </w:rPr>
              <w:t>Forget</w:t>
            </w:r>
            <w:r w:rsidR="00693D9D">
              <w:t xml:space="preserve"> valve, </w:t>
            </w:r>
            <w:r w:rsidR="00693D9D" w:rsidRPr="00476D89">
              <w:rPr>
                <w:rStyle w:val="firaChar"/>
                <w:b/>
                <w:i/>
              </w:rPr>
              <w:t>F</w:t>
            </w:r>
            <w:r w:rsidR="00693D9D">
              <w:t>.</w:t>
            </w:r>
          </w:p>
          <w:p w:rsidR="004E4325" w:rsidRDefault="004E4325" w:rsidP="00693D9D">
            <w:pPr>
              <w:pStyle w:val="ndir"/>
              <w:rPr>
                <w:rStyle w:val="firaChar"/>
                <w:b/>
                <w:i/>
              </w:rPr>
            </w:pPr>
          </w:p>
          <w:p w:rsidR="00693D9D" w:rsidRDefault="007846B9" w:rsidP="00693D9D">
            <w:pPr>
              <w:pStyle w:val="ndir"/>
            </w:pPr>
            <w:r w:rsidRPr="007846B9">
              <w:rPr>
                <w:rFonts w:ascii="Fira Code" w:hAnsi="Fira Code"/>
                <w:b/>
                <w:i/>
                <w:noProof/>
              </w:rPr>
              <w:pict>
                <v:shape id="_x0000_s1029" type="#_x0000_t32" style="position:absolute;left:0;text-align:left;margin-left:67.5pt;margin-top:6.25pt;width:386.5pt;height:71.4pt;z-index:251659264" o:connectortype="straight">
                  <v:stroke endarrow="block"/>
                </v:shape>
              </w:pict>
            </w:r>
            <w:r w:rsidR="00693D9D" w:rsidRPr="00476D89">
              <w:rPr>
                <w:rStyle w:val="firaChar"/>
                <w:b/>
                <w:i/>
              </w:rPr>
              <w:t>Output</w:t>
            </w:r>
            <w:r w:rsidR="00693D9D">
              <w:t xml:space="preserve"> valve, </w:t>
            </w:r>
            <w:r w:rsidR="00693D9D" w:rsidRPr="00476D89">
              <w:rPr>
                <w:rStyle w:val="firaChar"/>
                <w:b/>
                <w:i/>
              </w:rPr>
              <w:t>O</w:t>
            </w:r>
            <w:r w:rsidR="00693D9D">
              <w:t>.</w:t>
            </w:r>
          </w:p>
          <w:p w:rsidR="004E4325" w:rsidRDefault="004E4325" w:rsidP="00693D9D">
            <w:pPr>
              <w:pStyle w:val="ndir"/>
            </w:pPr>
          </w:p>
          <w:p w:rsidR="004E4325" w:rsidRDefault="007846B9" w:rsidP="004E4325">
            <w:pPr>
              <w:pStyle w:val="ndir"/>
            </w:pPr>
            <w:r w:rsidRPr="007846B9">
              <w:rPr>
                <w:rFonts w:ascii="Fira Code" w:hAnsi="Fira Code"/>
                <w:b/>
                <w:i/>
                <w:noProof/>
              </w:rPr>
              <w:pict>
                <v:shape id="_x0000_s1030" type="#_x0000_t32" style="position:absolute;left:0;text-align:left;margin-left:72.5pt;margin-top:4.35pt;width:292.2pt;height:51.35pt;z-index:251660288" o:connectortype="straight">
                  <v:stroke endarrow="block"/>
                </v:shape>
              </w:pict>
            </w:r>
            <w:r w:rsidR="004E4325" w:rsidRPr="00476D89">
              <w:rPr>
                <w:rStyle w:val="firaChar"/>
                <w:b/>
                <w:i/>
              </w:rPr>
              <w:t>Memory</w:t>
            </w:r>
            <w:r w:rsidR="004E4325">
              <w:t xml:space="preserve"> valve, </w:t>
            </w:r>
            <w:r w:rsidR="004E4325" w:rsidRPr="00476D89">
              <w:rPr>
                <w:rStyle w:val="firaChar"/>
                <w:b/>
                <w:i/>
              </w:rPr>
              <w:t>V</w:t>
            </w:r>
            <w:r w:rsidR="004E4325">
              <w:t xml:space="preserve">. </w:t>
            </w:r>
          </w:p>
          <w:p w:rsidR="004E4325" w:rsidRDefault="004E4325" w:rsidP="00693D9D">
            <w:pPr>
              <w:pStyle w:val="ndir"/>
            </w:pPr>
          </w:p>
          <w:p w:rsidR="004E4325" w:rsidRDefault="004E4325" w:rsidP="00693D9D">
            <w:pPr>
              <w:pStyle w:val="ndir"/>
            </w:pPr>
          </w:p>
          <w:p w:rsidR="00693D9D" w:rsidRDefault="00693D9D" w:rsidP="00882A2C">
            <w:pPr>
              <w:pStyle w:val="ndir"/>
              <w:numPr>
                <w:ilvl w:val="0"/>
                <w:numId w:val="10"/>
              </w:numPr>
            </w:pPr>
            <w:r>
              <w:t xml:space="preserve">In literature you will see letters </w:t>
            </w:r>
            <w:r w:rsidRPr="00476D89">
              <w:rPr>
                <w:rStyle w:val="firaChar"/>
                <w:b/>
                <w:i/>
              </w:rPr>
              <w:t>F</w:t>
            </w:r>
            <w:r>
              <w:t xml:space="preserve">, </w:t>
            </w:r>
            <w:r w:rsidRPr="00476D89">
              <w:rPr>
                <w:rStyle w:val="firaChar"/>
                <w:b/>
                <w:i/>
              </w:rPr>
              <w:t>V</w:t>
            </w:r>
            <w:r>
              <w:t xml:space="preserve">, and </w:t>
            </w:r>
            <w:r w:rsidRPr="00476D89">
              <w:rPr>
                <w:rStyle w:val="firaChar"/>
                <w:b/>
                <w:i/>
              </w:rPr>
              <w:t>O</w:t>
            </w:r>
            <w:r>
              <w:t xml:space="preserve"> in the actual formulas representing these valves.</w:t>
            </w:r>
          </w:p>
          <w:p w:rsidR="00563083" w:rsidRDefault="00563083" w:rsidP="00563083">
            <w:pPr>
              <w:pStyle w:val="ndir"/>
              <w:ind w:left="360"/>
            </w:pPr>
          </w:p>
          <w:p w:rsidR="00563083" w:rsidRDefault="00563083" w:rsidP="00563083">
            <w:pPr>
              <w:pStyle w:val="ndir"/>
              <w:ind w:left="360"/>
              <w:jc w:val="center"/>
            </w:pPr>
            <w:r w:rsidRPr="00563083">
              <w:rPr>
                <w:noProof/>
                <w:lang w:val="en-GB" w:eastAsia="en-GB"/>
              </w:rPr>
              <w:drawing>
                <wp:inline distT="0" distB="0" distL="0" distR="0">
                  <wp:extent cx="612918" cy="676893"/>
                  <wp:effectExtent l="19050" t="0" r="0" b="0"/>
                  <wp:docPr id="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614280" cy="678397"/>
                          </a:xfrm>
                          <a:prstGeom prst="rect">
                            <a:avLst/>
                          </a:prstGeom>
                          <a:noFill/>
                          <a:ln w="9525">
                            <a:noFill/>
                            <a:miter lim="800000"/>
                            <a:headEnd/>
                            <a:tailEnd/>
                          </a:ln>
                        </pic:spPr>
                      </pic:pic>
                    </a:graphicData>
                  </a:graphic>
                </wp:inline>
              </w:drawing>
            </w:r>
          </w:p>
          <w:p w:rsidR="00F21221" w:rsidRDefault="004E4325" w:rsidP="00882A2C">
            <w:pPr>
              <w:pStyle w:val="ndir"/>
              <w:numPr>
                <w:ilvl w:val="0"/>
                <w:numId w:val="10"/>
              </w:numPr>
            </w:pPr>
            <w:r>
              <w:t xml:space="preserve">But we imagine it like a real valve (in plumbing). Where we've got </w:t>
            </w:r>
            <w:r w:rsidRPr="007E7519">
              <w:rPr>
                <w:i/>
              </w:rPr>
              <w:t>water</w:t>
            </w:r>
            <w:r>
              <w:t xml:space="preserve"> or basically </w:t>
            </w:r>
            <w:r w:rsidRPr="007E7519">
              <w:rPr>
                <w:i/>
              </w:rPr>
              <w:t>something</w:t>
            </w:r>
            <w:r>
              <w:t xml:space="preserve"> </w:t>
            </w:r>
            <w:r w:rsidRPr="007E7519">
              <w:rPr>
                <w:rStyle w:val="prototypeChar"/>
              </w:rPr>
              <w:t>flowing</w:t>
            </w:r>
            <w:r>
              <w:t xml:space="preserve"> </w:t>
            </w:r>
            <w:r w:rsidRPr="007E7519">
              <w:rPr>
                <w:rStyle w:val="prototypeChar"/>
              </w:rPr>
              <w:t>through</w:t>
            </w:r>
            <w:r>
              <w:t xml:space="preserve">, and then you can either </w:t>
            </w:r>
            <w:r w:rsidRPr="007E7519">
              <w:rPr>
                <w:rStyle w:val="dirBIChar"/>
              </w:rPr>
              <w:t>close</w:t>
            </w:r>
            <w:r>
              <w:t xml:space="preserve"> it or you can </w:t>
            </w:r>
            <w:r w:rsidRPr="007E7519">
              <w:rPr>
                <w:rStyle w:val="dirBIChar"/>
              </w:rPr>
              <w:t>open</w:t>
            </w:r>
            <w:r>
              <w:t xml:space="preserve"> it, or you can </w:t>
            </w:r>
            <w:r w:rsidRPr="007E7519">
              <w:rPr>
                <w:rStyle w:val="prototypeChar"/>
                <w:i/>
              </w:rPr>
              <w:t>close it to some extent</w:t>
            </w:r>
            <w:r>
              <w:t>.</w:t>
            </w:r>
          </w:p>
        </w:tc>
        <w:tc>
          <w:tcPr>
            <w:tcW w:w="5342" w:type="dxa"/>
            <w:shd w:val="clear" w:color="auto" w:fill="FDE9D9" w:themeFill="accent6" w:themeFillTint="33"/>
          </w:tcPr>
          <w:p w:rsidR="00EC7EEC" w:rsidRDefault="00EC7EEC" w:rsidP="00E064EA">
            <w:pPr>
              <w:pStyle w:val="ndir"/>
            </w:pPr>
          </w:p>
          <w:p w:rsidR="00476D89" w:rsidRDefault="00476D89" w:rsidP="00E064EA">
            <w:pPr>
              <w:pStyle w:val="ndir"/>
            </w:pPr>
            <w:r>
              <w:rPr>
                <w:noProof/>
                <w:lang w:val="en-GB" w:eastAsia="en-GB"/>
              </w:rPr>
              <w:drawing>
                <wp:inline distT="0" distB="0" distL="0" distR="0">
                  <wp:extent cx="3519903" cy="2432050"/>
                  <wp:effectExtent l="19050" t="0" r="4347"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0"/>
                          <a:srcRect/>
                          <a:stretch>
                            <a:fillRect/>
                          </a:stretch>
                        </pic:blipFill>
                        <pic:spPr bwMode="auto">
                          <a:xfrm>
                            <a:off x="0" y="0"/>
                            <a:ext cx="3520666" cy="2432577"/>
                          </a:xfrm>
                          <a:prstGeom prst="rect">
                            <a:avLst/>
                          </a:prstGeom>
                          <a:noFill/>
                          <a:ln w="9525">
                            <a:noFill/>
                            <a:miter lim="800000"/>
                            <a:headEnd/>
                            <a:tailEnd/>
                          </a:ln>
                        </pic:spPr>
                      </pic:pic>
                    </a:graphicData>
                  </a:graphic>
                </wp:inline>
              </w:drawing>
            </w:r>
          </w:p>
          <w:p w:rsidR="00EC7EEC" w:rsidRDefault="00EC7EEC" w:rsidP="00E064EA">
            <w:pPr>
              <w:pStyle w:val="ndir"/>
            </w:pPr>
          </w:p>
        </w:tc>
      </w:tr>
    </w:tbl>
    <w:p w:rsidR="00476D89" w:rsidRDefault="00476D89" w:rsidP="00E064EA">
      <w:pPr>
        <w:pStyle w:val="ndir"/>
      </w:pPr>
    </w:p>
    <w:p w:rsidR="007E7519" w:rsidRDefault="007E7519" w:rsidP="00E064EA">
      <w:pPr>
        <w:pStyle w:val="ndir"/>
      </w:pPr>
    </w:p>
    <w:p w:rsidR="00693D9D" w:rsidRDefault="00693D9D" w:rsidP="00693D9D">
      <w:pPr>
        <w:pStyle w:val="ndir"/>
      </w:pPr>
    </w:p>
    <w:p w:rsidR="003C7198" w:rsidRDefault="003C7198" w:rsidP="00693D9D">
      <w:pPr>
        <w:pStyle w:val="ndir"/>
      </w:pPr>
    </w:p>
    <w:p w:rsidR="003C7198" w:rsidRDefault="003C7198" w:rsidP="00693D9D">
      <w:pPr>
        <w:pStyle w:val="ndir"/>
      </w:pPr>
    </w:p>
    <w:p w:rsidR="00693D9D" w:rsidRDefault="00693D9D" w:rsidP="00693D9D">
      <w:pPr>
        <w:pStyle w:val="ndir"/>
      </w:pPr>
    </w:p>
    <w:p w:rsidR="00951C07" w:rsidRDefault="00951C07" w:rsidP="00E064EA">
      <w:pPr>
        <w:pStyle w:val="ndir"/>
      </w:pPr>
    </w:p>
    <w:p w:rsidR="00122ED4" w:rsidRDefault="008F3C92" w:rsidP="00E064EA">
      <w:pPr>
        <w:pStyle w:val="ndir"/>
      </w:pPr>
      <w:r w:rsidRPr="008F3C92">
        <w:rPr>
          <w:noProof/>
          <w:lang w:val="en-GB" w:eastAsia="en-GB"/>
        </w:rPr>
        <w:drawing>
          <wp:inline distT="0" distB="0" distL="0" distR="0">
            <wp:extent cx="6646545" cy="3645426"/>
            <wp:effectExtent l="19050" t="0" r="1905"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6646545" cy="3645426"/>
                    </a:xfrm>
                    <a:prstGeom prst="rect">
                      <a:avLst/>
                    </a:prstGeom>
                    <a:noFill/>
                    <a:ln w="9525">
                      <a:noFill/>
                      <a:miter lim="800000"/>
                      <a:headEnd/>
                      <a:tailEnd/>
                    </a:ln>
                  </pic:spPr>
                </pic:pic>
              </a:graphicData>
            </a:graphic>
          </wp:inline>
        </w:drawing>
      </w:r>
    </w:p>
    <w:p w:rsidR="00122ED4" w:rsidRDefault="00122ED4" w:rsidP="00E064EA">
      <w:pPr>
        <w:pStyle w:val="ndir"/>
      </w:pPr>
    </w:p>
    <w:p w:rsidR="003B272F" w:rsidRDefault="00483E28" w:rsidP="00E064EA">
      <w:pPr>
        <w:pStyle w:val="ndir"/>
        <w:rPr>
          <w:rFonts w:ascii="Adelle" w:hAnsi="Adelle"/>
          <w:b/>
          <w:sz w:val="24"/>
        </w:rPr>
      </w:pPr>
      <w:r>
        <w:rPr>
          <w:rFonts w:ascii="Adelle" w:hAnsi="Adelle"/>
          <w:b/>
          <w:sz w:val="24"/>
        </w:rPr>
        <w:lastRenderedPageBreak/>
        <w:t>12.2.5</w:t>
      </w:r>
      <w:r w:rsidRPr="006A2449">
        <w:rPr>
          <w:rFonts w:ascii="Adelle" w:hAnsi="Adelle"/>
          <w:b/>
          <w:sz w:val="24"/>
        </w:rPr>
        <w:t xml:space="preserve"> LSTM </w:t>
      </w:r>
      <w:r>
        <w:rPr>
          <w:rFonts w:ascii="Adelle" w:hAnsi="Adelle"/>
          <w:b/>
          <w:sz w:val="24"/>
        </w:rPr>
        <w:t>steps</w:t>
      </w:r>
    </w:p>
    <w:p w:rsidR="007448C9" w:rsidRDefault="007448C9" w:rsidP="007448C9">
      <w:pPr>
        <w:pStyle w:val="ndir"/>
      </w:pPr>
      <w:r>
        <w:t>So we're ready to look into above LSTM diagram in step by step.</w:t>
      </w:r>
    </w:p>
    <w:p w:rsidR="007448C9" w:rsidRPr="007448C9" w:rsidRDefault="007448C9" w:rsidP="007448C9">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483E28" w:rsidTr="007448C9">
        <w:tc>
          <w:tcPr>
            <w:tcW w:w="5341" w:type="dxa"/>
            <w:shd w:val="clear" w:color="auto" w:fill="DAEEF3" w:themeFill="accent5" w:themeFillTint="33"/>
          </w:tcPr>
          <w:p w:rsidR="007448C9" w:rsidRDefault="007448C9" w:rsidP="00882A2C">
            <w:pPr>
              <w:pStyle w:val="ndir"/>
              <w:numPr>
                <w:ilvl w:val="0"/>
                <w:numId w:val="16"/>
              </w:numPr>
            </w:pPr>
            <w:r w:rsidRPr="00DC5B50">
              <w:rPr>
                <w:rStyle w:val="dirBIChar"/>
                <w:u w:val="single"/>
              </w:rPr>
              <w:t>Step 1:</w:t>
            </w:r>
            <w:r>
              <w:t xml:space="preserve"> Here two values enter to the LSTM-block. One is </w:t>
            </w:r>
            <w:r w:rsidRPr="00ED5D18">
              <w:rPr>
                <w:rStyle w:val="prototypeChar"/>
                <w:i/>
              </w:rPr>
              <w:t>input-value</w:t>
            </w:r>
            <w:r>
              <w:t xml:space="preserve">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Pr>
                <w:b/>
                <w:sz w:val="22"/>
              </w:rPr>
              <w:t xml:space="preserve"> </w:t>
            </w:r>
            <w:r>
              <w:t xml:space="preserve">and other is the </w:t>
            </w:r>
            <w:r w:rsidRPr="00ED5D18">
              <w:rPr>
                <w:rStyle w:val="prototypeChar"/>
                <w:i/>
              </w:rPr>
              <w:t>output-value</w:t>
            </w:r>
            <w:r>
              <w:t xml:space="preserve">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rPr>
                <w:b/>
                <w:sz w:val="22"/>
              </w:rPr>
              <w:t xml:space="preserve"> </w:t>
            </w:r>
            <w:r>
              <w:t xml:space="preserve">coming from a </w:t>
            </w:r>
            <w:r w:rsidRPr="00ED5D18">
              <w:rPr>
                <w:b/>
                <w:i/>
              </w:rPr>
              <w:t>previous LSTM-block</w:t>
            </w:r>
            <w:r>
              <w:t>.</w:t>
            </w:r>
          </w:p>
          <w:p w:rsidR="007448C9" w:rsidRDefault="007448C9" w:rsidP="007448C9">
            <w:pPr>
              <w:pStyle w:val="ndir"/>
              <w:ind w:left="360"/>
            </w:pPr>
            <w:r>
              <w:t xml:space="preserve">They are </w:t>
            </w:r>
            <w:r w:rsidRPr="00D21BC4">
              <w:rPr>
                <w:rStyle w:val="prototypeChar"/>
                <w:i/>
              </w:rPr>
              <w:t>combined</w:t>
            </w:r>
            <w:r>
              <w:t xml:space="preserve">, </w:t>
            </w:r>
            <w:r w:rsidRPr="00ED5D18">
              <w:rPr>
                <w:b/>
                <w:i/>
              </w:rPr>
              <w:t>layer-operation</w:t>
            </w:r>
            <w:r>
              <w:t xml:space="preserve"> </w:t>
            </w:r>
            <m:oMath>
              <m:r>
                <m:rPr>
                  <m:sty m:val="bi"/>
                </m:rPr>
                <w:rPr>
                  <w:rFonts w:ascii="Cambria Math" w:hAnsi="Cambria Math"/>
                  <w:sz w:val="22"/>
                </w:rPr>
                <m:t>σ</m:t>
              </m:r>
            </m:oMath>
            <w:r>
              <w:t xml:space="preserve"> decides whether this value should go ahead or not  (i.e. </w:t>
            </w:r>
            <w:r w:rsidRPr="00A82E36">
              <w:rPr>
                <w:rStyle w:val="prototypeChar"/>
                <w:i/>
              </w:rPr>
              <w:t>forget-valve</w:t>
            </w:r>
            <w:r>
              <w:t xml:space="preserve"> should be </w:t>
            </w:r>
            <w:r w:rsidRPr="00A82E36">
              <w:rPr>
                <w:rStyle w:val="prototypeChar"/>
                <w:i/>
              </w:rPr>
              <w:t>closed</w:t>
            </w:r>
            <w:r>
              <w:t xml:space="preserve"> or </w:t>
            </w:r>
            <w:r w:rsidRPr="00A82E36">
              <w:rPr>
                <w:rStyle w:val="prototypeChar"/>
                <w:i/>
              </w:rPr>
              <w:t>open</w:t>
            </w:r>
            <w:r>
              <w:t xml:space="preserve"> or</w:t>
            </w:r>
            <w:r w:rsidRPr="00A82E36">
              <w:t xml:space="preserve"> </w:t>
            </w:r>
            <w:r w:rsidRPr="00A82E36">
              <w:rPr>
                <w:rStyle w:val="prototypeChar"/>
                <w:i/>
              </w:rPr>
              <w:t>somewhat</w:t>
            </w:r>
            <w:r>
              <w:t xml:space="preserve"> </w:t>
            </w:r>
            <w:r w:rsidRPr="00A82E36">
              <w:rPr>
                <w:rStyle w:val="prototypeChar"/>
                <w:i/>
              </w:rPr>
              <w:t>closed</w:t>
            </w:r>
            <w:r>
              <w:t xml:space="preserve"> or </w:t>
            </w:r>
            <w:r w:rsidRPr="00A82E36">
              <w:rPr>
                <w:rStyle w:val="prototypeChar"/>
                <w:i/>
              </w:rPr>
              <w:t>open</w:t>
            </w:r>
            <w:r>
              <w:t>)</w:t>
            </w:r>
          </w:p>
          <w:p w:rsidR="007448C9" w:rsidRDefault="007448C9" w:rsidP="007448C9">
            <w:pPr>
              <w:pStyle w:val="ndir"/>
            </w:pPr>
          </w:p>
          <w:p w:rsidR="007448C9" w:rsidRDefault="007448C9" w:rsidP="00882A2C">
            <w:pPr>
              <w:pStyle w:val="ndir"/>
              <w:numPr>
                <w:ilvl w:val="0"/>
                <w:numId w:val="8"/>
              </w:numPr>
            </w:pPr>
            <w:r w:rsidRPr="001005CC">
              <w:rPr>
                <w:rStyle w:val="firaChar"/>
                <w:b/>
                <w:i/>
              </w:rPr>
              <w:t>Somewhat</w:t>
            </w:r>
            <w:r w:rsidRPr="001005CC">
              <w:t xml:space="preserve"> means to </w:t>
            </w:r>
            <w:r w:rsidRPr="001005CC">
              <w:rPr>
                <w:rStyle w:val="firaChar"/>
                <w:b/>
                <w:i/>
              </w:rPr>
              <w:t>some degreee</w:t>
            </w:r>
            <w:r w:rsidRPr="001005CC">
              <w:t xml:space="preserve">, but not to a </w:t>
            </w:r>
            <w:r w:rsidRPr="001005CC">
              <w:rPr>
                <w:rStyle w:val="firaChar"/>
                <w:b/>
                <w:i/>
              </w:rPr>
              <w:t>large degree</w:t>
            </w:r>
            <w:r w:rsidRPr="001005CC">
              <w:t>.</w:t>
            </w:r>
          </w:p>
          <w:p w:rsidR="00483E28" w:rsidRDefault="00483E28" w:rsidP="00E064EA">
            <w:pPr>
              <w:pStyle w:val="ndir"/>
            </w:pPr>
          </w:p>
        </w:tc>
        <w:tc>
          <w:tcPr>
            <w:tcW w:w="5342" w:type="dxa"/>
            <w:shd w:val="clear" w:color="auto" w:fill="DAEEF3" w:themeFill="accent5" w:themeFillTint="33"/>
          </w:tcPr>
          <w:p w:rsidR="007448C9" w:rsidRDefault="007448C9" w:rsidP="007448C9">
            <w:pPr>
              <w:pStyle w:val="ndir"/>
              <w:jc w:val="center"/>
            </w:pPr>
          </w:p>
          <w:p w:rsidR="00483E28" w:rsidRDefault="00483E28" w:rsidP="007448C9">
            <w:pPr>
              <w:pStyle w:val="ndir"/>
              <w:jc w:val="center"/>
            </w:pPr>
            <w:r w:rsidRPr="00483E28">
              <w:rPr>
                <w:noProof/>
                <w:lang w:val="en-GB" w:eastAsia="en-GB"/>
              </w:rPr>
              <w:drawing>
                <wp:inline distT="0" distB="0" distL="0" distR="0">
                  <wp:extent cx="2821301" cy="2047164"/>
                  <wp:effectExtent l="1905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2818789" cy="2045341"/>
                          </a:xfrm>
                          <a:prstGeom prst="rect">
                            <a:avLst/>
                          </a:prstGeom>
                          <a:noFill/>
                          <a:ln w="9525">
                            <a:noFill/>
                            <a:miter lim="800000"/>
                            <a:headEnd/>
                            <a:tailEnd/>
                          </a:ln>
                        </pic:spPr>
                      </pic:pic>
                    </a:graphicData>
                  </a:graphic>
                </wp:inline>
              </w:drawing>
            </w:r>
          </w:p>
          <w:p w:rsidR="007448C9" w:rsidRDefault="007448C9" w:rsidP="007448C9">
            <w:pPr>
              <w:pStyle w:val="ndir"/>
              <w:jc w:val="center"/>
            </w:pPr>
          </w:p>
        </w:tc>
      </w:tr>
      <w:tr w:rsidR="00483E28" w:rsidTr="007448C9">
        <w:tc>
          <w:tcPr>
            <w:tcW w:w="5341" w:type="dxa"/>
            <w:shd w:val="clear" w:color="auto" w:fill="DAEEF3" w:themeFill="accent5" w:themeFillTint="33"/>
          </w:tcPr>
          <w:p w:rsidR="007448C9" w:rsidRDefault="007448C9" w:rsidP="00882A2C">
            <w:pPr>
              <w:pStyle w:val="ndir"/>
              <w:numPr>
                <w:ilvl w:val="0"/>
                <w:numId w:val="16"/>
              </w:numPr>
            </w:pPr>
            <w:r w:rsidRPr="00DC5B50">
              <w:rPr>
                <w:rStyle w:val="dirBIChar"/>
                <w:u w:val="single"/>
              </w:rPr>
              <w:t>Step 2:</w:t>
            </w:r>
            <w:r>
              <w:t xml:space="preserve"> In 2</w:t>
            </w:r>
            <w:r w:rsidRPr="00DC5B50">
              <w:rPr>
                <w:vertAlign w:val="superscript"/>
              </w:rPr>
              <w:t>nd</w:t>
            </w:r>
            <w:r>
              <w:t xml:space="preserve"> step we've got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Pr>
                <w:b/>
                <w:sz w:val="22"/>
              </w:rPr>
              <w:t xml:space="preserve"> </w:t>
            </w:r>
            <w:r>
              <w:t xml:space="preserve">and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t xml:space="preserve"> again they first flow parallel, and combined in </w:t>
            </w:r>
            <m:oMath>
              <m:r>
                <m:rPr>
                  <m:sty m:val="bi"/>
                </m:rPr>
                <w:rPr>
                  <w:rFonts w:ascii="Cambria Math" w:hAnsi="Cambria Math"/>
                  <w:sz w:val="22"/>
                </w:rPr>
                <m:t>σ</m:t>
              </m:r>
            </m:oMath>
            <w:r>
              <w:t xml:space="preserve"> or </w:t>
            </w:r>
            <m:oMath>
              <m:r>
                <m:rPr>
                  <m:sty m:val="bi"/>
                </m:rPr>
                <w:rPr>
                  <w:rFonts w:ascii="Cambria Math" w:hAnsi="Cambria Math"/>
                  <w:sz w:val="22"/>
                </w:rPr>
                <m:t>tanh</m:t>
              </m:r>
            </m:oMath>
            <w:r>
              <w:t xml:space="preserve"> operation. Basically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Pr>
                <w:b/>
                <w:sz w:val="22"/>
              </w:rPr>
              <w:t xml:space="preserve"> </w:t>
            </w:r>
            <w:r>
              <w:t xml:space="preserve">and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t xml:space="preserve"> are </w:t>
            </w:r>
            <w:r w:rsidRPr="009A342E">
              <w:rPr>
                <w:rStyle w:val="prototypeChar"/>
                <w:i/>
              </w:rPr>
              <w:t>layers of neurons</w:t>
            </w:r>
            <w:r>
              <w:t xml:space="preserve">, </w:t>
            </w:r>
            <m:oMath>
              <m:r>
                <m:rPr>
                  <m:sty m:val="bi"/>
                </m:rPr>
                <w:rPr>
                  <w:rFonts w:ascii="Cambria Math" w:hAnsi="Cambria Math"/>
                  <w:sz w:val="22"/>
                </w:rPr>
                <m:t>σ</m:t>
              </m:r>
            </m:oMath>
            <w:r>
              <w:t xml:space="preserve"> or </w:t>
            </w:r>
            <m:oMath>
              <m:r>
                <m:rPr>
                  <m:sty m:val="bi"/>
                </m:rPr>
                <w:rPr>
                  <w:rFonts w:ascii="Cambria Math" w:hAnsi="Cambria Math"/>
                  <w:sz w:val="22"/>
                </w:rPr>
                <m:t>tanh</m:t>
              </m:r>
            </m:oMath>
            <w:r>
              <w:t xml:space="preserve"> decides which values </w:t>
            </w:r>
            <w:r w:rsidRPr="001A2464">
              <w:rPr>
                <w:rStyle w:val="prototypeChar"/>
                <w:i/>
              </w:rPr>
              <w:t>can</w:t>
            </w:r>
            <w:r>
              <w:t xml:space="preserve"> pass and which </w:t>
            </w:r>
            <w:r w:rsidRPr="001A2464">
              <w:rPr>
                <w:rStyle w:val="prototypeChar"/>
                <w:i/>
              </w:rPr>
              <w:t>cannot</w:t>
            </w:r>
            <w:r>
              <w:t xml:space="preserve"> or </w:t>
            </w:r>
            <w:r w:rsidRPr="001A2464">
              <w:rPr>
                <w:rStyle w:val="prototypeChar"/>
                <w:i/>
              </w:rPr>
              <w:t>somewhat</w:t>
            </w:r>
            <w:r>
              <w:t xml:space="preserve"> pass.</w:t>
            </w:r>
          </w:p>
          <w:p w:rsidR="00483E28" w:rsidRDefault="00483E28" w:rsidP="00E064EA">
            <w:pPr>
              <w:pStyle w:val="ndir"/>
            </w:pPr>
          </w:p>
        </w:tc>
        <w:tc>
          <w:tcPr>
            <w:tcW w:w="5342" w:type="dxa"/>
            <w:shd w:val="clear" w:color="auto" w:fill="DAEEF3" w:themeFill="accent5" w:themeFillTint="33"/>
          </w:tcPr>
          <w:p w:rsidR="007448C9" w:rsidRDefault="007448C9" w:rsidP="00E064EA">
            <w:pPr>
              <w:pStyle w:val="ndir"/>
            </w:pPr>
          </w:p>
          <w:p w:rsidR="00483E28" w:rsidRDefault="007448C9" w:rsidP="00E064EA">
            <w:pPr>
              <w:pStyle w:val="ndir"/>
            </w:pPr>
            <w:r w:rsidRPr="007448C9">
              <w:rPr>
                <w:noProof/>
                <w:lang w:val="en-GB" w:eastAsia="en-GB"/>
              </w:rPr>
              <w:drawing>
                <wp:inline distT="0" distB="0" distL="0" distR="0">
                  <wp:extent cx="2985706" cy="2190750"/>
                  <wp:effectExtent l="19050" t="0" r="5144" b="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2985706" cy="2190750"/>
                          </a:xfrm>
                          <a:prstGeom prst="rect">
                            <a:avLst/>
                          </a:prstGeom>
                          <a:noFill/>
                          <a:ln w="9525">
                            <a:noFill/>
                            <a:miter lim="800000"/>
                            <a:headEnd/>
                            <a:tailEnd/>
                          </a:ln>
                        </pic:spPr>
                      </pic:pic>
                    </a:graphicData>
                  </a:graphic>
                </wp:inline>
              </w:drawing>
            </w:r>
          </w:p>
          <w:p w:rsidR="007448C9" w:rsidRDefault="007448C9" w:rsidP="00E064EA">
            <w:pPr>
              <w:pStyle w:val="ndir"/>
            </w:pPr>
          </w:p>
        </w:tc>
      </w:tr>
      <w:tr w:rsidR="00483E28" w:rsidTr="007448C9">
        <w:tc>
          <w:tcPr>
            <w:tcW w:w="5341" w:type="dxa"/>
            <w:shd w:val="clear" w:color="auto" w:fill="DAEEF3" w:themeFill="accent5" w:themeFillTint="33"/>
          </w:tcPr>
          <w:p w:rsidR="007448C9" w:rsidRDefault="007448C9" w:rsidP="00882A2C">
            <w:pPr>
              <w:pStyle w:val="ndir"/>
              <w:numPr>
                <w:ilvl w:val="0"/>
                <w:numId w:val="16"/>
              </w:numPr>
            </w:pPr>
            <w:r w:rsidRPr="007448C9">
              <w:rPr>
                <w:rStyle w:val="dirBIChar"/>
                <w:u w:val="single"/>
              </w:rPr>
              <w:t xml:space="preserve">Step 3: </w:t>
            </w:r>
            <w:r>
              <w:t xml:space="preserve">Then we've got the </w:t>
            </w:r>
            <w:r w:rsidRPr="00654738">
              <w:rPr>
                <w:rStyle w:val="dirBIChar"/>
              </w:rPr>
              <w:t>memory</w:t>
            </w:r>
            <w:r>
              <w:t xml:space="preserve"> </w:t>
            </w:r>
            <w:r w:rsidRPr="00654738">
              <w:rPr>
                <w:rStyle w:val="prototypeChar"/>
                <w:i/>
              </w:rPr>
              <w:t>flowing</w:t>
            </w:r>
            <w:r>
              <w:t xml:space="preserve"> through </w:t>
            </w:r>
            <w:r w:rsidRPr="00654738">
              <w:rPr>
                <w:rStyle w:val="prototypeChar"/>
                <w:i/>
              </w:rPr>
              <w:t>memory pipeline</w:t>
            </w:r>
            <w:r>
              <w:t xml:space="preserve">. We've got the </w:t>
            </w:r>
            <w:r w:rsidRPr="00654738">
              <w:rPr>
                <w:rStyle w:val="prototypeChar"/>
                <w:i/>
              </w:rPr>
              <w:t>forget valve</w:t>
            </w:r>
            <w:r>
              <w:t xml:space="preserve">, </w:t>
            </w:r>
            <w:r w:rsidRPr="00654738">
              <w:rPr>
                <w:rStyle w:val="prototypeChar"/>
                <w:i/>
              </w:rPr>
              <w:t>joint-operation</w:t>
            </w:r>
            <w:r>
              <w:t xml:space="preserve"> and </w:t>
            </w:r>
            <w:r w:rsidRPr="00654738">
              <w:rPr>
                <w:rStyle w:val="prototypeChar"/>
                <w:i/>
              </w:rPr>
              <w:t>memory valve</w:t>
            </w:r>
            <w:r>
              <w:t>. , closed.</w:t>
            </w:r>
          </w:p>
          <w:p w:rsidR="007448C9" w:rsidRDefault="007448C9" w:rsidP="00882A2C">
            <w:pPr>
              <w:pStyle w:val="ndir"/>
              <w:numPr>
                <w:ilvl w:val="0"/>
                <w:numId w:val="11"/>
              </w:numPr>
            </w:pPr>
            <w:r>
              <w:t xml:space="preserve">If </w:t>
            </w:r>
            <w:r w:rsidRPr="00654738">
              <w:rPr>
                <w:rStyle w:val="prototypeChar"/>
                <w:i/>
              </w:rPr>
              <w:t>forget valve</w:t>
            </w:r>
            <w:r>
              <w:t xml:space="preserve"> is opened </w:t>
            </w:r>
            <w:r w:rsidRPr="00654738">
              <w:rPr>
                <w:rStyle w:val="dirBIChar"/>
              </w:rPr>
              <w:t>memory</w:t>
            </w:r>
            <w:r>
              <w:t xml:space="preserve"> can </w:t>
            </w:r>
            <w:r w:rsidRPr="00654738">
              <w:rPr>
                <w:rStyle w:val="prototypeChar"/>
                <w:i/>
              </w:rPr>
              <w:t>flow</w:t>
            </w:r>
            <w:r>
              <w:t xml:space="preserve"> and we're adding in some memory if </w:t>
            </w:r>
            <w:r w:rsidRPr="00654738">
              <w:rPr>
                <w:rStyle w:val="prototypeChar"/>
                <w:i/>
              </w:rPr>
              <w:t>memory-valve</w:t>
            </w:r>
            <w:r>
              <w:t xml:space="preserve"> is </w:t>
            </w:r>
            <w:r w:rsidRPr="00654738">
              <w:rPr>
                <w:rStyle w:val="prototypeChar"/>
                <w:i/>
              </w:rPr>
              <w:t>open</w:t>
            </w:r>
            <w:r>
              <w:t xml:space="preserve">. </w:t>
            </w:r>
          </w:p>
          <w:p w:rsidR="007448C9" w:rsidRDefault="007448C9" w:rsidP="00882A2C">
            <w:pPr>
              <w:pStyle w:val="ndir"/>
              <w:numPr>
                <w:ilvl w:val="0"/>
                <w:numId w:val="11"/>
              </w:numPr>
            </w:pPr>
            <w:r>
              <w:t xml:space="preserve">Or we can let this whole memory flow through, then keep </w:t>
            </w:r>
            <w:r w:rsidRPr="00654738">
              <w:rPr>
                <w:rStyle w:val="prototypeChar"/>
                <w:i/>
              </w:rPr>
              <w:t>memory-valve</w:t>
            </w:r>
            <w:r>
              <w:t xml:space="preserve"> closed, keep </w:t>
            </w:r>
            <w:r w:rsidRPr="00654738">
              <w:rPr>
                <w:rStyle w:val="prototypeChar"/>
                <w:i/>
              </w:rPr>
              <w:t>forget valve</w:t>
            </w:r>
            <w:r>
              <w:t xml:space="preserve"> open, the memory won't change. </w:t>
            </w:r>
          </w:p>
          <w:p w:rsidR="007448C9" w:rsidRDefault="007448C9" w:rsidP="00882A2C">
            <w:pPr>
              <w:pStyle w:val="ndir"/>
              <w:numPr>
                <w:ilvl w:val="0"/>
                <w:numId w:val="11"/>
              </w:numPr>
            </w:pPr>
            <w:r>
              <w:t xml:space="preserve">Or we can keep </w:t>
            </w:r>
            <w:r w:rsidRPr="00654738">
              <w:rPr>
                <w:rStyle w:val="prototypeChar"/>
                <w:i/>
              </w:rPr>
              <w:t>forget valve</w:t>
            </w:r>
            <w:r>
              <w:t xml:space="preserve"> closed and keep </w:t>
            </w:r>
            <w:r w:rsidRPr="00654738">
              <w:rPr>
                <w:rStyle w:val="prototypeChar"/>
                <w:i/>
              </w:rPr>
              <w:t>memory-valve</w:t>
            </w:r>
            <w:r>
              <w:t xml:space="preserve"> open, then we can update the memory completely.</w:t>
            </w:r>
          </w:p>
          <w:p w:rsidR="00483E28" w:rsidRDefault="00483E28" w:rsidP="00E064EA">
            <w:pPr>
              <w:pStyle w:val="ndir"/>
            </w:pPr>
          </w:p>
        </w:tc>
        <w:tc>
          <w:tcPr>
            <w:tcW w:w="5342" w:type="dxa"/>
            <w:shd w:val="clear" w:color="auto" w:fill="DAEEF3" w:themeFill="accent5" w:themeFillTint="33"/>
          </w:tcPr>
          <w:p w:rsidR="007448C9" w:rsidRDefault="007448C9" w:rsidP="007448C9">
            <w:pPr>
              <w:pStyle w:val="ndir"/>
              <w:jc w:val="center"/>
            </w:pPr>
          </w:p>
          <w:p w:rsidR="00483E28" w:rsidRDefault="007448C9" w:rsidP="007448C9">
            <w:pPr>
              <w:pStyle w:val="ndir"/>
              <w:jc w:val="center"/>
            </w:pPr>
            <w:r w:rsidRPr="007448C9">
              <w:rPr>
                <w:noProof/>
                <w:lang w:val="en-GB" w:eastAsia="en-GB"/>
              </w:rPr>
              <w:drawing>
                <wp:inline distT="0" distB="0" distL="0" distR="0">
                  <wp:extent cx="2792078" cy="2026693"/>
                  <wp:effectExtent l="19050" t="0" r="8272" b="0"/>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2803625" cy="2035074"/>
                          </a:xfrm>
                          <a:prstGeom prst="rect">
                            <a:avLst/>
                          </a:prstGeom>
                          <a:noFill/>
                          <a:ln w="9525">
                            <a:noFill/>
                            <a:miter lim="800000"/>
                            <a:headEnd/>
                            <a:tailEnd/>
                          </a:ln>
                        </pic:spPr>
                      </pic:pic>
                    </a:graphicData>
                  </a:graphic>
                </wp:inline>
              </w:drawing>
            </w:r>
          </w:p>
          <w:p w:rsidR="007448C9" w:rsidRDefault="007448C9" w:rsidP="007448C9">
            <w:pPr>
              <w:pStyle w:val="ndir"/>
              <w:jc w:val="center"/>
            </w:pPr>
          </w:p>
        </w:tc>
      </w:tr>
      <w:tr w:rsidR="007448C9" w:rsidTr="007448C9">
        <w:tc>
          <w:tcPr>
            <w:tcW w:w="5341" w:type="dxa"/>
            <w:shd w:val="clear" w:color="auto" w:fill="DAEEF3" w:themeFill="accent5" w:themeFillTint="33"/>
          </w:tcPr>
          <w:p w:rsidR="007448C9" w:rsidRDefault="007448C9" w:rsidP="00882A2C">
            <w:pPr>
              <w:pStyle w:val="ndir"/>
              <w:numPr>
                <w:ilvl w:val="0"/>
                <w:numId w:val="16"/>
              </w:numPr>
            </w:pPr>
            <w:r w:rsidRPr="007448C9">
              <w:rPr>
                <w:rStyle w:val="dirBIChar"/>
                <w:u w:val="single"/>
              </w:rPr>
              <w:t>Step 4:</w:t>
            </w:r>
            <w:r>
              <w:t xml:space="preserve"> Finally we've got these two values </w:t>
            </w:r>
            <m:oMath>
              <m:sSub>
                <m:sSubPr>
                  <m:ctrlPr>
                    <w:rPr>
                      <w:rFonts w:ascii="Cambria Math" w:hAnsi="Cambria Math"/>
                      <w:b/>
                      <w:i/>
                      <w:sz w:val="22"/>
                    </w:rPr>
                  </m:ctrlPr>
                </m:sSubPr>
                <m:e>
                  <m:r>
                    <m:rPr>
                      <m:sty m:val="bi"/>
                    </m:rPr>
                    <w:rPr>
                      <w:rFonts w:ascii="Cambria Math" w:hAnsi="Cambria Math"/>
                      <w:sz w:val="22"/>
                    </w:rPr>
                    <m:t>X</m:t>
                  </m:r>
                </m:e>
                <m:sub>
                  <m:r>
                    <m:rPr>
                      <m:sty m:val="bi"/>
                    </m:rPr>
                    <w:rPr>
                      <w:rFonts w:ascii="Cambria Math" w:hAnsi="Cambria Math"/>
                      <w:sz w:val="22"/>
                    </w:rPr>
                    <m:t>t</m:t>
                  </m:r>
                </m:sub>
              </m:sSub>
            </m:oMath>
            <w:r>
              <w:rPr>
                <w:b/>
                <w:sz w:val="22"/>
              </w:rPr>
              <w:t xml:space="preserve"> </w:t>
            </w:r>
            <w:r>
              <w:t xml:space="preserve">and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t-1</m:t>
                  </m:r>
                </m:sub>
              </m:sSub>
            </m:oMath>
            <w:r>
              <w:t xml:space="preserve"> combined and </w:t>
            </w:r>
            <m:oMath>
              <m:r>
                <m:rPr>
                  <m:sty m:val="bi"/>
                </m:rPr>
                <w:rPr>
                  <w:rFonts w:ascii="Cambria Math" w:hAnsi="Cambria Math"/>
                  <w:sz w:val="22"/>
                </w:rPr>
                <m:t>σ</m:t>
              </m:r>
            </m:oMath>
            <w:r>
              <w:t xml:space="preserve"> decide what part of the </w:t>
            </w:r>
            <w:r w:rsidRPr="001F4909">
              <w:rPr>
                <w:rStyle w:val="prototypeChar"/>
                <w:i/>
              </w:rPr>
              <w:t>memory pipeline</w:t>
            </w:r>
            <w:r>
              <w:t xml:space="preserve"> is going to become </w:t>
            </w:r>
            <w:r w:rsidRPr="001F4909">
              <w:rPr>
                <w:rStyle w:val="prototypeChar"/>
                <w:i/>
              </w:rPr>
              <w:t>output</w:t>
            </w:r>
            <w:r>
              <w:t xml:space="preserve"> of this </w:t>
            </w:r>
            <w:r w:rsidRPr="001F4909">
              <w:rPr>
                <w:rStyle w:val="prototypeChar"/>
                <w:i/>
              </w:rPr>
              <w:t>LSTM-module</w:t>
            </w:r>
            <w:r>
              <w:t xml:space="preserve"> : is it going to be </w:t>
            </w:r>
            <w:r w:rsidRPr="004B1BD4">
              <w:rPr>
                <w:rStyle w:val="prototypeChar"/>
                <w:i/>
              </w:rPr>
              <w:t>full-output</w:t>
            </w:r>
            <w:r>
              <w:t xml:space="preserve"> or </w:t>
            </w:r>
            <w:r w:rsidRPr="004B1BD4">
              <w:rPr>
                <w:rStyle w:val="prototypeChar"/>
                <w:i/>
              </w:rPr>
              <w:t>partial-output</w:t>
            </w:r>
            <w:r>
              <w:t>.</w:t>
            </w:r>
          </w:p>
          <w:p w:rsidR="007448C9" w:rsidRPr="007448C9" w:rsidRDefault="007448C9" w:rsidP="007448C9">
            <w:pPr>
              <w:pStyle w:val="ndir"/>
              <w:rPr>
                <w:rStyle w:val="dirBIChar"/>
                <w:u w:val="single"/>
              </w:rPr>
            </w:pPr>
          </w:p>
        </w:tc>
        <w:tc>
          <w:tcPr>
            <w:tcW w:w="5342" w:type="dxa"/>
            <w:shd w:val="clear" w:color="auto" w:fill="DAEEF3" w:themeFill="accent5" w:themeFillTint="33"/>
          </w:tcPr>
          <w:p w:rsidR="007448C9" w:rsidRDefault="007448C9" w:rsidP="00E064EA">
            <w:pPr>
              <w:pStyle w:val="ndir"/>
            </w:pPr>
          </w:p>
          <w:p w:rsidR="007448C9" w:rsidRDefault="007448C9" w:rsidP="007448C9">
            <w:pPr>
              <w:pStyle w:val="ndir"/>
              <w:jc w:val="center"/>
            </w:pPr>
            <w:r w:rsidRPr="007448C9">
              <w:rPr>
                <w:noProof/>
                <w:lang w:val="en-GB" w:eastAsia="en-GB"/>
              </w:rPr>
              <w:drawing>
                <wp:inline distT="0" distB="0" distL="0" distR="0">
                  <wp:extent cx="2764645" cy="2081283"/>
                  <wp:effectExtent l="19050" t="0" r="0" b="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2771300" cy="2086293"/>
                          </a:xfrm>
                          <a:prstGeom prst="rect">
                            <a:avLst/>
                          </a:prstGeom>
                          <a:noFill/>
                          <a:ln w="9525">
                            <a:noFill/>
                            <a:miter lim="800000"/>
                            <a:headEnd/>
                            <a:tailEnd/>
                          </a:ln>
                        </pic:spPr>
                      </pic:pic>
                    </a:graphicData>
                  </a:graphic>
                </wp:inline>
              </w:drawing>
            </w:r>
          </w:p>
          <w:p w:rsidR="007448C9" w:rsidRPr="007448C9" w:rsidRDefault="007448C9" w:rsidP="00E064EA">
            <w:pPr>
              <w:pStyle w:val="ndir"/>
            </w:pPr>
          </w:p>
        </w:tc>
      </w:tr>
    </w:tbl>
    <w:p w:rsidR="008F3C92" w:rsidRDefault="008F3C92" w:rsidP="00E064EA">
      <w:pPr>
        <w:pStyle w:val="ndir"/>
      </w:pPr>
    </w:p>
    <w:p w:rsidR="00AD6BD5" w:rsidRPr="006D1525" w:rsidRDefault="00AD6BD5" w:rsidP="00882A2C">
      <w:pPr>
        <w:pStyle w:val="ndir"/>
        <w:numPr>
          <w:ilvl w:val="0"/>
          <w:numId w:val="12"/>
        </w:numPr>
        <w:rPr>
          <w:rStyle w:val="dirBIChar"/>
          <w:rFonts w:ascii="DirectaSerif" w:hAnsi="DirectaSerif"/>
        </w:rPr>
      </w:pPr>
      <w:r w:rsidRPr="0099651C">
        <w:rPr>
          <w:rStyle w:val="dirBIChar"/>
          <w:u w:val="single"/>
        </w:rPr>
        <w:lastRenderedPageBreak/>
        <w:t>Example:</w:t>
      </w:r>
      <w:r>
        <w:t xml:space="preserve"> </w:t>
      </w:r>
      <w:r w:rsidRPr="00B16D85">
        <w:rPr>
          <w:rStyle w:val="prototypeChar"/>
          <w:i/>
        </w:rPr>
        <w:t>Google Translate</w:t>
      </w:r>
      <w:r>
        <w:t xml:space="preserve"> example for </w:t>
      </w:r>
      <w:r w:rsidRPr="00F25045">
        <w:rPr>
          <w:rStyle w:val="dirBIChar"/>
        </w:rPr>
        <w:t>English</w:t>
      </w:r>
      <w:r>
        <w:t xml:space="preserve"> to </w:t>
      </w:r>
      <w:r w:rsidRPr="00F25045">
        <w:rPr>
          <w:rStyle w:val="dirBIChar"/>
        </w:rPr>
        <w:t>Czech</w:t>
      </w:r>
      <w:r>
        <w:rPr>
          <w:rStyle w:val="dirBIChar"/>
        </w:rPr>
        <w:t>.</w:t>
      </w:r>
    </w:p>
    <w:p w:rsidR="006D1525" w:rsidRPr="006D1525" w:rsidRDefault="006D1525" w:rsidP="006D1525">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56"/>
        <w:gridCol w:w="4827"/>
      </w:tblGrid>
      <w:tr w:rsidR="00B8711C" w:rsidTr="00B8711C">
        <w:tc>
          <w:tcPr>
            <w:tcW w:w="5341" w:type="dxa"/>
          </w:tcPr>
          <w:p w:rsidR="00B8711C" w:rsidRDefault="00B8711C" w:rsidP="00B8711C">
            <w:pPr>
              <w:pStyle w:val="ndir"/>
            </w:pPr>
            <w:r w:rsidRPr="00B8711C">
              <w:rPr>
                <w:noProof/>
                <w:lang w:val="en-GB" w:eastAsia="en-GB"/>
              </w:rPr>
              <w:drawing>
                <wp:inline distT="0" distB="0" distL="0" distR="0">
                  <wp:extent cx="3557972" cy="1497821"/>
                  <wp:effectExtent l="19050" t="0" r="4378" b="0"/>
                  <wp:docPr id="1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558872" cy="1498200"/>
                          </a:xfrm>
                          <a:prstGeom prst="rect">
                            <a:avLst/>
                          </a:prstGeom>
                          <a:noFill/>
                          <a:ln w="9525">
                            <a:noFill/>
                            <a:miter lim="800000"/>
                            <a:headEnd/>
                            <a:tailEnd/>
                          </a:ln>
                        </pic:spPr>
                      </pic:pic>
                    </a:graphicData>
                  </a:graphic>
                </wp:inline>
              </w:drawing>
            </w:r>
          </w:p>
        </w:tc>
        <w:tc>
          <w:tcPr>
            <w:tcW w:w="5342" w:type="dxa"/>
          </w:tcPr>
          <w:p w:rsidR="00B8711C" w:rsidRDefault="00B8711C" w:rsidP="00B8711C">
            <w:pPr>
              <w:pStyle w:val="ndir"/>
              <w:jc w:val="center"/>
            </w:pPr>
            <w:r w:rsidRPr="00B8711C">
              <w:rPr>
                <w:noProof/>
                <w:lang w:val="en-GB" w:eastAsia="en-GB"/>
              </w:rPr>
              <w:drawing>
                <wp:inline distT="0" distB="0" distL="0" distR="0">
                  <wp:extent cx="2757015" cy="1458552"/>
                  <wp:effectExtent l="19050" t="0" r="5235" b="0"/>
                  <wp:docPr id="1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2757893" cy="1459016"/>
                          </a:xfrm>
                          <a:prstGeom prst="rect">
                            <a:avLst/>
                          </a:prstGeom>
                          <a:noFill/>
                          <a:ln w="9525">
                            <a:noFill/>
                            <a:miter lim="800000"/>
                            <a:headEnd/>
                            <a:tailEnd/>
                          </a:ln>
                        </pic:spPr>
                      </pic:pic>
                    </a:graphicData>
                  </a:graphic>
                </wp:inline>
              </w:drawing>
            </w:r>
          </w:p>
        </w:tc>
      </w:tr>
    </w:tbl>
    <w:p w:rsidR="00AD6BD5" w:rsidRDefault="00AD6BD5" w:rsidP="00E064EA">
      <w:pPr>
        <w:pStyle w:val="ndir"/>
      </w:pPr>
    </w:p>
    <w:p w:rsidR="00F25045" w:rsidRDefault="00F25045" w:rsidP="0041396F">
      <w:pPr>
        <w:pStyle w:val="ndir"/>
        <w:ind w:left="360"/>
      </w:pPr>
      <w:r>
        <w:t xml:space="preserve">Now for example, we can consider our </w:t>
      </w:r>
      <w:r w:rsidRPr="00B16D85">
        <w:rPr>
          <w:rStyle w:val="prototypeChar"/>
          <w:i/>
        </w:rPr>
        <w:t>Google Translate</w:t>
      </w:r>
      <w:r>
        <w:t xml:space="preserve"> example. Here we are translating </w:t>
      </w:r>
      <w:r w:rsidRPr="00F25045">
        <w:rPr>
          <w:rStyle w:val="dirBIChar"/>
        </w:rPr>
        <w:t>English</w:t>
      </w:r>
      <w:r>
        <w:t xml:space="preserve"> to </w:t>
      </w:r>
      <w:r w:rsidRPr="00F25045">
        <w:rPr>
          <w:rStyle w:val="dirBIChar"/>
        </w:rPr>
        <w:t>Czech</w:t>
      </w:r>
      <w:r>
        <w:t xml:space="preserve">. Remember in </w:t>
      </w:r>
      <w:r w:rsidRPr="00F25045">
        <w:rPr>
          <w:rStyle w:val="dirBIChar"/>
        </w:rPr>
        <w:t>Czech</w:t>
      </w:r>
      <w:r>
        <w:t xml:space="preserve"> gender matters. So changing </w:t>
      </w:r>
      <w:r w:rsidRPr="00F25045">
        <w:rPr>
          <w:rStyle w:val="prototypeChar"/>
          <w:i/>
        </w:rPr>
        <w:t>Boy</w:t>
      </w:r>
      <w:r>
        <w:t xml:space="preserve"> into </w:t>
      </w:r>
      <w:r w:rsidRPr="00F25045">
        <w:rPr>
          <w:rStyle w:val="prototypeChar"/>
          <w:i/>
        </w:rPr>
        <w:t>Girl</w:t>
      </w:r>
      <w:r>
        <w:t xml:space="preserve"> in</w:t>
      </w:r>
      <w:r w:rsidRPr="00F25045">
        <w:rPr>
          <w:rStyle w:val="dirBIChar"/>
        </w:rPr>
        <w:t xml:space="preserve"> Czech</w:t>
      </w:r>
      <w:r>
        <w:t xml:space="preserve"> we need to change gender related word.</w:t>
      </w:r>
      <w:r w:rsidR="00EE4FCA">
        <w:t xml:space="preserve"> Here </w:t>
      </w:r>
      <w:r w:rsidR="00EE4FCA" w:rsidRPr="00B16D85">
        <w:rPr>
          <w:rStyle w:val="dirBIChar"/>
        </w:rPr>
        <w:t>RNN</w:t>
      </w:r>
      <w:r w:rsidR="00EE4FCA">
        <w:t xml:space="preserve"> works as follows</w:t>
      </w:r>
      <w:r w:rsidR="00B16D85">
        <w:t>:</w:t>
      </w:r>
    </w:p>
    <w:p w:rsidR="0041396F" w:rsidRDefault="0041396F" w:rsidP="0041396F">
      <w:pPr>
        <w:pStyle w:val="ndir"/>
        <w:ind w:left="360"/>
      </w:pPr>
    </w:p>
    <w:p w:rsidR="00EE4FCA" w:rsidRDefault="00EE4FCA" w:rsidP="00882A2C">
      <w:pPr>
        <w:pStyle w:val="ndir"/>
        <w:numPr>
          <w:ilvl w:val="0"/>
          <w:numId w:val="13"/>
        </w:numPr>
      </w:pPr>
      <w:r>
        <w:t xml:space="preserve">First if it is </w:t>
      </w:r>
      <w:r w:rsidRPr="00B16D85">
        <w:rPr>
          <w:rStyle w:val="prototypeChar"/>
          <w:i/>
        </w:rPr>
        <w:t>Boy</w:t>
      </w:r>
      <w:r>
        <w:t xml:space="preserve">  then </w:t>
      </w:r>
      <w:r w:rsidRPr="00B16D85">
        <w:rPr>
          <w:rStyle w:val="prototypeChar"/>
          <w:i/>
        </w:rPr>
        <w:t>Memory</w:t>
      </w:r>
      <w:r>
        <w:t xml:space="preserve"> flows </w:t>
      </w:r>
      <w:r w:rsidRPr="00B16D85">
        <w:rPr>
          <w:rStyle w:val="prototypeChar"/>
          <w:i/>
        </w:rPr>
        <w:t>freely</w:t>
      </w:r>
      <w:r>
        <w:t xml:space="preserve"> in the </w:t>
      </w:r>
      <w:r w:rsidRPr="00B16D85">
        <w:rPr>
          <w:rStyle w:val="prototypeChar"/>
          <w:i/>
        </w:rPr>
        <w:t>memory</w:t>
      </w:r>
      <w:r>
        <w:t xml:space="preserve"> </w:t>
      </w:r>
      <w:r w:rsidR="00D32B02" w:rsidRPr="00B16D85">
        <w:rPr>
          <w:rStyle w:val="prototypeChar"/>
          <w:i/>
        </w:rPr>
        <w:t>pipeline</w:t>
      </w:r>
      <w:r>
        <w:t>.</w:t>
      </w:r>
    </w:p>
    <w:p w:rsidR="00607630" w:rsidRDefault="00EE4FCA" w:rsidP="00882A2C">
      <w:pPr>
        <w:pStyle w:val="ndir"/>
        <w:numPr>
          <w:ilvl w:val="0"/>
          <w:numId w:val="13"/>
        </w:numPr>
      </w:pPr>
      <w:r>
        <w:t xml:space="preserve">If it is </w:t>
      </w:r>
      <w:r w:rsidRPr="00B16D85">
        <w:rPr>
          <w:rStyle w:val="prototypeChar"/>
          <w:i/>
        </w:rPr>
        <w:t>Girl</w:t>
      </w:r>
      <w:r w:rsidR="00975300">
        <w:t xml:space="preserve"> (or female name like "Amanda")</w:t>
      </w:r>
      <w:r>
        <w:t xml:space="preserve"> </w:t>
      </w:r>
      <w:r w:rsidRPr="00B16D85">
        <w:rPr>
          <w:rStyle w:val="prototypeChar"/>
          <w:i/>
        </w:rPr>
        <w:t>Sigmoid</w:t>
      </w:r>
      <w:r w:rsidR="00975300" w:rsidRPr="00B16D85">
        <w:rPr>
          <w:rStyle w:val="prototypeChar"/>
          <w:i/>
        </w:rPr>
        <w:t>-layer-function</w:t>
      </w:r>
      <w:r>
        <w:t xml:space="preserve"> can detect that and </w:t>
      </w:r>
      <w:r w:rsidR="00D32B02" w:rsidRPr="00B16D85">
        <w:rPr>
          <w:rStyle w:val="prototypeChar"/>
          <w:i/>
        </w:rPr>
        <w:t>Forget-</w:t>
      </w:r>
      <w:r w:rsidRPr="00B16D85">
        <w:rPr>
          <w:rStyle w:val="prototypeChar"/>
          <w:i/>
        </w:rPr>
        <w:t>valve</w:t>
      </w:r>
      <w:r>
        <w:t xml:space="preserve"> is closed. Old memory </w:t>
      </w:r>
      <w:r w:rsidRPr="00B16D85">
        <w:rPr>
          <w:rStyle w:val="prototypeChar"/>
          <w:i/>
        </w:rPr>
        <w:t>cannot</w:t>
      </w:r>
      <w:r>
        <w:t xml:space="preserve"> </w:t>
      </w:r>
      <w:r w:rsidRPr="00B16D85">
        <w:rPr>
          <w:rStyle w:val="prototypeChar"/>
          <w:i/>
        </w:rPr>
        <w:t>pass</w:t>
      </w:r>
      <w:r>
        <w:t xml:space="preserve"> through </w:t>
      </w:r>
      <w:r w:rsidR="00D32B02">
        <w:t xml:space="preserve">the </w:t>
      </w:r>
      <w:r>
        <w:t xml:space="preserve">memory </w:t>
      </w:r>
      <w:r w:rsidR="00527A7B" w:rsidRPr="00B16D85">
        <w:rPr>
          <w:rStyle w:val="prototypeChar"/>
          <w:i/>
        </w:rPr>
        <w:t>pipeline</w:t>
      </w:r>
      <w:r w:rsidR="00527A7B">
        <w:t>.</w:t>
      </w:r>
      <w:r w:rsidR="00D32B02">
        <w:t xml:space="preserve"> </w:t>
      </w:r>
      <w:r w:rsidR="00527A7B">
        <w:t xml:space="preserve">Then </w:t>
      </w:r>
      <w:r w:rsidR="00D32B02">
        <w:t>new memory adde</w:t>
      </w:r>
      <w:r w:rsidR="00975300">
        <w:t>d</w:t>
      </w:r>
      <w:r w:rsidR="00D32B02">
        <w:t xml:space="preserve"> via </w:t>
      </w:r>
      <w:r w:rsidR="00D32B02" w:rsidRPr="00B16D85">
        <w:rPr>
          <w:rStyle w:val="prototypeChar"/>
          <w:i/>
        </w:rPr>
        <w:t>Memory-valve</w:t>
      </w:r>
      <w:r w:rsidR="00D32B02">
        <w:t>.</w:t>
      </w:r>
      <w:r w:rsidR="00975300">
        <w:t xml:space="preserve"> </w:t>
      </w:r>
    </w:p>
    <w:p w:rsidR="00EE4FCA" w:rsidRDefault="00607630" w:rsidP="00882A2C">
      <w:pPr>
        <w:pStyle w:val="ndir"/>
        <w:numPr>
          <w:ilvl w:val="0"/>
          <w:numId w:val="14"/>
        </w:numPr>
      </w:pPr>
      <w:r>
        <w:t>In addition</w:t>
      </w:r>
      <w:r w:rsidR="00975300">
        <w:t xml:space="preserve"> we have </w:t>
      </w:r>
      <w:r w:rsidR="00975300" w:rsidRPr="00B20417">
        <w:rPr>
          <w:rStyle w:val="dirBIChar"/>
        </w:rPr>
        <w:t>extracted</w:t>
      </w:r>
      <w:r w:rsidR="00975300">
        <w:t xml:space="preserve"> gender </w:t>
      </w:r>
      <w:r>
        <w:t xml:space="preserve">and other </w:t>
      </w:r>
      <w:r w:rsidR="00975300">
        <w:t>data</w:t>
      </w:r>
      <w:r>
        <w:t xml:space="preserve"> (</w:t>
      </w:r>
      <w:r w:rsidRPr="00B16D85">
        <w:rPr>
          <w:rStyle w:val="prototypeChar"/>
          <w:i/>
        </w:rPr>
        <w:t>capitalized</w:t>
      </w:r>
      <w:r>
        <w:t xml:space="preserve">, </w:t>
      </w:r>
      <w:r w:rsidRPr="00B16D85">
        <w:rPr>
          <w:rStyle w:val="prototypeChar"/>
          <w:i/>
        </w:rPr>
        <w:t>singular/plural</w:t>
      </w:r>
      <w:r>
        <w:t>, no. of letters etc.)</w:t>
      </w:r>
      <w:r w:rsidR="00975300">
        <w:t>.</w:t>
      </w:r>
    </w:p>
    <w:p w:rsidR="00930FB4" w:rsidRDefault="00B16D85" w:rsidP="00882A2C">
      <w:pPr>
        <w:pStyle w:val="ndir"/>
        <w:numPr>
          <w:ilvl w:val="0"/>
          <w:numId w:val="13"/>
        </w:numPr>
      </w:pPr>
      <w:r w:rsidRPr="00B20417">
        <w:rPr>
          <w:rStyle w:val="dirBIChar"/>
        </w:rPr>
        <w:t>Output-</w:t>
      </w:r>
      <w:r w:rsidR="00930FB4" w:rsidRPr="00B20417">
        <w:rPr>
          <w:rStyle w:val="dirBIChar"/>
        </w:rPr>
        <w:t>valve</w:t>
      </w:r>
      <w:r w:rsidR="00930FB4">
        <w:t xml:space="preserve"> </w:t>
      </w:r>
      <w:r w:rsidR="00930FB4" w:rsidRPr="00B20417">
        <w:rPr>
          <w:rStyle w:val="prototypeChar"/>
        </w:rPr>
        <w:t>extract</w:t>
      </w:r>
      <w:r w:rsidR="00930FB4">
        <w:t xml:space="preserve"> the information. For example </w:t>
      </w:r>
      <w:r w:rsidR="00930FB4" w:rsidRPr="00B20417">
        <w:rPr>
          <w:rStyle w:val="prototypeChar"/>
          <w:i/>
        </w:rPr>
        <w:t>Gender</w:t>
      </w:r>
      <w:r w:rsidR="00930FB4">
        <w:t xml:space="preserve"> is extracted and send this output as an information to the </w:t>
      </w:r>
      <w:r w:rsidR="00930FB4" w:rsidRPr="00B20417">
        <w:rPr>
          <w:rStyle w:val="prototypeChar"/>
          <w:i/>
        </w:rPr>
        <w:t>next LSTM-module</w:t>
      </w:r>
      <w:r w:rsidR="00930FB4">
        <w:t xml:space="preserve">, so that </w:t>
      </w:r>
      <w:r w:rsidR="00930FB4" w:rsidRPr="00B20417">
        <w:rPr>
          <w:rStyle w:val="prototypeChar"/>
        </w:rPr>
        <w:t>next</w:t>
      </w:r>
      <w:r w:rsidR="00930FB4">
        <w:t xml:space="preserve"> module can act according to this </w:t>
      </w:r>
      <w:r w:rsidR="00930FB4" w:rsidRPr="00B20417">
        <w:rPr>
          <w:rStyle w:val="prototypeChar"/>
        </w:rPr>
        <w:t>Gender</w:t>
      </w:r>
      <w:r w:rsidR="00930FB4">
        <w:t xml:space="preserve"> (change the gender related word).</w:t>
      </w:r>
    </w:p>
    <w:p w:rsidR="00F25045" w:rsidRDefault="00F25045" w:rsidP="00E064EA">
      <w:pPr>
        <w:pStyle w:val="ndir"/>
      </w:pPr>
    </w:p>
    <w:p w:rsidR="00AD1857" w:rsidRDefault="00AD1857" w:rsidP="00E064EA">
      <w:pPr>
        <w:pStyle w:val="ndir"/>
      </w:pPr>
    </w:p>
    <w:p w:rsidR="006D6185" w:rsidRDefault="006D6185" w:rsidP="00E064EA">
      <w:pPr>
        <w:pStyle w:val="ndir"/>
      </w:pPr>
    </w:p>
    <w:p w:rsidR="006D6185" w:rsidRDefault="006D6185" w:rsidP="00E064EA">
      <w:pPr>
        <w:pStyle w:val="ndir"/>
      </w:pPr>
    </w:p>
    <w:p w:rsidR="00057AB1" w:rsidRPr="006D6185" w:rsidRDefault="00681292" w:rsidP="00E064EA">
      <w:pPr>
        <w:pStyle w:val="ndir"/>
        <w:rPr>
          <w:rFonts w:ascii="Adelle" w:hAnsi="Adelle"/>
          <w:b/>
          <w:sz w:val="24"/>
        </w:rPr>
      </w:pPr>
      <w:r>
        <w:rPr>
          <w:rFonts w:ascii="Adelle" w:hAnsi="Adelle"/>
          <w:b/>
          <w:sz w:val="24"/>
        </w:rPr>
        <w:t xml:space="preserve">12.2.6 </w:t>
      </w:r>
      <w:r w:rsidR="006D6185" w:rsidRPr="006D6185">
        <w:rPr>
          <w:rFonts w:ascii="Adelle" w:hAnsi="Adelle"/>
          <w:b/>
          <w:sz w:val="24"/>
        </w:rPr>
        <w:t>Additional Readings</w:t>
      </w:r>
    </w:p>
    <w:p w:rsidR="000B6700" w:rsidRDefault="00057AB1" w:rsidP="00882A2C">
      <w:pPr>
        <w:pStyle w:val="ndir"/>
        <w:numPr>
          <w:ilvl w:val="0"/>
          <w:numId w:val="15"/>
        </w:numPr>
      </w:pPr>
      <w:r>
        <w:t>In terms of additional reading,</w:t>
      </w:r>
      <w:r w:rsidR="000B6700">
        <w:t xml:space="preserve"> </w:t>
      </w:r>
      <w:r>
        <w:t>you could definite</w:t>
      </w:r>
      <w:r w:rsidR="000B6700">
        <w:t xml:space="preserve">ly reference the original paper </w:t>
      </w:r>
      <w:r>
        <w:t>by our two authors who created LSTMs.</w:t>
      </w:r>
    </w:p>
    <w:p w:rsidR="000B6700" w:rsidRDefault="000B6700" w:rsidP="000B5C4B">
      <w:pPr>
        <w:pStyle w:val="ndir"/>
        <w:jc w:val="center"/>
      </w:pPr>
      <w:r w:rsidRPr="000B6700">
        <w:rPr>
          <w:noProof/>
          <w:lang w:val="en-GB" w:eastAsia="en-GB"/>
        </w:rPr>
        <w:drawing>
          <wp:inline distT="0" distB="0" distL="0" distR="0">
            <wp:extent cx="6291655" cy="2490717"/>
            <wp:effectExtent l="19050" t="0" r="0" b="0"/>
            <wp:docPr id="1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6295656" cy="2492301"/>
                    </a:xfrm>
                    <a:prstGeom prst="rect">
                      <a:avLst/>
                    </a:prstGeom>
                    <a:noFill/>
                    <a:ln w="9525">
                      <a:noFill/>
                      <a:miter lim="800000"/>
                      <a:headEnd/>
                      <a:tailEnd/>
                    </a:ln>
                  </pic:spPr>
                </pic:pic>
              </a:graphicData>
            </a:graphic>
          </wp:inline>
        </w:drawing>
      </w:r>
    </w:p>
    <w:p w:rsidR="000B5C4B" w:rsidRDefault="000B5C4B" w:rsidP="00057AB1">
      <w:pPr>
        <w:pStyle w:val="ndir"/>
      </w:pPr>
    </w:p>
    <w:p w:rsidR="006411D3" w:rsidRDefault="006411D3" w:rsidP="00057AB1">
      <w:pPr>
        <w:pStyle w:val="ndir"/>
      </w:pPr>
    </w:p>
    <w:p w:rsidR="00057AB1" w:rsidRDefault="000B6700" w:rsidP="00882A2C">
      <w:pPr>
        <w:pStyle w:val="ndir"/>
        <w:numPr>
          <w:ilvl w:val="0"/>
          <w:numId w:val="15"/>
        </w:numPr>
      </w:pPr>
      <w:r>
        <w:t>I</w:t>
      </w:r>
      <w:r w:rsidR="00057AB1">
        <w:t xml:space="preserve">f you </w:t>
      </w:r>
      <w:r w:rsidR="00057AB1" w:rsidRPr="000B6700">
        <w:rPr>
          <w:rStyle w:val="prototypeChar"/>
          <w:i/>
        </w:rPr>
        <w:t>don't wanna get</w:t>
      </w:r>
      <w:r w:rsidR="00057AB1">
        <w:t xml:space="preserve"> that </w:t>
      </w:r>
      <w:r w:rsidR="00057AB1" w:rsidRPr="000B6700">
        <w:rPr>
          <w:rStyle w:val="prototypeChar"/>
          <w:i/>
        </w:rPr>
        <w:t>deep</w:t>
      </w:r>
      <w:r>
        <w:t xml:space="preserve"> </w:t>
      </w:r>
      <w:r w:rsidR="00057AB1">
        <w:t xml:space="preserve">into </w:t>
      </w:r>
      <w:r w:rsidR="00057AB1" w:rsidRPr="000B6700">
        <w:rPr>
          <w:rStyle w:val="prototypeChar"/>
          <w:i/>
        </w:rPr>
        <w:t>mathemati</w:t>
      </w:r>
      <w:r w:rsidRPr="000B6700">
        <w:rPr>
          <w:rStyle w:val="prototypeChar"/>
          <w:i/>
        </w:rPr>
        <w:t>cs</w:t>
      </w:r>
      <w:r>
        <w:t xml:space="preserve"> and into the technical stuff </w:t>
      </w:r>
      <w:r w:rsidR="00057AB1">
        <w:t xml:space="preserve">there's the great blog by </w:t>
      </w:r>
      <w:r w:rsidR="00057AB1" w:rsidRPr="000B6700">
        <w:rPr>
          <w:rStyle w:val="prototypeChar"/>
          <w:i/>
        </w:rPr>
        <w:t>Christopher</w:t>
      </w:r>
      <w:r w:rsidR="00057AB1">
        <w:t xml:space="preserve"> </w:t>
      </w:r>
      <w:r w:rsidR="00057AB1" w:rsidRPr="000B6700">
        <w:rPr>
          <w:rStyle w:val="prototypeChar"/>
          <w:i/>
        </w:rPr>
        <w:t>Olah</w:t>
      </w:r>
      <w:r w:rsidR="00057AB1">
        <w:t>,</w:t>
      </w:r>
    </w:p>
    <w:p w:rsidR="000B6700" w:rsidRDefault="000B6700" w:rsidP="00057AB1">
      <w:pPr>
        <w:pStyle w:val="ndir"/>
      </w:pPr>
    </w:p>
    <w:p w:rsidR="000B5C4B" w:rsidRDefault="00EC12C9" w:rsidP="006411D3">
      <w:pPr>
        <w:pStyle w:val="ndir"/>
        <w:jc w:val="center"/>
      </w:pPr>
      <w:r w:rsidRPr="00EC12C9">
        <w:rPr>
          <w:noProof/>
          <w:lang w:val="en-GB" w:eastAsia="en-GB"/>
        </w:rPr>
        <w:drawing>
          <wp:inline distT="0" distB="0" distL="0" distR="0">
            <wp:extent cx="6114197" cy="2395425"/>
            <wp:effectExtent l="19050" t="0" r="853"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srcRect/>
                    <a:stretch>
                      <a:fillRect/>
                    </a:stretch>
                  </pic:blipFill>
                  <pic:spPr bwMode="auto">
                    <a:xfrm>
                      <a:off x="0" y="0"/>
                      <a:ext cx="6112254" cy="2394664"/>
                    </a:xfrm>
                    <a:prstGeom prst="rect">
                      <a:avLst/>
                    </a:prstGeom>
                    <a:noFill/>
                    <a:ln w="9525">
                      <a:noFill/>
                      <a:miter lim="800000"/>
                      <a:headEnd/>
                      <a:tailEnd/>
                    </a:ln>
                  </pic:spPr>
                </pic:pic>
              </a:graphicData>
            </a:graphic>
          </wp:inline>
        </w:drawing>
      </w:r>
    </w:p>
    <w:p w:rsidR="00057AB1" w:rsidRDefault="00057AB1" w:rsidP="00882A2C">
      <w:pPr>
        <w:pStyle w:val="ndir"/>
        <w:numPr>
          <w:ilvl w:val="0"/>
          <w:numId w:val="15"/>
        </w:numPr>
      </w:pPr>
      <w:r>
        <w:lastRenderedPageBreak/>
        <w:t xml:space="preserve">And there's another blog by </w:t>
      </w:r>
      <w:r w:rsidRPr="00EC12C9">
        <w:rPr>
          <w:rStyle w:val="prototypeChar"/>
          <w:i/>
        </w:rPr>
        <w:t>Shi Yan</w:t>
      </w:r>
      <w:r>
        <w:t>.</w:t>
      </w:r>
      <w:r w:rsidR="00EC12C9">
        <w:t xml:space="preserve"> </w:t>
      </w:r>
      <w:r w:rsidRPr="00EC12C9">
        <w:rPr>
          <w:rStyle w:val="prototypeChar"/>
          <w:i/>
        </w:rPr>
        <w:t>Understanding LSTM and its diagrams</w:t>
      </w:r>
      <w:r>
        <w:t>.</w:t>
      </w:r>
      <w:r w:rsidR="00EC12C9">
        <w:t xml:space="preserve"> Those </w:t>
      </w:r>
      <w:r w:rsidRPr="004150FB">
        <w:rPr>
          <w:rStyle w:val="prototypeChar"/>
        </w:rPr>
        <w:t>Diagrams</w:t>
      </w:r>
      <w:r>
        <w:t xml:space="preserve"> are a bit more </w:t>
      </w:r>
      <w:r w:rsidRPr="004150FB">
        <w:rPr>
          <w:rStyle w:val="prototypeChar"/>
        </w:rPr>
        <w:t>in-depth</w:t>
      </w:r>
      <w:r>
        <w:t>,</w:t>
      </w:r>
      <w:r w:rsidR="00EC12C9">
        <w:t xml:space="preserve"> </w:t>
      </w:r>
      <w:r>
        <w:t>so t</w:t>
      </w:r>
      <w:r w:rsidR="00EC12C9">
        <w:t xml:space="preserve">here's a bit less space saving, </w:t>
      </w:r>
      <w:r>
        <w:t xml:space="preserve">but </w:t>
      </w:r>
      <w:r w:rsidRPr="004150FB">
        <w:rPr>
          <w:rStyle w:val="prototypeChar"/>
        </w:rPr>
        <w:t>diagrams</w:t>
      </w:r>
      <w:r>
        <w:t xml:space="preserve"> might be </w:t>
      </w:r>
      <w:r w:rsidRPr="004150FB">
        <w:rPr>
          <w:rStyle w:val="prototypeChar"/>
        </w:rPr>
        <w:t>easi</w:t>
      </w:r>
      <w:r w:rsidR="00EC12C9" w:rsidRPr="004150FB">
        <w:rPr>
          <w:rStyle w:val="prototypeChar"/>
        </w:rPr>
        <w:t>er</w:t>
      </w:r>
      <w:r w:rsidR="00EC12C9">
        <w:t xml:space="preserve"> to </w:t>
      </w:r>
      <w:r w:rsidR="00EC12C9" w:rsidRPr="004150FB">
        <w:rPr>
          <w:rStyle w:val="prototypeChar"/>
        </w:rPr>
        <w:t>understand</w:t>
      </w:r>
      <w:r w:rsidR="00EC12C9">
        <w:t xml:space="preserve"> in some cases. </w:t>
      </w:r>
      <w:r>
        <w:t>No mathematics wh</w:t>
      </w:r>
      <w:r w:rsidR="00EC12C9">
        <w:t xml:space="preserve">atsoever, just plain intuition. </w:t>
      </w:r>
      <w:r>
        <w:t>So also highly recommend this blog</w:t>
      </w:r>
      <w:r w:rsidR="00EC12C9">
        <w:t>.</w:t>
      </w:r>
    </w:p>
    <w:p w:rsidR="00E55C1F" w:rsidRDefault="00E55C1F" w:rsidP="00E064EA">
      <w:pPr>
        <w:pStyle w:val="ndir"/>
      </w:pPr>
    </w:p>
    <w:p w:rsidR="00AD1857" w:rsidRDefault="00E55C1F" w:rsidP="000B5C4B">
      <w:pPr>
        <w:pStyle w:val="ndir"/>
        <w:jc w:val="center"/>
      </w:pPr>
      <w:r>
        <w:rPr>
          <w:noProof/>
          <w:lang w:val="en-GB" w:eastAsia="en-GB"/>
        </w:rPr>
        <w:drawing>
          <wp:inline distT="0" distB="0" distL="0" distR="0">
            <wp:extent cx="6380523" cy="2673331"/>
            <wp:effectExtent l="19050" t="0" r="1227"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6380585" cy="2673357"/>
                    </a:xfrm>
                    <a:prstGeom prst="rect">
                      <a:avLst/>
                    </a:prstGeom>
                    <a:noFill/>
                    <a:ln w="9525">
                      <a:noFill/>
                      <a:miter lim="800000"/>
                      <a:headEnd/>
                      <a:tailEnd/>
                    </a:ln>
                  </pic:spPr>
                </pic:pic>
              </a:graphicData>
            </a:graphic>
          </wp:inline>
        </w:drawing>
      </w:r>
    </w:p>
    <w:p w:rsidR="00AD1857" w:rsidRDefault="00AD1857" w:rsidP="00E064EA">
      <w:pPr>
        <w:pStyle w:val="ndir"/>
      </w:pPr>
    </w:p>
    <w:p w:rsidR="00882A2C" w:rsidRDefault="00882A2C" w:rsidP="00E064EA">
      <w:pPr>
        <w:pStyle w:val="ndir"/>
      </w:pPr>
    </w:p>
    <w:p w:rsidR="00AD1857" w:rsidRDefault="00AD1857" w:rsidP="00E064EA">
      <w:pPr>
        <w:pStyle w:val="ndir"/>
      </w:pPr>
    </w:p>
    <w:p w:rsidR="002C1304" w:rsidRDefault="002C1304" w:rsidP="00E064EA">
      <w:pPr>
        <w:pStyle w:val="ndir"/>
      </w:pPr>
    </w:p>
    <w:p w:rsidR="000B5C4B" w:rsidRDefault="000B5C4B" w:rsidP="00E064EA">
      <w:pPr>
        <w:pStyle w:val="ndir"/>
      </w:pPr>
    </w:p>
    <w:p w:rsidR="000B5C4B" w:rsidRDefault="000B5C4B" w:rsidP="00E064EA">
      <w:pPr>
        <w:pStyle w:val="ndir"/>
      </w:pPr>
    </w:p>
    <w:p w:rsidR="002C1304" w:rsidRPr="006D6185" w:rsidRDefault="002C1304" w:rsidP="002C1304">
      <w:pPr>
        <w:pStyle w:val="ndir"/>
        <w:rPr>
          <w:rFonts w:ascii="Adelle" w:hAnsi="Adelle"/>
          <w:b/>
          <w:sz w:val="24"/>
        </w:rPr>
      </w:pPr>
      <w:r>
        <w:rPr>
          <w:rFonts w:ascii="Adelle" w:hAnsi="Adelle"/>
          <w:b/>
          <w:sz w:val="24"/>
        </w:rPr>
        <w:t>12.2.7 LSTM in action</w:t>
      </w:r>
      <w:r w:rsidR="00575D14">
        <w:rPr>
          <w:rFonts w:ascii="Adelle" w:hAnsi="Adelle"/>
          <w:b/>
          <w:sz w:val="24"/>
        </w:rPr>
        <w:t xml:space="preserve"> </w:t>
      </w:r>
      <w:r w:rsidR="00F94648">
        <w:rPr>
          <w:rFonts w:ascii="Adelle" w:hAnsi="Adelle"/>
          <w:b/>
          <w:sz w:val="24"/>
        </w:rPr>
        <w:t xml:space="preserve">- </w:t>
      </w:r>
      <w:r w:rsidR="00575D14">
        <w:rPr>
          <w:rFonts w:ascii="Adelle" w:hAnsi="Adelle"/>
          <w:b/>
          <w:sz w:val="24"/>
        </w:rPr>
        <w:t>Examples</w:t>
      </w:r>
    </w:p>
    <w:p w:rsidR="000B5C4B" w:rsidRDefault="000B5C4B" w:rsidP="00E064EA">
      <w:pPr>
        <w:pStyle w:val="ndir"/>
      </w:pPr>
    </w:p>
    <w:p w:rsidR="003975A8" w:rsidRDefault="002C1304" w:rsidP="003975A8">
      <w:pPr>
        <w:pStyle w:val="ndir"/>
      </w:pPr>
      <w:r>
        <w:t xml:space="preserve">Today </w:t>
      </w:r>
      <w:r w:rsidR="003975A8">
        <w:t>we're going to look at some practical applications</w:t>
      </w:r>
      <w:r>
        <w:t xml:space="preserve"> where LSTM in action. We're </w:t>
      </w:r>
      <w:r w:rsidR="003975A8">
        <w:t>gonna look at how LSTMs work</w:t>
      </w:r>
      <w:r>
        <w:t xml:space="preserve"> </w:t>
      </w:r>
      <w:r w:rsidR="003975A8">
        <w:t xml:space="preserve">inside </w:t>
      </w:r>
      <w:r>
        <w:t>those</w:t>
      </w:r>
      <w:r w:rsidR="003975A8">
        <w:t xml:space="preserve"> applications.</w:t>
      </w:r>
      <w:r w:rsidR="00B23BFF">
        <w:t xml:space="preserve"> Here we've got our LSTM architecture.</w:t>
      </w:r>
    </w:p>
    <w:p w:rsidR="003975A8" w:rsidRDefault="003975A8" w:rsidP="00E064EA">
      <w:pPr>
        <w:pStyle w:val="ndir"/>
      </w:pPr>
    </w:p>
    <w:p w:rsidR="00AD1857" w:rsidRDefault="00E03015" w:rsidP="004C70CB">
      <w:pPr>
        <w:pStyle w:val="ndir"/>
        <w:jc w:val="center"/>
      </w:pPr>
      <w:r>
        <w:rPr>
          <w:noProof/>
          <w:lang w:val="en-GB" w:eastAsia="en-GB"/>
        </w:rPr>
        <w:drawing>
          <wp:inline distT="0" distB="0" distL="0" distR="0">
            <wp:extent cx="5674995" cy="2276578"/>
            <wp:effectExtent l="1905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674995" cy="2276578"/>
                    </a:xfrm>
                    <a:prstGeom prst="rect">
                      <a:avLst/>
                    </a:prstGeom>
                    <a:noFill/>
                    <a:ln w="9525">
                      <a:noFill/>
                      <a:miter lim="800000"/>
                      <a:headEnd/>
                      <a:tailEnd/>
                    </a:ln>
                  </pic:spPr>
                </pic:pic>
              </a:graphicData>
            </a:graphic>
          </wp:inline>
        </w:drawing>
      </w:r>
    </w:p>
    <w:p w:rsidR="004C70CB" w:rsidRDefault="004C70CB" w:rsidP="00E064E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B23BFF" w:rsidTr="0037567A">
        <w:tc>
          <w:tcPr>
            <w:tcW w:w="5341" w:type="dxa"/>
          </w:tcPr>
          <w:p w:rsidR="00C74EF4" w:rsidRDefault="00C74EF4" w:rsidP="00261F8F">
            <w:pPr>
              <w:pStyle w:val="ndir"/>
              <w:numPr>
                <w:ilvl w:val="0"/>
                <w:numId w:val="15"/>
              </w:numPr>
            </w:pPr>
            <w:r>
              <w:t xml:space="preserve">At first we're going to look to the </w:t>
            </w:r>
            <w:r w:rsidRPr="00CA73C5">
              <w:rPr>
                <w:rStyle w:val="prototypeChar"/>
                <w:i/>
              </w:rPr>
              <w:t>poinwise-tangent-function</w:t>
            </w:r>
            <w:r>
              <w:t xml:space="preserve"> and how it </w:t>
            </w:r>
            <w:r w:rsidRPr="00C74EF4">
              <w:rPr>
                <w:rStyle w:val="dirBIChar"/>
              </w:rPr>
              <w:t>fires</w:t>
            </w:r>
            <w:r>
              <w:t xml:space="preserve"> </w:t>
            </w:r>
            <w:r w:rsidRPr="00C74EF4">
              <w:rPr>
                <w:rStyle w:val="dirBIChar"/>
              </w:rPr>
              <w:t>up</w:t>
            </w:r>
            <w:r>
              <w:t>.</w:t>
            </w:r>
          </w:p>
          <w:p w:rsidR="00661630" w:rsidRPr="00661630" w:rsidRDefault="00661630" w:rsidP="00661630">
            <w:pPr>
              <w:pStyle w:val="ndir"/>
            </w:pPr>
          </w:p>
          <w:p w:rsidR="00C74EF4" w:rsidRDefault="00C74EF4" w:rsidP="00261F8F">
            <w:pPr>
              <w:pStyle w:val="ndir"/>
              <w:numPr>
                <w:ilvl w:val="0"/>
                <w:numId w:val="10"/>
              </w:numPr>
            </w:pPr>
            <w:r>
              <w:t xml:space="preserve">The images that we're going to look are all from </w:t>
            </w:r>
            <w:r w:rsidRPr="0033616A">
              <w:rPr>
                <w:rStyle w:val="prototypeChar"/>
                <w:i/>
              </w:rPr>
              <w:t>Andrej Karpathy's</w:t>
            </w:r>
            <w:r>
              <w:t xml:space="preserve"> blog. This blog is called The </w:t>
            </w:r>
            <w:r w:rsidRPr="00C92C94">
              <w:rPr>
                <w:rStyle w:val="prototypeChar"/>
                <w:i/>
              </w:rPr>
              <w:t>"Unreasonable Effectiveness of Recurrent Neural Networks"</w:t>
            </w:r>
            <w:r>
              <w:t xml:space="preserve">. And the paper that </w:t>
            </w:r>
            <w:r w:rsidRPr="00C92C94">
              <w:rPr>
                <w:rStyle w:val="prototypeChar"/>
                <w:i/>
              </w:rPr>
              <w:t>Andrej</w:t>
            </w:r>
            <w:r>
              <w:t xml:space="preserve"> </w:t>
            </w:r>
            <w:r w:rsidRPr="003B17B5">
              <w:t>published</w:t>
            </w:r>
            <w:r>
              <w:t xml:space="preserve"> along with that will be linked at end.</w:t>
            </w:r>
          </w:p>
          <w:p w:rsidR="00C74EF4" w:rsidRDefault="00C74EF4" w:rsidP="00C74EF4">
            <w:pPr>
              <w:pStyle w:val="ndir"/>
            </w:pPr>
          </w:p>
          <w:p w:rsidR="00C74EF4" w:rsidRDefault="00C74EF4" w:rsidP="00661630">
            <w:pPr>
              <w:pStyle w:val="ndir"/>
              <w:numPr>
                <w:ilvl w:val="0"/>
                <w:numId w:val="10"/>
              </w:numPr>
            </w:pPr>
            <w:r>
              <w:t xml:space="preserve">The </w:t>
            </w:r>
            <w:r w:rsidRPr="00CA73C5">
              <w:rPr>
                <w:rStyle w:val="prototypeChar"/>
                <w:i/>
              </w:rPr>
              <w:t>poinwise-tangent-function</w:t>
            </w:r>
            <w:r>
              <w:t xml:space="preserve">  that we are looking at works in the </w:t>
            </w:r>
            <w:r w:rsidRPr="00261F8F">
              <w:rPr>
                <w:rStyle w:val="dirBIChar"/>
              </w:rPr>
              <w:t>range</w:t>
            </w:r>
            <w:r>
              <w:t xml:space="preserve"> </w:t>
            </w:r>
            <w:r w:rsidRPr="00261F8F">
              <w:rPr>
                <w:rStyle w:val="firaChar"/>
                <w:b/>
                <w:i/>
              </w:rPr>
              <w:t>[-1, 1]</w:t>
            </w:r>
            <w:r>
              <w:t xml:space="preserve">. </w:t>
            </w:r>
          </w:p>
          <w:p w:rsidR="00661630" w:rsidRDefault="00661630" w:rsidP="00661630">
            <w:pPr>
              <w:pStyle w:val="ListParagraph"/>
            </w:pPr>
          </w:p>
          <w:p w:rsidR="00661630" w:rsidRPr="00661630" w:rsidRDefault="00661630" w:rsidP="00661630">
            <w:pPr>
              <w:pStyle w:val="ndir"/>
            </w:pPr>
          </w:p>
          <w:p w:rsidR="00C74EF4" w:rsidRDefault="00C74EF4" w:rsidP="00661630">
            <w:pPr>
              <w:pStyle w:val="ndir"/>
              <w:numPr>
                <w:ilvl w:val="0"/>
                <w:numId w:val="10"/>
              </w:numPr>
            </w:pPr>
            <w:r>
              <w:t xml:space="preserve">According to the paper, the color for </w:t>
            </w:r>
            <w:r w:rsidRPr="00DF5B92">
              <w:rPr>
                <w:rStyle w:val="firaChar"/>
                <w:b/>
                <w:i/>
              </w:rPr>
              <w:t>-1</w:t>
            </w:r>
            <w:r>
              <w:t xml:space="preserve"> gonna be </w:t>
            </w:r>
            <w:r w:rsidRPr="00DF5B92">
              <w:rPr>
                <w:rStyle w:val="firaChar"/>
                <w:b/>
                <w:i/>
              </w:rPr>
              <w:t>red</w:t>
            </w:r>
            <w:r>
              <w:t xml:space="preserve">, </w:t>
            </w:r>
            <w:r w:rsidRPr="00DF5B92">
              <w:rPr>
                <w:rStyle w:val="firaChar"/>
                <w:b/>
                <w:i/>
              </w:rPr>
              <w:t>+1</w:t>
            </w:r>
            <w:r>
              <w:t xml:space="preserve"> is gonna be </w:t>
            </w:r>
            <w:r w:rsidRPr="00DF5B92">
              <w:rPr>
                <w:rStyle w:val="firaChar"/>
                <w:b/>
                <w:i/>
              </w:rPr>
              <w:t>blue</w:t>
            </w:r>
            <w:r>
              <w:t>.</w:t>
            </w:r>
          </w:p>
          <w:p w:rsidR="00B23BFF" w:rsidRDefault="00B23BFF" w:rsidP="00E064EA">
            <w:pPr>
              <w:pStyle w:val="ndir"/>
            </w:pPr>
          </w:p>
        </w:tc>
        <w:tc>
          <w:tcPr>
            <w:tcW w:w="5342" w:type="dxa"/>
          </w:tcPr>
          <w:p w:rsidR="00661630" w:rsidRDefault="00661630" w:rsidP="00B23BFF">
            <w:pPr>
              <w:pStyle w:val="ndir"/>
              <w:jc w:val="center"/>
            </w:pPr>
          </w:p>
          <w:p w:rsidR="00661630" w:rsidRDefault="00661630" w:rsidP="00B23BFF">
            <w:pPr>
              <w:pStyle w:val="ndir"/>
              <w:jc w:val="center"/>
            </w:pPr>
          </w:p>
          <w:p w:rsidR="00661630" w:rsidRDefault="00661630" w:rsidP="00B23BFF">
            <w:pPr>
              <w:pStyle w:val="ndir"/>
              <w:jc w:val="center"/>
            </w:pPr>
          </w:p>
          <w:p w:rsidR="00B23BFF" w:rsidRDefault="00B23BFF" w:rsidP="00B23BFF">
            <w:pPr>
              <w:pStyle w:val="ndir"/>
              <w:jc w:val="center"/>
            </w:pPr>
            <w:r w:rsidRPr="00B23BFF">
              <w:rPr>
                <w:noProof/>
                <w:lang w:val="en-GB" w:eastAsia="en-GB"/>
              </w:rPr>
              <w:drawing>
                <wp:inline distT="0" distB="0" distL="0" distR="0">
                  <wp:extent cx="2679700" cy="1847850"/>
                  <wp:effectExtent l="19050" t="0" r="635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2679700" cy="1847850"/>
                          </a:xfrm>
                          <a:prstGeom prst="rect">
                            <a:avLst/>
                          </a:prstGeom>
                          <a:noFill/>
                          <a:ln w="9525">
                            <a:noFill/>
                            <a:miter lim="800000"/>
                            <a:headEnd/>
                            <a:tailEnd/>
                          </a:ln>
                        </pic:spPr>
                      </pic:pic>
                    </a:graphicData>
                  </a:graphic>
                </wp:inline>
              </w:drawing>
            </w:r>
          </w:p>
        </w:tc>
      </w:tr>
    </w:tbl>
    <w:p w:rsidR="00B23BFF" w:rsidRDefault="00B23BFF" w:rsidP="00E064EA">
      <w:pPr>
        <w:pStyle w:val="ndir"/>
      </w:pPr>
    </w:p>
    <w:p w:rsidR="00B23BFF" w:rsidRPr="00891D40" w:rsidRDefault="00891D40" w:rsidP="00891D40">
      <w:pPr>
        <w:pStyle w:val="dirBI"/>
        <w:numPr>
          <w:ilvl w:val="0"/>
          <w:numId w:val="15"/>
        </w:numPr>
        <w:rPr>
          <w:u w:val="single"/>
        </w:rPr>
      </w:pPr>
      <w:r w:rsidRPr="00891D40">
        <w:rPr>
          <w:rStyle w:val="prototypeChar"/>
          <w:i/>
          <w:u w:val="single"/>
        </w:rPr>
        <w:lastRenderedPageBreak/>
        <w:t>Andrej Karpathy's</w:t>
      </w:r>
      <w:r w:rsidRPr="00891D40">
        <w:rPr>
          <w:u w:val="single"/>
        </w:rPr>
        <w:t xml:space="preserve"> blog:</w:t>
      </w:r>
      <w:r w:rsidRPr="00891D40">
        <w:rPr>
          <w:rStyle w:val="prototypeChar"/>
          <w:i/>
        </w:rPr>
        <w:t xml:space="preserve"> </w:t>
      </w:r>
      <w:r w:rsidRPr="00891D40">
        <w:rPr>
          <w:rStyle w:val="ndirChar"/>
        </w:rPr>
        <w:t>Unreasonable Effectiveness of Recurrent Neural Networks</w:t>
      </w:r>
    </w:p>
    <w:p w:rsidR="004C70CB" w:rsidRPr="00E97E01" w:rsidRDefault="004C70CB" w:rsidP="00E064EA">
      <w:pPr>
        <w:pStyle w:val="ndir"/>
        <w:rPr>
          <w:sz w:val="8"/>
          <w:szCs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83"/>
      </w:tblGrid>
      <w:tr w:rsidR="00891D40" w:rsidTr="00E97E01">
        <w:tc>
          <w:tcPr>
            <w:tcW w:w="10683" w:type="dxa"/>
          </w:tcPr>
          <w:p w:rsidR="00891D40" w:rsidRDefault="00891D40" w:rsidP="00E97E01">
            <w:pPr>
              <w:pStyle w:val="ndir"/>
              <w:jc w:val="center"/>
            </w:pPr>
            <w:r w:rsidRPr="00891D40">
              <w:rPr>
                <w:noProof/>
                <w:lang w:val="en-GB" w:eastAsia="en-GB"/>
              </w:rPr>
              <w:drawing>
                <wp:inline distT="0" distB="0" distL="0" distR="0">
                  <wp:extent cx="5425241" cy="2000250"/>
                  <wp:effectExtent l="19050" t="0" r="4009" b="0"/>
                  <wp:docPr id="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srcRect/>
                          <a:stretch>
                            <a:fillRect/>
                          </a:stretch>
                        </pic:blipFill>
                        <pic:spPr bwMode="auto">
                          <a:xfrm>
                            <a:off x="0" y="0"/>
                            <a:ext cx="5425241" cy="2000250"/>
                          </a:xfrm>
                          <a:prstGeom prst="rect">
                            <a:avLst/>
                          </a:prstGeom>
                          <a:noFill/>
                          <a:ln w="9525">
                            <a:noFill/>
                            <a:miter lim="800000"/>
                            <a:headEnd/>
                            <a:tailEnd/>
                          </a:ln>
                        </pic:spPr>
                      </pic:pic>
                    </a:graphicData>
                  </a:graphic>
                </wp:inline>
              </w:drawing>
            </w:r>
          </w:p>
          <w:p w:rsidR="00891D40" w:rsidRDefault="00891D40" w:rsidP="00E064EA">
            <w:pPr>
              <w:pStyle w:val="ndir"/>
            </w:pPr>
          </w:p>
        </w:tc>
      </w:tr>
      <w:tr w:rsidR="00891D40" w:rsidTr="00E97E01">
        <w:tc>
          <w:tcPr>
            <w:tcW w:w="10683" w:type="dxa"/>
          </w:tcPr>
          <w:p w:rsidR="00891D40" w:rsidRDefault="00891D40" w:rsidP="0072070E">
            <w:pPr>
              <w:pStyle w:val="ndir"/>
              <w:numPr>
                <w:ilvl w:val="0"/>
                <w:numId w:val="17"/>
              </w:numPr>
            </w:pPr>
            <w:r>
              <w:t>We are going to look following kind of image where the color codes are done by RNN.</w:t>
            </w:r>
          </w:p>
          <w:p w:rsidR="0072070E" w:rsidRPr="0072070E" w:rsidRDefault="0072070E" w:rsidP="0072070E">
            <w:pPr>
              <w:pStyle w:val="ndir"/>
            </w:pPr>
          </w:p>
          <w:p w:rsidR="00891D40" w:rsidRDefault="00891D40" w:rsidP="0072070E">
            <w:pPr>
              <w:pStyle w:val="ndir"/>
              <w:jc w:val="center"/>
            </w:pPr>
            <w:r w:rsidRPr="00891D40">
              <w:rPr>
                <w:noProof/>
                <w:lang w:val="en-GB" w:eastAsia="en-GB"/>
              </w:rPr>
              <w:drawing>
                <wp:inline distT="0" distB="0" distL="0" distR="0">
                  <wp:extent cx="5213350" cy="3714750"/>
                  <wp:effectExtent l="19050" t="0" r="6350" b="0"/>
                  <wp:docPr id="3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srcRect/>
                          <a:stretch>
                            <a:fillRect/>
                          </a:stretch>
                        </pic:blipFill>
                        <pic:spPr bwMode="auto">
                          <a:xfrm>
                            <a:off x="0" y="0"/>
                            <a:ext cx="5213350" cy="3714750"/>
                          </a:xfrm>
                          <a:prstGeom prst="rect">
                            <a:avLst/>
                          </a:prstGeom>
                          <a:noFill/>
                          <a:ln w="9525">
                            <a:noFill/>
                            <a:miter lim="800000"/>
                            <a:headEnd/>
                            <a:tailEnd/>
                          </a:ln>
                        </pic:spPr>
                      </pic:pic>
                    </a:graphicData>
                  </a:graphic>
                </wp:inline>
              </w:drawing>
            </w:r>
          </w:p>
          <w:p w:rsidR="00891D40" w:rsidRPr="00891D40" w:rsidRDefault="00891D40" w:rsidP="00E064EA">
            <w:pPr>
              <w:pStyle w:val="ndir"/>
            </w:pPr>
          </w:p>
        </w:tc>
      </w:tr>
    </w:tbl>
    <w:p w:rsidR="00C74EF4" w:rsidRDefault="00C74EF4" w:rsidP="00E064EA">
      <w:pPr>
        <w:pStyle w:val="ndir"/>
      </w:pPr>
    </w:p>
    <w:p w:rsidR="00E14B78" w:rsidRDefault="00E14B78" w:rsidP="00E064EA">
      <w:pPr>
        <w:pStyle w:val="ndir"/>
      </w:pPr>
    </w:p>
    <w:p w:rsidR="00E14B78" w:rsidRDefault="00E14B78" w:rsidP="00E064EA">
      <w:pPr>
        <w:pStyle w:val="ndir"/>
      </w:pPr>
    </w:p>
    <w:p w:rsidR="00AD1857" w:rsidRDefault="00136CF1" w:rsidP="00074628">
      <w:pPr>
        <w:pStyle w:val="ndir"/>
        <w:numPr>
          <w:ilvl w:val="0"/>
          <w:numId w:val="12"/>
        </w:numPr>
      </w:pPr>
      <w:r>
        <w:rPr>
          <w:rStyle w:val="dirBIChar"/>
          <w:u w:val="single"/>
        </w:rPr>
        <w:t>Example 1:</w:t>
      </w:r>
      <w:r w:rsidRPr="00136CF1">
        <w:rPr>
          <w:rStyle w:val="dirBIChar"/>
        </w:rPr>
        <w:t xml:space="preserve"> </w:t>
      </w:r>
      <w:r w:rsidR="00074628" w:rsidRPr="00136CF1">
        <w:rPr>
          <w:rStyle w:val="dirBIChar"/>
        </w:rPr>
        <w:t xml:space="preserve">Example of </w:t>
      </w:r>
      <w:r w:rsidR="00B55F60" w:rsidRPr="00136CF1">
        <w:rPr>
          <w:rStyle w:val="dirBIChar"/>
        </w:rPr>
        <w:t xml:space="preserve">Trained RNN </w:t>
      </w:r>
      <w:r w:rsidR="00173D57" w:rsidRPr="00136CF1">
        <w:rPr>
          <w:rStyle w:val="dirBIChar"/>
        </w:rPr>
        <w:t xml:space="preserve">on </w:t>
      </w:r>
      <w:r w:rsidR="00B55F60" w:rsidRPr="00136CF1">
        <w:rPr>
          <w:rStyle w:val="dirBIChar"/>
        </w:rPr>
        <w:t>text:</w:t>
      </w:r>
      <w:r w:rsidR="00B55F60">
        <w:t xml:space="preserve"> Here's </w:t>
      </w:r>
      <w:r w:rsidR="00AD1857">
        <w:t>some text, which is given to an RNN,</w:t>
      </w:r>
      <w:r w:rsidR="00EF39AF">
        <w:t xml:space="preserve"> which </w:t>
      </w:r>
      <w:r w:rsidR="00EF39AF" w:rsidRPr="00621FB6">
        <w:rPr>
          <w:rStyle w:val="prototypeChar"/>
          <w:i/>
        </w:rPr>
        <w:t>learned</w:t>
      </w:r>
      <w:r w:rsidR="00EF39AF">
        <w:t xml:space="preserve"> to </w:t>
      </w:r>
      <w:r w:rsidR="00EF39AF" w:rsidRPr="00621FB6">
        <w:rPr>
          <w:rStyle w:val="prototypeChar"/>
          <w:i/>
        </w:rPr>
        <w:t>read</w:t>
      </w:r>
      <w:r w:rsidR="00EF39AF">
        <w:t xml:space="preserve"> </w:t>
      </w:r>
      <w:r w:rsidR="00EF39AF" w:rsidRPr="00621FB6">
        <w:rPr>
          <w:rStyle w:val="prototypeChar"/>
          <w:i/>
        </w:rPr>
        <w:t>text</w:t>
      </w:r>
      <w:r w:rsidR="00EF39AF">
        <w:t xml:space="preserve"> and kind of </w:t>
      </w:r>
      <w:r w:rsidR="00EF39AF" w:rsidRPr="00621FB6">
        <w:rPr>
          <w:rStyle w:val="prototypeChar"/>
          <w:i/>
        </w:rPr>
        <w:t>create</w:t>
      </w:r>
      <w:r w:rsidR="00EF39AF">
        <w:t xml:space="preserve"> </w:t>
      </w:r>
      <w:r w:rsidR="00EF39AF" w:rsidRPr="00621FB6">
        <w:rPr>
          <w:rStyle w:val="prototypeChar"/>
          <w:i/>
        </w:rPr>
        <w:t>text</w:t>
      </w:r>
      <w:r w:rsidR="00EF39AF">
        <w:t xml:space="preserve"> and </w:t>
      </w:r>
      <w:r w:rsidR="00EF39AF" w:rsidRPr="00621FB6">
        <w:rPr>
          <w:rStyle w:val="prototypeChar"/>
          <w:i/>
        </w:rPr>
        <w:t>predict</w:t>
      </w:r>
      <w:r w:rsidR="00EF39AF">
        <w:t xml:space="preserve"> what </w:t>
      </w:r>
      <w:r w:rsidR="00EF39AF" w:rsidRPr="00621FB6">
        <w:rPr>
          <w:rStyle w:val="prototypeChar"/>
          <w:i/>
        </w:rPr>
        <w:t>text</w:t>
      </w:r>
      <w:r w:rsidR="00EF39AF">
        <w:t xml:space="preserve"> is coming </w:t>
      </w:r>
      <w:r w:rsidR="00EF39AF" w:rsidRPr="00621FB6">
        <w:rPr>
          <w:rStyle w:val="prototypeChar"/>
          <w:i/>
        </w:rPr>
        <w:t>next</w:t>
      </w:r>
      <w:r w:rsidR="00EF39AF">
        <w:t xml:space="preserve">. And here, this is a snippet from the </w:t>
      </w:r>
      <w:r w:rsidR="00EF39AF" w:rsidRPr="00EF39AF">
        <w:rPr>
          <w:rStyle w:val="dirBIChar"/>
        </w:rPr>
        <w:t>War and Peace</w:t>
      </w:r>
      <w:r w:rsidR="00EF39AF">
        <w:t>.</w:t>
      </w:r>
    </w:p>
    <w:p w:rsidR="00E14B78" w:rsidRPr="00E14B78" w:rsidRDefault="00E14B78" w:rsidP="00E14B78">
      <w:pPr>
        <w:pStyle w:val="ndir"/>
      </w:pPr>
    </w:p>
    <w:p w:rsidR="00AD1857" w:rsidRDefault="00E61C55" w:rsidP="00E14B78">
      <w:pPr>
        <w:pStyle w:val="ndir"/>
        <w:jc w:val="center"/>
      </w:pPr>
      <w:r>
        <w:rPr>
          <w:noProof/>
          <w:lang w:val="en-GB" w:eastAsia="en-GB"/>
        </w:rPr>
        <w:drawing>
          <wp:inline distT="0" distB="0" distL="0" distR="0">
            <wp:extent cx="6214745" cy="248665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srcRect/>
                    <a:stretch>
                      <a:fillRect/>
                    </a:stretch>
                  </pic:blipFill>
                  <pic:spPr bwMode="auto">
                    <a:xfrm>
                      <a:off x="0" y="0"/>
                      <a:ext cx="6214745" cy="2486653"/>
                    </a:xfrm>
                    <a:prstGeom prst="rect">
                      <a:avLst/>
                    </a:prstGeom>
                    <a:noFill/>
                    <a:ln w="9525">
                      <a:noFill/>
                      <a:miter lim="800000"/>
                      <a:headEnd/>
                      <a:tailEnd/>
                    </a:ln>
                  </pic:spPr>
                </pic:pic>
              </a:graphicData>
            </a:graphic>
          </wp:inline>
        </w:drawing>
      </w:r>
    </w:p>
    <w:p w:rsidR="004A6E47" w:rsidRDefault="00E9302A" w:rsidP="00FC012A">
      <w:pPr>
        <w:pStyle w:val="ndir"/>
        <w:numPr>
          <w:ilvl w:val="0"/>
          <w:numId w:val="17"/>
        </w:numPr>
      </w:pPr>
      <w:r>
        <w:lastRenderedPageBreak/>
        <w:t xml:space="preserve">Here </w:t>
      </w:r>
      <w:r w:rsidR="004A6E47">
        <w:t>two</w:t>
      </w:r>
      <w:r>
        <w:t xml:space="preserve"> neuron</w:t>
      </w:r>
      <w:r w:rsidR="004A6E47">
        <w:t>s</w:t>
      </w:r>
      <w:r>
        <w:t xml:space="preserve"> </w:t>
      </w:r>
      <w:r w:rsidR="004A6E47">
        <w:t>are</w:t>
      </w:r>
      <w:r>
        <w:t xml:space="preserve"> acting, </w:t>
      </w:r>
    </w:p>
    <w:p w:rsidR="004A6E47" w:rsidRDefault="004A6E47" w:rsidP="004A6E47">
      <w:pPr>
        <w:pStyle w:val="ndir"/>
        <w:numPr>
          <w:ilvl w:val="0"/>
          <w:numId w:val="18"/>
        </w:numPr>
      </w:pPr>
      <w:r>
        <w:rPr>
          <w:rStyle w:val="prototypeChar"/>
        </w:rPr>
        <w:t xml:space="preserve">Cell </w:t>
      </w:r>
      <w:r w:rsidRPr="00844B5E">
        <w:rPr>
          <w:rStyle w:val="prototypeChar"/>
        </w:rPr>
        <w:t>sensitive</w:t>
      </w:r>
      <w:r>
        <w:t xml:space="preserve"> to </w:t>
      </w:r>
      <w:r w:rsidRPr="00844B5E">
        <w:rPr>
          <w:rStyle w:val="prototypeChar"/>
        </w:rPr>
        <w:t>position</w:t>
      </w:r>
      <w:r>
        <w:t xml:space="preserve"> of </w:t>
      </w:r>
      <w:r w:rsidRPr="00844B5E">
        <w:rPr>
          <w:rStyle w:val="prototypeChar"/>
        </w:rPr>
        <w:t>line</w:t>
      </w:r>
    </w:p>
    <w:p w:rsidR="004A6E47" w:rsidRDefault="004A6E47" w:rsidP="004A6E47">
      <w:pPr>
        <w:pStyle w:val="ndir"/>
        <w:numPr>
          <w:ilvl w:val="0"/>
          <w:numId w:val="18"/>
        </w:numPr>
      </w:pPr>
      <w:r>
        <w:rPr>
          <w:rStyle w:val="prototypeChar"/>
        </w:rPr>
        <w:t>Cell that</w:t>
      </w:r>
      <w:r>
        <w:t xml:space="preserve"> turns on inside quotes</w:t>
      </w:r>
    </w:p>
    <w:p w:rsidR="004A6E47" w:rsidRDefault="004A6E47" w:rsidP="00107650">
      <w:pPr>
        <w:pStyle w:val="ndir"/>
        <w:ind w:left="720"/>
      </w:pPr>
    </w:p>
    <w:p w:rsidR="00E14B78" w:rsidRDefault="003D24F3" w:rsidP="00074628">
      <w:pPr>
        <w:pStyle w:val="ndir"/>
        <w:numPr>
          <w:ilvl w:val="0"/>
          <w:numId w:val="13"/>
        </w:numPr>
      </w:pPr>
      <w:r w:rsidRPr="00107650">
        <w:rPr>
          <w:rStyle w:val="dirBIChar"/>
          <w:u w:val="single"/>
        </w:rPr>
        <w:t>Cell sensitive to position of line (detecting the end of the line):</w:t>
      </w:r>
      <w:r>
        <w:t xml:space="preserve"> </w:t>
      </w:r>
      <w:r w:rsidR="00E9302A">
        <w:t>We</w:t>
      </w:r>
      <w:r w:rsidR="00E14B78">
        <w:t xml:space="preserve"> can see that when </w:t>
      </w:r>
      <w:r w:rsidR="00E9302A">
        <w:t>we</w:t>
      </w:r>
      <w:r w:rsidR="00E14B78">
        <w:t xml:space="preserve"> get </w:t>
      </w:r>
      <w:r w:rsidR="00E14B78" w:rsidRPr="003D24F3">
        <w:rPr>
          <w:rStyle w:val="prototypeChar"/>
          <w:i/>
        </w:rPr>
        <w:t>towards</w:t>
      </w:r>
      <w:r w:rsidR="00E14B78">
        <w:t xml:space="preserve"> the </w:t>
      </w:r>
      <w:r w:rsidR="00E14B78" w:rsidRPr="003D24F3">
        <w:rPr>
          <w:rStyle w:val="prototypeChar"/>
          <w:i/>
        </w:rPr>
        <w:t>end</w:t>
      </w:r>
      <w:r w:rsidR="00E14B78">
        <w:t xml:space="preserve"> of the </w:t>
      </w:r>
      <w:r w:rsidR="00E14B78" w:rsidRPr="003D24F3">
        <w:rPr>
          <w:rStyle w:val="prototypeChar"/>
          <w:i/>
        </w:rPr>
        <w:t>line</w:t>
      </w:r>
      <w:r w:rsidR="00E9302A">
        <w:t xml:space="preserve"> </w:t>
      </w:r>
      <w:r w:rsidR="00E14B78">
        <w:t>it's activating.</w:t>
      </w:r>
      <w:r w:rsidR="00107650">
        <w:t xml:space="preserve"> </w:t>
      </w:r>
      <w:r w:rsidR="00844B5E">
        <w:t xml:space="preserve">How </w:t>
      </w:r>
      <w:r w:rsidR="00E14B78">
        <w:t>does it know when it's the end of the line?</w:t>
      </w:r>
    </w:p>
    <w:p w:rsidR="00E14B78" w:rsidRDefault="00844B5E" w:rsidP="00FC012A">
      <w:pPr>
        <w:pStyle w:val="ndir"/>
        <w:numPr>
          <w:ilvl w:val="0"/>
          <w:numId w:val="14"/>
        </w:numPr>
      </w:pPr>
      <w:r>
        <w:t>Here in this text we</w:t>
      </w:r>
      <w:r w:rsidR="00E14B78">
        <w:t xml:space="preserve"> have about 80 symbols per line</w:t>
      </w:r>
      <w:r>
        <w:t xml:space="preserve"> </w:t>
      </w:r>
      <w:r w:rsidR="00E14B78">
        <w:t xml:space="preserve">approximately, so </w:t>
      </w:r>
      <w:r>
        <w:t xml:space="preserve">the </w:t>
      </w:r>
      <w:r w:rsidRPr="00844B5E">
        <w:rPr>
          <w:rStyle w:val="dirBIChar"/>
        </w:rPr>
        <w:t>neuron</w:t>
      </w:r>
      <w:r>
        <w:t xml:space="preserve"> is</w:t>
      </w:r>
      <w:r w:rsidR="00E14B78">
        <w:t xml:space="preserve"> </w:t>
      </w:r>
      <w:r w:rsidR="00E14B78" w:rsidRPr="00F24B96">
        <w:rPr>
          <w:rStyle w:val="prototypeChar"/>
          <w:i/>
        </w:rPr>
        <w:t>counting</w:t>
      </w:r>
      <w:r w:rsidR="00E14B78">
        <w:t xml:space="preserve"> how many </w:t>
      </w:r>
      <w:r w:rsidR="00E14B78" w:rsidRPr="00F24B96">
        <w:rPr>
          <w:rStyle w:val="prototypeChar"/>
          <w:i/>
        </w:rPr>
        <w:t>symbols</w:t>
      </w:r>
      <w:r w:rsidR="00E14B78">
        <w:t xml:space="preserve"> have </w:t>
      </w:r>
      <w:r w:rsidR="00E14B78" w:rsidRPr="00F24B96">
        <w:rPr>
          <w:rStyle w:val="prototypeChar"/>
          <w:i/>
        </w:rPr>
        <w:t>passed</w:t>
      </w:r>
      <w:r w:rsidR="001535E3">
        <w:t xml:space="preserve"> </w:t>
      </w:r>
      <w:r w:rsidR="00E14B78">
        <w:t xml:space="preserve">and it's trying to </w:t>
      </w:r>
      <w:r w:rsidR="00E14B78" w:rsidRPr="00F24B96">
        <w:rPr>
          <w:rStyle w:val="prototypeChar"/>
          <w:i/>
        </w:rPr>
        <w:t>predict</w:t>
      </w:r>
      <w:r w:rsidR="00E14B78">
        <w:t xml:space="preserve"> when the </w:t>
      </w:r>
      <w:r w:rsidR="00E14B78" w:rsidRPr="004E363A">
        <w:rPr>
          <w:rStyle w:val="dirBIChar"/>
        </w:rPr>
        <w:t>new line</w:t>
      </w:r>
      <w:r w:rsidR="00F24B96" w:rsidRPr="004E363A">
        <w:rPr>
          <w:rStyle w:val="dirBIChar"/>
        </w:rPr>
        <w:t xml:space="preserve"> </w:t>
      </w:r>
      <w:r w:rsidR="00E14B78" w:rsidRPr="004E363A">
        <w:rPr>
          <w:rStyle w:val="dirBIChar"/>
        </w:rPr>
        <w:t>character</w:t>
      </w:r>
      <w:r w:rsidR="00E14B78">
        <w:t xml:space="preserve"> </w:t>
      </w:r>
      <w:r w:rsidR="004E363A">
        <w:t xml:space="preserve"> (is an invisible character. i.e. "\n") </w:t>
      </w:r>
      <w:r w:rsidR="00E14B78">
        <w:t xml:space="preserve">is </w:t>
      </w:r>
      <w:r w:rsidR="00C2020A">
        <w:t>going to appear</w:t>
      </w:r>
      <w:r w:rsidR="00E14B78">
        <w:t>.</w:t>
      </w:r>
    </w:p>
    <w:p w:rsidR="004E363A" w:rsidRDefault="004E363A" w:rsidP="00E14B78">
      <w:pPr>
        <w:pStyle w:val="ndir"/>
      </w:pPr>
    </w:p>
    <w:p w:rsidR="00074628" w:rsidRDefault="000E3466" w:rsidP="00074628">
      <w:pPr>
        <w:pStyle w:val="ndir"/>
        <w:numPr>
          <w:ilvl w:val="0"/>
          <w:numId w:val="13"/>
        </w:numPr>
      </w:pPr>
      <w:r w:rsidRPr="00074628">
        <w:rPr>
          <w:rStyle w:val="dirBIChar"/>
          <w:u w:val="single"/>
        </w:rPr>
        <w:t>Cell that turns on inside quotes</w:t>
      </w:r>
      <w:r w:rsidR="00074628" w:rsidRPr="00074628">
        <w:rPr>
          <w:rStyle w:val="dirBIChar"/>
          <w:u w:val="single"/>
        </w:rPr>
        <w:t>:</w:t>
      </w:r>
      <w:r w:rsidR="00074628">
        <w:t xml:space="preserve"> Then you've got a cell that turn on inside quotes. It detects the texts that are inside a quotation mark. </w:t>
      </w:r>
    </w:p>
    <w:p w:rsidR="00074628" w:rsidRDefault="00074628" w:rsidP="00074628">
      <w:pPr>
        <w:pStyle w:val="ndir"/>
        <w:numPr>
          <w:ilvl w:val="0"/>
          <w:numId w:val="14"/>
        </w:numPr>
      </w:pPr>
      <w:r>
        <w:t xml:space="preserve">But from the color code (red = turn on), we can see the cell is activating outside the quotes. This cell may acting wrong but one way or another, it's </w:t>
      </w:r>
      <w:r w:rsidRPr="004342AF">
        <w:rPr>
          <w:rStyle w:val="prototypeChar"/>
          <w:i/>
        </w:rPr>
        <w:t>activating</w:t>
      </w:r>
      <w:r>
        <w:t xml:space="preserve"> either </w:t>
      </w:r>
      <w:r w:rsidRPr="004342AF">
        <w:rPr>
          <w:rStyle w:val="prototypeChar"/>
          <w:i/>
        </w:rPr>
        <w:t>inside</w:t>
      </w:r>
      <w:r>
        <w:t xml:space="preserve"> the </w:t>
      </w:r>
      <w:r w:rsidRPr="004342AF">
        <w:rPr>
          <w:rStyle w:val="prototypeChar"/>
          <w:i/>
        </w:rPr>
        <w:t>quotes</w:t>
      </w:r>
      <w:r>
        <w:t xml:space="preserve"> or </w:t>
      </w:r>
      <w:r w:rsidRPr="004342AF">
        <w:rPr>
          <w:rStyle w:val="prototypeChar"/>
          <w:i/>
        </w:rPr>
        <w:t>outside</w:t>
      </w:r>
      <w:r>
        <w:t xml:space="preserve"> the </w:t>
      </w:r>
      <w:r w:rsidRPr="004342AF">
        <w:rPr>
          <w:rStyle w:val="prototypeChar"/>
          <w:i/>
        </w:rPr>
        <w:t>quotes</w:t>
      </w:r>
      <w:r>
        <w:rPr>
          <w:rStyle w:val="prototypeChar"/>
          <w:i/>
        </w:rPr>
        <w:t>.</w:t>
      </w:r>
      <w:r>
        <w:t xml:space="preserve"> It is keeping track of what's happening.</w:t>
      </w:r>
    </w:p>
    <w:p w:rsidR="00FC012A" w:rsidRDefault="00FC012A" w:rsidP="00E064EA">
      <w:pPr>
        <w:pStyle w:val="ndir"/>
      </w:pPr>
    </w:p>
    <w:p w:rsidR="00282154" w:rsidRDefault="00282154" w:rsidP="00282154">
      <w:pPr>
        <w:pStyle w:val="ndir"/>
        <w:numPr>
          <w:ilvl w:val="0"/>
          <w:numId w:val="19"/>
        </w:numPr>
      </w:pPr>
      <w:r>
        <w:t xml:space="preserve">So very similar to what we discusses previously, where we were </w:t>
      </w:r>
      <w:r w:rsidRPr="00D16018">
        <w:rPr>
          <w:rStyle w:val="prototypeChar"/>
          <w:i/>
        </w:rPr>
        <w:t>keeping track</w:t>
      </w:r>
      <w:r>
        <w:t xml:space="preserve"> of the </w:t>
      </w:r>
      <w:r w:rsidRPr="00D16018">
        <w:rPr>
          <w:rStyle w:val="prototypeChar"/>
          <w:i/>
        </w:rPr>
        <w:t>subject</w:t>
      </w:r>
      <w:r>
        <w:t>.</w:t>
      </w:r>
    </w:p>
    <w:p w:rsidR="00282154" w:rsidRDefault="00282154" w:rsidP="00282154">
      <w:pPr>
        <w:pStyle w:val="ndir"/>
      </w:pPr>
    </w:p>
    <w:p w:rsidR="00282154" w:rsidRDefault="00282154" w:rsidP="00282154">
      <w:pPr>
        <w:pStyle w:val="ndir"/>
        <w:numPr>
          <w:ilvl w:val="0"/>
          <w:numId w:val="19"/>
        </w:numPr>
      </w:pPr>
      <w:r>
        <w:t xml:space="preserve">The subject could be </w:t>
      </w:r>
      <w:r w:rsidRPr="00D16018">
        <w:rPr>
          <w:rStyle w:val="prototypeChar"/>
          <w:i/>
        </w:rPr>
        <w:t>gender</w:t>
      </w:r>
      <w:r>
        <w:t xml:space="preserve"> (male or female) or understand things like if it's a </w:t>
      </w:r>
      <w:r w:rsidRPr="00D16018">
        <w:rPr>
          <w:rStyle w:val="prototypeChar"/>
          <w:i/>
        </w:rPr>
        <w:t>singular</w:t>
      </w:r>
      <w:r>
        <w:t xml:space="preserve"> or </w:t>
      </w:r>
      <w:r w:rsidRPr="00D16018">
        <w:rPr>
          <w:rStyle w:val="prototypeChar"/>
          <w:i/>
        </w:rPr>
        <w:t>plural</w:t>
      </w:r>
      <w:r>
        <w:t xml:space="preserve"> so that  that would effect our </w:t>
      </w:r>
      <w:r w:rsidRPr="00D16018">
        <w:rPr>
          <w:rStyle w:val="prototypeChar"/>
          <w:i/>
        </w:rPr>
        <w:t>verbs</w:t>
      </w:r>
      <w:r>
        <w:t xml:space="preserve"> in our </w:t>
      </w:r>
      <w:r w:rsidRPr="00D16018">
        <w:rPr>
          <w:rStyle w:val="prototypeChar"/>
          <w:i/>
        </w:rPr>
        <w:t>translation</w:t>
      </w:r>
      <w:r>
        <w:t>.</w:t>
      </w:r>
    </w:p>
    <w:p w:rsidR="00282154" w:rsidRDefault="00282154" w:rsidP="00282154">
      <w:pPr>
        <w:pStyle w:val="ndir"/>
      </w:pPr>
    </w:p>
    <w:p w:rsidR="00282154" w:rsidRDefault="00282154" w:rsidP="00282154">
      <w:pPr>
        <w:pStyle w:val="ndir"/>
        <w:numPr>
          <w:ilvl w:val="0"/>
          <w:numId w:val="19"/>
        </w:numPr>
      </w:pPr>
      <w:r>
        <w:t xml:space="preserve">Same thing is happening here, the </w:t>
      </w:r>
      <w:r w:rsidRPr="00D16018">
        <w:rPr>
          <w:rStyle w:val="prototypeChar"/>
          <w:i/>
        </w:rPr>
        <w:t>cell</w:t>
      </w:r>
      <w:r>
        <w:t xml:space="preserve"> is detecting </w:t>
      </w:r>
      <w:r w:rsidRPr="00D16018">
        <w:rPr>
          <w:rStyle w:val="prototypeChar"/>
          <w:i/>
        </w:rPr>
        <w:t>quotes</w:t>
      </w:r>
      <w:r>
        <w:t xml:space="preserve">, if you're </w:t>
      </w:r>
      <w:r w:rsidRPr="00D16018">
        <w:rPr>
          <w:rStyle w:val="prototypeChar"/>
          <w:i/>
        </w:rPr>
        <w:t>inside</w:t>
      </w:r>
      <w:r>
        <w:t xml:space="preserve"> or </w:t>
      </w:r>
      <w:r w:rsidRPr="00D16018">
        <w:rPr>
          <w:rStyle w:val="prototypeChar"/>
          <w:i/>
        </w:rPr>
        <w:t>outside</w:t>
      </w:r>
      <w:r>
        <w:t xml:space="preserve"> </w:t>
      </w:r>
      <w:r w:rsidRPr="00D16018">
        <w:rPr>
          <w:rStyle w:val="prototypeChar"/>
          <w:i/>
        </w:rPr>
        <w:t>quotes</w:t>
      </w:r>
      <w:r>
        <w:t xml:space="preserve"> because that effects the </w:t>
      </w:r>
      <w:r w:rsidRPr="00D16018">
        <w:rPr>
          <w:rStyle w:val="prototypeChar"/>
          <w:i/>
        </w:rPr>
        <w:t>rest</w:t>
      </w:r>
      <w:r>
        <w:t xml:space="preserve"> of the </w:t>
      </w:r>
      <w:r w:rsidRPr="00D16018">
        <w:rPr>
          <w:rStyle w:val="prototypeChar"/>
          <w:i/>
        </w:rPr>
        <w:t>text</w:t>
      </w:r>
      <w:r>
        <w:t xml:space="preserve">. So if the </w:t>
      </w:r>
      <w:r w:rsidRPr="00D16018">
        <w:rPr>
          <w:rStyle w:val="prototypeChar"/>
          <w:i/>
        </w:rPr>
        <w:t>cell</w:t>
      </w:r>
      <w:r>
        <w:t xml:space="preserve"> find a </w:t>
      </w:r>
      <w:r w:rsidRPr="00D16018">
        <w:rPr>
          <w:rStyle w:val="prototypeChar"/>
          <w:i/>
        </w:rPr>
        <w:t>quotation</w:t>
      </w:r>
      <w:r>
        <w:t xml:space="preserve"> </w:t>
      </w:r>
      <w:r w:rsidRPr="00D16018">
        <w:rPr>
          <w:rStyle w:val="prototypeChar"/>
          <w:i/>
        </w:rPr>
        <w:t>mark</w:t>
      </w:r>
      <w:r>
        <w:t xml:space="preserve"> then its expecting other </w:t>
      </w:r>
      <w:r w:rsidRPr="00D16018">
        <w:rPr>
          <w:rStyle w:val="prototypeChar"/>
          <w:i/>
        </w:rPr>
        <w:t>quotation</w:t>
      </w:r>
      <w:r>
        <w:t xml:space="preserve"> </w:t>
      </w:r>
      <w:r w:rsidRPr="00D16018">
        <w:rPr>
          <w:rStyle w:val="prototypeChar"/>
          <w:i/>
        </w:rPr>
        <w:t>mark</w:t>
      </w:r>
      <w:r>
        <w:t xml:space="preserve"> for the </w:t>
      </w:r>
      <w:r w:rsidRPr="00D16018">
        <w:rPr>
          <w:rStyle w:val="prototypeChar"/>
          <w:i/>
        </w:rPr>
        <w:t>end</w:t>
      </w:r>
      <w:r>
        <w:t xml:space="preserve"> of the </w:t>
      </w:r>
      <w:r w:rsidRPr="00D16018">
        <w:rPr>
          <w:rStyle w:val="prototypeChar"/>
          <w:i/>
        </w:rPr>
        <w:t>quote</w:t>
      </w:r>
      <w:r>
        <w:t>.</w:t>
      </w:r>
    </w:p>
    <w:p w:rsidR="00282154" w:rsidRDefault="00282154" w:rsidP="00E064EA">
      <w:pPr>
        <w:pStyle w:val="ndir"/>
      </w:pPr>
    </w:p>
    <w:p w:rsidR="00FC012A" w:rsidRPr="00136CF1" w:rsidRDefault="00FC012A" w:rsidP="00136CF1">
      <w:pPr>
        <w:pStyle w:val="ndir"/>
      </w:pPr>
    </w:p>
    <w:p w:rsidR="00136CF1" w:rsidRPr="00136CF1" w:rsidRDefault="00136CF1" w:rsidP="00136CF1">
      <w:pPr>
        <w:pStyle w:val="ndir"/>
      </w:pPr>
    </w:p>
    <w:p w:rsidR="00136CF1" w:rsidRPr="003D4596" w:rsidRDefault="000F2D47" w:rsidP="00C46391">
      <w:pPr>
        <w:pStyle w:val="ndir"/>
        <w:numPr>
          <w:ilvl w:val="0"/>
          <w:numId w:val="12"/>
        </w:numPr>
      </w:pPr>
      <w:r w:rsidRPr="000F2D47">
        <w:rPr>
          <w:rStyle w:val="dirBIChar"/>
          <w:u w:val="single"/>
        </w:rPr>
        <w:t>Example 2:</w:t>
      </w:r>
      <w:r>
        <w:rPr>
          <w:rStyle w:val="dirBIChar"/>
          <w:rFonts w:ascii="DirectaSerif" w:hAnsi="DirectaSerif"/>
        </w:rPr>
        <w:t xml:space="preserve"> </w:t>
      </w:r>
      <w:r w:rsidR="00136CF1" w:rsidRPr="00136CF1">
        <w:rPr>
          <w:rStyle w:val="dirBIChar"/>
          <w:rFonts w:ascii="DirectaSerif" w:hAnsi="DirectaSerif"/>
        </w:rPr>
        <w:t xml:space="preserve">Example of Trained RNN on </w:t>
      </w:r>
      <w:r w:rsidR="00827C2E" w:rsidRPr="00136CF1">
        <w:rPr>
          <w:rStyle w:val="dirBIChar"/>
          <w:rFonts w:ascii="DirectaSerif" w:hAnsi="DirectaSerif"/>
        </w:rPr>
        <w:t>Programming</w:t>
      </w:r>
      <w:r w:rsidR="00136CF1" w:rsidRPr="00136CF1">
        <w:rPr>
          <w:rStyle w:val="dirBIChar"/>
          <w:rFonts w:ascii="DirectaSerif" w:hAnsi="DirectaSerif"/>
        </w:rPr>
        <w:t xml:space="preserve"> language Source code.</w:t>
      </w:r>
      <w:r w:rsidR="003D4596">
        <w:rPr>
          <w:rStyle w:val="dirBIChar"/>
          <w:rFonts w:ascii="DirectaSerif" w:hAnsi="DirectaSerif"/>
        </w:rPr>
        <w:t xml:space="preserve"> </w:t>
      </w:r>
      <w:r w:rsidR="003D4596">
        <w:t xml:space="preserve">Here we got some </w:t>
      </w:r>
      <w:r w:rsidR="003D4596" w:rsidRPr="00DB089C">
        <w:rPr>
          <w:rStyle w:val="prototypeChar"/>
          <w:i/>
        </w:rPr>
        <w:t>code</w:t>
      </w:r>
      <w:r w:rsidR="003D4596">
        <w:t xml:space="preserve"> of the </w:t>
      </w:r>
      <w:r w:rsidR="003D4596" w:rsidRPr="00DB089C">
        <w:rPr>
          <w:rStyle w:val="prototypeChar"/>
          <w:i/>
        </w:rPr>
        <w:t>Linux</w:t>
      </w:r>
      <w:r w:rsidR="003D4596">
        <w:t xml:space="preserve"> </w:t>
      </w:r>
      <w:r w:rsidR="003D4596" w:rsidRPr="00DB089C">
        <w:rPr>
          <w:rStyle w:val="prototypeChar"/>
          <w:i/>
        </w:rPr>
        <w:t>OS</w:t>
      </w:r>
      <w:r w:rsidR="003D4596">
        <w:t>.</w:t>
      </w:r>
    </w:p>
    <w:p w:rsidR="00FC012A" w:rsidRDefault="00FC012A" w:rsidP="00E064EA">
      <w:pPr>
        <w:pStyle w:val="ndir"/>
      </w:pPr>
    </w:p>
    <w:p w:rsidR="00AD1857" w:rsidRDefault="00F25D1A" w:rsidP="00E064EA">
      <w:pPr>
        <w:pStyle w:val="ndir"/>
      </w:pPr>
      <w:r>
        <w:rPr>
          <w:noProof/>
          <w:lang w:val="en-GB" w:eastAsia="en-GB"/>
        </w:rPr>
        <w:drawing>
          <wp:inline distT="0" distB="0" distL="0" distR="0">
            <wp:extent cx="6646545" cy="3188659"/>
            <wp:effectExtent l="1905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6"/>
                    <a:srcRect/>
                    <a:stretch>
                      <a:fillRect/>
                    </a:stretch>
                  </pic:blipFill>
                  <pic:spPr bwMode="auto">
                    <a:xfrm>
                      <a:off x="0" y="0"/>
                      <a:ext cx="6646545" cy="3188659"/>
                    </a:xfrm>
                    <a:prstGeom prst="rect">
                      <a:avLst/>
                    </a:prstGeom>
                    <a:noFill/>
                    <a:ln w="9525">
                      <a:noFill/>
                      <a:miter lim="800000"/>
                      <a:headEnd/>
                      <a:tailEnd/>
                    </a:ln>
                  </pic:spPr>
                </pic:pic>
              </a:graphicData>
            </a:graphic>
          </wp:inline>
        </w:drawing>
      </w:r>
    </w:p>
    <w:p w:rsidR="00E14B78" w:rsidRDefault="00E14B78" w:rsidP="00E064EA">
      <w:pPr>
        <w:pStyle w:val="ndir"/>
      </w:pPr>
    </w:p>
    <w:p w:rsidR="00E14B78" w:rsidRDefault="00E14B78" w:rsidP="00E064EA">
      <w:pPr>
        <w:pStyle w:val="ndir"/>
      </w:pPr>
    </w:p>
    <w:p w:rsidR="0047622C" w:rsidRPr="00452733" w:rsidRDefault="003D4596" w:rsidP="00B079AA">
      <w:pPr>
        <w:pStyle w:val="dirBI"/>
        <w:numPr>
          <w:ilvl w:val="0"/>
          <w:numId w:val="13"/>
        </w:numPr>
        <w:rPr>
          <w:u w:val="single"/>
        </w:rPr>
      </w:pPr>
      <w:r w:rsidRPr="00452733">
        <w:rPr>
          <w:u w:val="single"/>
        </w:rPr>
        <w:t>Cell activates inside the if statements</w:t>
      </w:r>
      <w:r w:rsidR="008444BB" w:rsidRPr="00452733">
        <w:rPr>
          <w:u w:val="single"/>
        </w:rPr>
        <w:t xml:space="preserve"> (detects the if statemnet)</w:t>
      </w:r>
      <w:r w:rsidRPr="00452733">
        <w:rPr>
          <w:u w:val="single"/>
        </w:rPr>
        <w:t>:</w:t>
      </w:r>
    </w:p>
    <w:p w:rsidR="0047622C" w:rsidRDefault="008444BB" w:rsidP="00B079AA">
      <w:pPr>
        <w:pStyle w:val="ndir"/>
        <w:numPr>
          <w:ilvl w:val="0"/>
          <w:numId w:val="20"/>
        </w:numPr>
      </w:pPr>
      <w:r>
        <w:t xml:space="preserve">We can see that a cell activates </w:t>
      </w:r>
      <w:r w:rsidR="0047622C">
        <w:t>inside if statements.</w:t>
      </w:r>
    </w:p>
    <w:p w:rsidR="008444BB" w:rsidRDefault="008444BB" w:rsidP="00B079AA">
      <w:pPr>
        <w:pStyle w:val="ndir"/>
        <w:numPr>
          <w:ilvl w:val="0"/>
          <w:numId w:val="20"/>
        </w:numPr>
      </w:pPr>
      <w:r>
        <w:t xml:space="preserve">If we look closely then we can see that the cell is actually active on the </w:t>
      </w:r>
      <w:r w:rsidRPr="008444BB">
        <w:rPr>
          <w:rStyle w:val="dirBIChar"/>
        </w:rPr>
        <w:t>if</w:t>
      </w:r>
      <w:r>
        <w:t xml:space="preserve"> statements </w:t>
      </w:r>
      <w:r w:rsidRPr="008444BB">
        <w:rPr>
          <w:rStyle w:val="dirBIChar"/>
        </w:rPr>
        <w:t>conditions</w:t>
      </w:r>
      <w:r>
        <w:t xml:space="preserve">. It detects the </w:t>
      </w:r>
      <w:r w:rsidRPr="008444BB">
        <w:rPr>
          <w:rStyle w:val="firaChar"/>
          <w:b/>
          <w:i/>
        </w:rPr>
        <w:t>curly-braces</w:t>
      </w:r>
      <w:r>
        <w:t xml:space="preserve">  "</w:t>
      </w:r>
      <w:r w:rsidRPr="008444BB">
        <w:rPr>
          <w:rStyle w:val="firaChar"/>
          <w:b/>
          <w:i/>
        </w:rPr>
        <w:t>{}</w:t>
      </w:r>
      <w:r>
        <w:t xml:space="preserve">" and </w:t>
      </w:r>
      <w:r w:rsidRPr="00620E26">
        <w:rPr>
          <w:rStyle w:val="firaChar"/>
          <w:b/>
          <w:i/>
        </w:rPr>
        <w:t>normal  braces</w:t>
      </w:r>
      <w:r w:rsidR="00620E26">
        <w:t xml:space="preserve"> "</w:t>
      </w:r>
      <w:r w:rsidR="00620E26" w:rsidRPr="008444BB">
        <w:rPr>
          <w:rStyle w:val="firaChar"/>
          <w:b/>
          <w:i/>
        </w:rPr>
        <w:t>()</w:t>
      </w:r>
      <w:r w:rsidR="00620E26">
        <w:t>"</w:t>
      </w:r>
      <w:r>
        <w:t>.</w:t>
      </w:r>
    </w:p>
    <w:p w:rsidR="008444BB" w:rsidRDefault="002D4383" w:rsidP="00B079AA">
      <w:pPr>
        <w:pStyle w:val="ndir"/>
        <w:numPr>
          <w:ilvl w:val="0"/>
          <w:numId w:val="20"/>
        </w:numPr>
      </w:pPr>
      <w:r>
        <w:t xml:space="preserve">That's how it detects the </w:t>
      </w:r>
      <w:r w:rsidRPr="00687C5D">
        <w:rPr>
          <w:rStyle w:val="prototypeChar"/>
          <w:i/>
        </w:rPr>
        <w:t>if</w:t>
      </w:r>
      <w:r>
        <w:t xml:space="preserve"> statements </w:t>
      </w:r>
      <w:r w:rsidRPr="00687C5D">
        <w:rPr>
          <w:rStyle w:val="prototypeChar"/>
          <w:i/>
        </w:rPr>
        <w:t>appearance</w:t>
      </w:r>
      <w:r>
        <w:t>.</w:t>
      </w:r>
    </w:p>
    <w:p w:rsidR="0047622C" w:rsidRDefault="0047622C" w:rsidP="0047622C">
      <w:pPr>
        <w:pStyle w:val="ndir"/>
      </w:pPr>
    </w:p>
    <w:p w:rsidR="00960ADC" w:rsidRDefault="00960ADC" w:rsidP="0047622C">
      <w:pPr>
        <w:pStyle w:val="ndir"/>
      </w:pPr>
    </w:p>
    <w:p w:rsidR="00032BBC" w:rsidRDefault="00544823" w:rsidP="0047622C">
      <w:pPr>
        <w:pStyle w:val="ndir"/>
        <w:numPr>
          <w:ilvl w:val="0"/>
          <w:numId w:val="13"/>
        </w:numPr>
      </w:pPr>
      <w:r w:rsidRPr="000A2E54">
        <w:rPr>
          <w:rStyle w:val="dirBIChar"/>
          <w:u w:val="single"/>
        </w:rPr>
        <w:t>Cell that is sensitive to the depth of an expression:</w:t>
      </w:r>
      <w:r w:rsidR="002D0C46">
        <w:t xml:space="preserve"> In the above image we can also see that the cell </w:t>
      </w:r>
      <w:r w:rsidR="0047622C">
        <w:t>is sensi</w:t>
      </w:r>
      <w:r w:rsidR="002D0C46">
        <w:t xml:space="preserve">tive to how </w:t>
      </w:r>
      <w:r w:rsidR="002D0C46" w:rsidRPr="002D0C46">
        <w:rPr>
          <w:rStyle w:val="prototypeChar"/>
          <w:i/>
        </w:rPr>
        <w:t>deep</w:t>
      </w:r>
      <w:r w:rsidR="002D0C46">
        <w:t xml:space="preserve"> you are inside </w:t>
      </w:r>
      <w:r w:rsidR="0047622C">
        <w:t xml:space="preserve">of a </w:t>
      </w:r>
      <w:r w:rsidR="0047622C" w:rsidRPr="002D0C46">
        <w:rPr>
          <w:rStyle w:val="prototypeChar"/>
          <w:i/>
        </w:rPr>
        <w:t>nested</w:t>
      </w:r>
      <w:r w:rsidR="0047622C">
        <w:t xml:space="preserve"> </w:t>
      </w:r>
      <w:r w:rsidR="0047622C" w:rsidRPr="002D0C46">
        <w:rPr>
          <w:rStyle w:val="prototypeChar"/>
          <w:i/>
        </w:rPr>
        <w:t>expression</w:t>
      </w:r>
      <w:r w:rsidR="0047622C">
        <w:t>.</w:t>
      </w:r>
    </w:p>
    <w:p w:rsidR="0047622C" w:rsidRDefault="00A13099" w:rsidP="00960ADC">
      <w:pPr>
        <w:pStyle w:val="ndir"/>
        <w:numPr>
          <w:ilvl w:val="0"/>
          <w:numId w:val="21"/>
        </w:numPr>
      </w:pPr>
      <w:r>
        <w:t>As we</w:t>
      </w:r>
      <w:r w:rsidR="0047622C">
        <w:t xml:space="preserve"> go deep</w:t>
      </w:r>
      <w:r w:rsidR="00032BBC">
        <w:t xml:space="preserve">er and the expression gets more </w:t>
      </w:r>
      <w:r w:rsidR="0047622C">
        <w:t>and more nested, this cell keeps track of that</w:t>
      </w:r>
      <w:r w:rsidR="00032BBC">
        <w:t xml:space="preserve"> (notice the </w:t>
      </w:r>
      <w:r w:rsidR="00032BBC" w:rsidRPr="004A1E10">
        <w:rPr>
          <w:rStyle w:val="prototypeChar"/>
          <w:i/>
        </w:rPr>
        <w:t>red-color gets deeper</w:t>
      </w:r>
      <w:r w:rsidR="00032BBC">
        <w:t xml:space="preserve"> in the p of nested if statement)</w:t>
      </w:r>
      <w:r w:rsidR="0047622C">
        <w:t>.</w:t>
      </w:r>
    </w:p>
    <w:p w:rsidR="0047622C" w:rsidRDefault="00A13099" w:rsidP="00960ADC">
      <w:pPr>
        <w:pStyle w:val="ndir"/>
        <w:numPr>
          <w:ilvl w:val="0"/>
          <w:numId w:val="21"/>
        </w:numPr>
      </w:pPr>
      <w:r>
        <w:t xml:space="preserve">So here the </w:t>
      </w:r>
      <w:r w:rsidRPr="009E75A0">
        <w:rPr>
          <w:rStyle w:val="prototypeChar"/>
          <w:i/>
        </w:rPr>
        <w:t>cell</w:t>
      </w:r>
      <w:r>
        <w:t xml:space="preserve"> is</w:t>
      </w:r>
      <w:r w:rsidR="0047622C">
        <w:t xml:space="preserve"> </w:t>
      </w:r>
      <w:r w:rsidR="0047622C" w:rsidRPr="009E75A0">
        <w:rPr>
          <w:rStyle w:val="prototypeChar"/>
          <w:i/>
        </w:rPr>
        <w:t>using</w:t>
      </w:r>
      <w:r w:rsidR="0047622C">
        <w:t xml:space="preserve"> </w:t>
      </w:r>
      <w:r>
        <w:t>it's</w:t>
      </w:r>
      <w:r w:rsidR="0047622C">
        <w:t xml:space="preserve"> </w:t>
      </w:r>
      <w:r w:rsidR="0047622C" w:rsidRPr="009E75A0">
        <w:rPr>
          <w:rStyle w:val="prototypeChar"/>
          <w:i/>
        </w:rPr>
        <w:t>memory</w:t>
      </w:r>
      <w:r w:rsidR="0047622C">
        <w:t xml:space="preserve"> to keep track of</w:t>
      </w:r>
      <w:r>
        <w:t xml:space="preserve"> that</w:t>
      </w:r>
      <w:r w:rsidR="0047622C">
        <w:t>.</w:t>
      </w:r>
    </w:p>
    <w:p w:rsidR="00A13099" w:rsidRDefault="00A13099" w:rsidP="00960ADC">
      <w:pPr>
        <w:pStyle w:val="ndir"/>
        <w:numPr>
          <w:ilvl w:val="0"/>
          <w:numId w:val="21"/>
        </w:numPr>
      </w:pPr>
      <w:r>
        <w:t xml:space="preserve">It's doing that by tracking the </w:t>
      </w:r>
      <w:r w:rsidRPr="00A13099">
        <w:rPr>
          <w:rStyle w:val="firaChar"/>
          <w:b/>
        </w:rPr>
        <w:t>curly-brace</w:t>
      </w:r>
      <w:r>
        <w:t xml:space="preserve"> "</w:t>
      </w:r>
      <w:r w:rsidRPr="00A13099">
        <w:rPr>
          <w:rStyle w:val="firaChar"/>
          <w:b/>
        </w:rPr>
        <w:t>{}</w:t>
      </w:r>
      <w:r>
        <w:t xml:space="preserve">" and </w:t>
      </w:r>
      <w:r w:rsidRPr="00A13099">
        <w:rPr>
          <w:rStyle w:val="firaChar"/>
          <w:b/>
        </w:rPr>
        <w:t>indent</w:t>
      </w:r>
      <w:r>
        <w:t>.</w:t>
      </w:r>
    </w:p>
    <w:p w:rsidR="00A13099" w:rsidRDefault="00A13099" w:rsidP="0047622C">
      <w:pPr>
        <w:pStyle w:val="ndir"/>
      </w:pPr>
    </w:p>
    <w:p w:rsidR="00EB28D2" w:rsidRPr="00B02AB4" w:rsidRDefault="00EB28D2" w:rsidP="0047622C">
      <w:pPr>
        <w:pStyle w:val="ndir"/>
        <w:rPr>
          <w:rFonts w:ascii="Pirulen Rg" w:hAnsi="Pirulen Rg"/>
        </w:rPr>
      </w:pPr>
      <w:r w:rsidRPr="00B02AB4">
        <w:rPr>
          <w:rFonts w:ascii="Pirulen Rg" w:hAnsi="Pirulen Rg"/>
        </w:rPr>
        <w:lastRenderedPageBreak/>
        <w:t>Note:</w:t>
      </w:r>
    </w:p>
    <w:p w:rsidR="0047622C" w:rsidRDefault="00EB28D2" w:rsidP="00B02AB4">
      <w:pPr>
        <w:pStyle w:val="ndir"/>
        <w:numPr>
          <w:ilvl w:val="0"/>
          <w:numId w:val="8"/>
        </w:numPr>
      </w:pPr>
      <w:r>
        <w:t xml:space="preserve">It's </w:t>
      </w:r>
      <w:r w:rsidR="0047622C">
        <w:t>very important to remember that none of this</w:t>
      </w:r>
      <w:r>
        <w:t xml:space="preserve"> </w:t>
      </w:r>
      <w:r w:rsidR="0047622C">
        <w:t>is actually hard coded into the neural network.</w:t>
      </w:r>
      <w:r>
        <w:t xml:space="preserve"> It's doing those things on its own.</w:t>
      </w:r>
      <w:r w:rsidR="00CF6945">
        <w:t xml:space="preserve"> </w:t>
      </w:r>
      <w:r w:rsidR="0047622C">
        <w:t>All of this is learned by network itself.</w:t>
      </w:r>
    </w:p>
    <w:p w:rsidR="0047622C" w:rsidRDefault="0047622C" w:rsidP="00B02AB4">
      <w:pPr>
        <w:pStyle w:val="ndir"/>
        <w:numPr>
          <w:ilvl w:val="0"/>
          <w:numId w:val="9"/>
        </w:numPr>
      </w:pPr>
      <w:r>
        <w:t xml:space="preserve">Through </w:t>
      </w:r>
      <w:r w:rsidRPr="00D93469">
        <w:rPr>
          <w:rStyle w:val="prototypeChar"/>
        </w:rPr>
        <w:t xml:space="preserve">thousands </w:t>
      </w:r>
      <w:r w:rsidR="00CF6945" w:rsidRPr="00D93469">
        <w:rPr>
          <w:rStyle w:val="prototypeChar"/>
        </w:rPr>
        <w:t>of iterations</w:t>
      </w:r>
      <w:r w:rsidR="00CF6945">
        <w:t xml:space="preserve"> and </w:t>
      </w:r>
      <w:r w:rsidR="00CF6945" w:rsidRPr="00D93469">
        <w:rPr>
          <w:rStyle w:val="prototypeChar"/>
        </w:rPr>
        <w:t>Epochs</w:t>
      </w:r>
      <w:r w:rsidR="000B5F27">
        <w:t xml:space="preserve">, using many </w:t>
      </w:r>
      <w:r w:rsidR="000B5F27" w:rsidRPr="00D93469">
        <w:rPr>
          <w:rStyle w:val="prototypeChar"/>
        </w:rPr>
        <w:t>hidden</w:t>
      </w:r>
      <w:r w:rsidR="000B5F27">
        <w:t xml:space="preserve"> </w:t>
      </w:r>
      <w:r w:rsidR="000B5F27" w:rsidRPr="00D93469">
        <w:rPr>
          <w:rStyle w:val="prototypeChar"/>
        </w:rPr>
        <w:t>states</w:t>
      </w:r>
      <w:r w:rsidR="00EF0D40">
        <w:rPr>
          <w:rStyle w:val="prototypeChar"/>
        </w:rPr>
        <w:t xml:space="preserve"> </w:t>
      </w:r>
      <w:r w:rsidR="00EF0D40">
        <w:t xml:space="preserve">(or the </w:t>
      </w:r>
      <w:r w:rsidR="00EF0D40" w:rsidRPr="00291988">
        <w:rPr>
          <w:rStyle w:val="prototypeChar"/>
          <w:i/>
        </w:rPr>
        <w:t>actual</w:t>
      </w:r>
      <w:r w:rsidR="00EF0D40">
        <w:t xml:space="preserve"> </w:t>
      </w:r>
      <w:r w:rsidR="00EF0D40" w:rsidRPr="00291988">
        <w:rPr>
          <w:rStyle w:val="prototypeChar"/>
          <w:i/>
        </w:rPr>
        <w:t>memory</w:t>
      </w:r>
      <w:r w:rsidR="00EF0D40">
        <w:t xml:space="preserve"> </w:t>
      </w:r>
      <w:r w:rsidR="00EF0D40" w:rsidRPr="00291988">
        <w:rPr>
          <w:rStyle w:val="prototypeChar"/>
          <w:i/>
        </w:rPr>
        <w:t>cells</w:t>
      </w:r>
      <w:r w:rsidR="00EF0D40">
        <w:t xml:space="preserve">, and it assigns them to keep </w:t>
      </w:r>
      <w:r w:rsidR="00EF0D40" w:rsidRPr="00291988">
        <w:rPr>
          <w:rStyle w:val="prototypeChar"/>
          <w:i/>
        </w:rPr>
        <w:t>track</w:t>
      </w:r>
      <w:r w:rsidR="00EF0D40">
        <w:t xml:space="preserve"> of certain </w:t>
      </w:r>
      <w:r w:rsidR="00EF0D40" w:rsidRPr="00291988">
        <w:rPr>
          <w:rStyle w:val="prototypeChar"/>
          <w:i/>
        </w:rPr>
        <w:t>things</w:t>
      </w:r>
      <w:r w:rsidR="00EF0D40">
        <w:t xml:space="preserve"> based on what it thinks is </w:t>
      </w:r>
      <w:r w:rsidR="00EF0D40" w:rsidRPr="00291988">
        <w:rPr>
          <w:rStyle w:val="prototypeChar"/>
          <w:i/>
        </w:rPr>
        <w:t>important</w:t>
      </w:r>
      <w:r w:rsidR="00EF0D40">
        <w:t>).</w:t>
      </w:r>
      <w:r w:rsidR="000B5F27">
        <w:t xml:space="preserve">. It assigns </w:t>
      </w:r>
      <w:r w:rsidR="000B5F27" w:rsidRPr="00D93469">
        <w:rPr>
          <w:rStyle w:val="prototypeChar"/>
          <w:i/>
        </w:rPr>
        <w:t xml:space="preserve">different </w:t>
      </w:r>
      <w:r w:rsidR="00EA4B63" w:rsidRPr="00D93469">
        <w:rPr>
          <w:rStyle w:val="prototypeChar"/>
          <w:i/>
        </w:rPr>
        <w:t>hidden</w:t>
      </w:r>
      <w:r w:rsidR="000B5F27">
        <w:t xml:space="preserve"> </w:t>
      </w:r>
      <w:r w:rsidR="000B5F27" w:rsidRPr="00D93469">
        <w:rPr>
          <w:rStyle w:val="prototypeChar"/>
          <w:i/>
        </w:rPr>
        <w:t>states</w:t>
      </w:r>
      <w:r w:rsidR="000B5F27">
        <w:t xml:space="preserve"> </w:t>
      </w:r>
      <w:r w:rsidR="00EA4B63">
        <w:t xml:space="preserve">of it </w:t>
      </w:r>
      <w:r w:rsidR="000B5F27">
        <w:t xml:space="preserve">to keep </w:t>
      </w:r>
      <w:r w:rsidR="000B5F27" w:rsidRPr="00D93469">
        <w:rPr>
          <w:rStyle w:val="prototypeChar"/>
          <w:i/>
        </w:rPr>
        <w:t>track</w:t>
      </w:r>
      <w:r w:rsidR="000B5F27">
        <w:t xml:space="preserve"> of </w:t>
      </w:r>
      <w:r w:rsidR="000B5F27" w:rsidRPr="00D93469">
        <w:rPr>
          <w:rStyle w:val="prototypeChar"/>
          <w:i/>
        </w:rPr>
        <w:t>different</w:t>
      </w:r>
      <w:r w:rsidR="000B5F27">
        <w:t xml:space="preserve"> </w:t>
      </w:r>
      <w:r w:rsidR="000B5F27" w:rsidRPr="00D93469">
        <w:rPr>
          <w:rStyle w:val="prototypeChar"/>
          <w:i/>
        </w:rPr>
        <w:t>things</w:t>
      </w:r>
      <w:r w:rsidR="00EA4B63" w:rsidRPr="00D93469">
        <w:rPr>
          <w:rStyle w:val="prototypeChar"/>
          <w:i/>
        </w:rPr>
        <w:t>/subject</w:t>
      </w:r>
      <w:r w:rsidR="000B5F27">
        <w:t>.</w:t>
      </w:r>
    </w:p>
    <w:p w:rsidR="00B02AB4" w:rsidRDefault="00B02AB4" w:rsidP="0047622C">
      <w:pPr>
        <w:pStyle w:val="ndir"/>
      </w:pPr>
    </w:p>
    <w:p w:rsidR="0047622C" w:rsidRDefault="0047622C" w:rsidP="00B02AB4">
      <w:pPr>
        <w:pStyle w:val="ndir"/>
        <w:ind w:firstLine="360"/>
      </w:pPr>
      <w:r>
        <w:t>So it's reall</w:t>
      </w:r>
      <w:r w:rsidR="00B02AB4">
        <w:t xml:space="preserve">y evolving on its own </w:t>
      </w:r>
      <w:r>
        <w:t>and deciding what's important and what's not,</w:t>
      </w:r>
    </w:p>
    <w:p w:rsidR="0047622C" w:rsidRPr="000A747D" w:rsidRDefault="0047622C" w:rsidP="000A747D">
      <w:pPr>
        <w:pStyle w:val="ndir"/>
      </w:pPr>
    </w:p>
    <w:p w:rsidR="000A747D" w:rsidRPr="000A747D" w:rsidRDefault="000A747D" w:rsidP="000A747D">
      <w:pPr>
        <w:pStyle w:val="ndir"/>
        <w:rPr>
          <w:rStyle w:val="dirBIChar"/>
          <w:rFonts w:ascii="DirectaSerif" w:hAnsi="DirectaSerif"/>
        </w:rPr>
      </w:pPr>
    </w:p>
    <w:p w:rsidR="000A747D" w:rsidRPr="000A747D" w:rsidRDefault="000A747D" w:rsidP="000A747D">
      <w:pPr>
        <w:pStyle w:val="ndir"/>
        <w:rPr>
          <w:rStyle w:val="dirBIChar"/>
          <w:rFonts w:ascii="DirectaSerif" w:hAnsi="DirectaSerif"/>
        </w:rPr>
      </w:pPr>
    </w:p>
    <w:p w:rsidR="00B02AB4" w:rsidRDefault="000C3248" w:rsidP="0015524A">
      <w:pPr>
        <w:pStyle w:val="ndir"/>
        <w:numPr>
          <w:ilvl w:val="0"/>
          <w:numId w:val="12"/>
        </w:numPr>
      </w:pPr>
      <w:r w:rsidRPr="000F2D47">
        <w:rPr>
          <w:rStyle w:val="dirBIChar"/>
          <w:u w:val="single"/>
        </w:rPr>
        <w:t xml:space="preserve">Example </w:t>
      </w:r>
      <w:r>
        <w:rPr>
          <w:rStyle w:val="dirBIChar"/>
          <w:u w:val="single"/>
        </w:rPr>
        <w:t>3</w:t>
      </w:r>
      <w:r w:rsidRPr="000F2D47">
        <w:rPr>
          <w:rStyle w:val="dirBIChar"/>
          <w:u w:val="single"/>
        </w:rPr>
        <w:t>:</w:t>
      </w:r>
      <w:r>
        <w:rPr>
          <w:rStyle w:val="dirBIChar"/>
          <w:rFonts w:ascii="DirectaSerif" w:hAnsi="DirectaSerif"/>
        </w:rPr>
        <w:t xml:space="preserve"> </w:t>
      </w:r>
      <w:r w:rsidRPr="00136CF1">
        <w:rPr>
          <w:rStyle w:val="dirBIChar"/>
          <w:rFonts w:ascii="DirectaSerif" w:hAnsi="DirectaSerif"/>
        </w:rPr>
        <w:t>Example of Trained RNN</w:t>
      </w:r>
      <w:r>
        <w:rPr>
          <w:rStyle w:val="dirBIChar"/>
          <w:rFonts w:ascii="DirectaSerif" w:hAnsi="DirectaSerif"/>
        </w:rPr>
        <w:t xml:space="preserve"> on some text. But it is unrecognizable to human.</w:t>
      </w:r>
      <w:r w:rsidR="0015524A">
        <w:rPr>
          <w:rStyle w:val="dirBIChar"/>
          <w:rFonts w:ascii="DirectaSerif" w:hAnsi="DirectaSerif"/>
        </w:rPr>
        <w:t xml:space="preserve"> It's portion of some source-code of a program.</w:t>
      </w:r>
    </w:p>
    <w:p w:rsidR="000C3248" w:rsidRDefault="004D4D8E" w:rsidP="0015524A">
      <w:pPr>
        <w:pStyle w:val="ndir"/>
        <w:numPr>
          <w:ilvl w:val="0"/>
          <w:numId w:val="13"/>
        </w:numPr>
      </w:pPr>
      <w:r w:rsidRPr="004D4D8E">
        <w:rPr>
          <w:rStyle w:val="prototypeChar"/>
          <w:i/>
        </w:rPr>
        <w:t>A large portion of cells are not easily interpretable</w:t>
      </w:r>
      <w:r w:rsidRPr="004D4D8E">
        <w:t>. Here is a typical example</w:t>
      </w:r>
      <w:r w:rsidR="000C3248">
        <w:t xml:space="preserve"> of a cell that </w:t>
      </w:r>
      <w:r w:rsidR="000C3248" w:rsidRPr="000C3248">
        <w:rPr>
          <w:i/>
        </w:rPr>
        <w:t>we can't really understand what it's doing</w:t>
      </w:r>
      <w:r w:rsidR="000C3248">
        <w:t xml:space="preserve">. And according to </w:t>
      </w:r>
      <w:r w:rsidR="000C3248" w:rsidRPr="000C3248">
        <w:rPr>
          <w:rStyle w:val="prototypeChar"/>
          <w:i/>
        </w:rPr>
        <w:t>Andrej</w:t>
      </w:r>
      <w:r w:rsidR="000C3248">
        <w:t xml:space="preserve"> </w:t>
      </w:r>
      <w:r w:rsidR="000C3248" w:rsidRPr="000C3248">
        <w:rPr>
          <w:rStyle w:val="prototypeChar"/>
          <w:i/>
        </w:rPr>
        <w:t>Karpathy</w:t>
      </w:r>
      <w:r w:rsidR="000C3248">
        <w:t xml:space="preserve">, about </w:t>
      </w:r>
      <w:r w:rsidR="000C3248" w:rsidRPr="000C3248">
        <w:rPr>
          <w:rStyle w:val="prototypeChar"/>
          <w:i/>
        </w:rPr>
        <w:t>95%</w:t>
      </w:r>
      <w:r w:rsidR="000C3248">
        <w:t xml:space="preserve"> of the </w:t>
      </w:r>
      <w:r w:rsidR="000C3248" w:rsidRPr="000C3248">
        <w:rPr>
          <w:rStyle w:val="prototypeChar"/>
          <w:i/>
        </w:rPr>
        <w:t>cells</w:t>
      </w:r>
      <w:r w:rsidR="000C3248">
        <w:t xml:space="preserve"> are </w:t>
      </w:r>
      <w:r w:rsidR="000C3248" w:rsidRPr="000C3248">
        <w:rPr>
          <w:rStyle w:val="prototypeChar"/>
          <w:i/>
        </w:rPr>
        <w:t>like</w:t>
      </w:r>
      <w:r w:rsidR="000C3248">
        <w:t xml:space="preserve"> </w:t>
      </w:r>
      <w:r w:rsidR="000C3248" w:rsidRPr="000C3248">
        <w:rPr>
          <w:rStyle w:val="prototypeChar"/>
          <w:i/>
        </w:rPr>
        <w:t>this</w:t>
      </w:r>
      <w:r w:rsidR="000C3248">
        <w:t>.</w:t>
      </w:r>
    </w:p>
    <w:p w:rsidR="00FB2F3D" w:rsidRDefault="00FB2F3D" w:rsidP="000C3248">
      <w:pPr>
        <w:pStyle w:val="ndir"/>
      </w:pPr>
    </w:p>
    <w:p w:rsidR="0015524A" w:rsidRDefault="0015524A" w:rsidP="0093111F">
      <w:pPr>
        <w:pStyle w:val="ndir"/>
        <w:jc w:val="center"/>
      </w:pPr>
      <w:r w:rsidRPr="0015524A">
        <w:rPr>
          <w:noProof/>
          <w:lang w:val="en-GB" w:eastAsia="en-GB"/>
        </w:rPr>
        <w:drawing>
          <wp:inline distT="0" distB="0" distL="0" distR="0">
            <wp:extent cx="6118248" cy="1276060"/>
            <wp:effectExtent l="19050" t="0" r="0" b="0"/>
            <wp:docPr id="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srcRect/>
                    <a:stretch>
                      <a:fillRect/>
                    </a:stretch>
                  </pic:blipFill>
                  <pic:spPr bwMode="auto">
                    <a:xfrm>
                      <a:off x="0" y="0"/>
                      <a:ext cx="6131380" cy="1278799"/>
                    </a:xfrm>
                    <a:prstGeom prst="rect">
                      <a:avLst/>
                    </a:prstGeom>
                    <a:noFill/>
                    <a:ln w="9525">
                      <a:noFill/>
                      <a:miter lim="800000"/>
                      <a:headEnd/>
                      <a:tailEnd/>
                    </a:ln>
                  </pic:spPr>
                </pic:pic>
              </a:graphicData>
            </a:graphic>
          </wp:inline>
        </w:drawing>
      </w:r>
    </w:p>
    <w:p w:rsidR="0015524A" w:rsidRDefault="0015524A" w:rsidP="000C3248">
      <w:pPr>
        <w:pStyle w:val="ndir"/>
      </w:pPr>
    </w:p>
    <w:p w:rsidR="000C3248" w:rsidRDefault="0015524A" w:rsidP="00EE2AB0">
      <w:pPr>
        <w:pStyle w:val="ndir"/>
        <w:numPr>
          <w:ilvl w:val="0"/>
          <w:numId w:val="22"/>
        </w:numPr>
      </w:pPr>
      <w:r>
        <w:t>The cell is</w:t>
      </w:r>
      <w:r w:rsidR="00FB2F3D">
        <w:t xml:space="preserve"> </w:t>
      </w:r>
      <w:r w:rsidR="000C3248">
        <w:t>doing something</w:t>
      </w:r>
      <w:r>
        <w:t xml:space="preserve"> here</w:t>
      </w:r>
      <w:r w:rsidR="000C3248">
        <w:t xml:space="preserve">, but it's just not </w:t>
      </w:r>
      <w:r w:rsidR="00FB2F3D">
        <w:t>recognizable</w:t>
      </w:r>
      <w:r w:rsidR="000C3248">
        <w:t xml:space="preserve"> to us</w:t>
      </w:r>
      <w:r w:rsidR="00FB2F3D">
        <w:t xml:space="preserve"> </w:t>
      </w:r>
      <w:r w:rsidR="000C3248">
        <w:t>what is happening</w:t>
      </w:r>
      <w:r w:rsidR="00FB2F3D">
        <w:t xml:space="preserve"> there</w:t>
      </w:r>
      <w:r w:rsidR="000C3248">
        <w:t>.</w:t>
      </w:r>
    </w:p>
    <w:p w:rsidR="000C3248" w:rsidRDefault="00FB2F3D" w:rsidP="00EE2AB0">
      <w:pPr>
        <w:pStyle w:val="ndir"/>
        <w:numPr>
          <w:ilvl w:val="0"/>
          <w:numId w:val="22"/>
        </w:numPr>
      </w:pPr>
      <w:r>
        <w:t xml:space="preserve">It's </w:t>
      </w:r>
      <w:r w:rsidR="00EE2AB0">
        <w:t xml:space="preserve">much </w:t>
      </w:r>
      <w:r>
        <w:t xml:space="preserve">more </w:t>
      </w:r>
      <w:r w:rsidR="000C3248">
        <w:t xml:space="preserve">like </w:t>
      </w:r>
      <w:r>
        <w:t>the</w:t>
      </w:r>
      <w:r w:rsidR="000C3248">
        <w:t xml:space="preserve"> </w:t>
      </w:r>
      <w:r w:rsidR="000C3248" w:rsidRPr="0093111F">
        <w:rPr>
          <w:rStyle w:val="prototypeChar"/>
          <w:i/>
        </w:rPr>
        <w:t>example</w:t>
      </w:r>
      <w:r w:rsidR="000C3248">
        <w:t xml:space="preserve"> of </w:t>
      </w:r>
      <w:r w:rsidR="000C3248" w:rsidRPr="0093111F">
        <w:rPr>
          <w:rStyle w:val="prototypeChar"/>
          <w:i/>
        </w:rPr>
        <w:t>CNNs</w:t>
      </w:r>
      <w:r w:rsidR="000C3248">
        <w:t xml:space="preserve"> </w:t>
      </w:r>
      <w:r>
        <w:t xml:space="preserve">of the </w:t>
      </w:r>
      <w:r w:rsidRPr="0093111F">
        <w:rPr>
          <w:rStyle w:val="prototypeChar"/>
          <w:i/>
        </w:rPr>
        <w:t>previous</w:t>
      </w:r>
      <w:r>
        <w:t xml:space="preserve"> </w:t>
      </w:r>
      <w:r w:rsidRPr="0093111F">
        <w:rPr>
          <w:rStyle w:val="prototypeChar"/>
          <w:i/>
        </w:rPr>
        <w:t>chapter</w:t>
      </w:r>
      <w:r>
        <w:t xml:space="preserve">, </w:t>
      </w:r>
      <w:r w:rsidR="00AB3EDD">
        <w:t xml:space="preserve">where </w:t>
      </w:r>
      <w:r w:rsidR="0093111F">
        <w:t xml:space="preserve">after applying </w:t>
      </w:r>
      <w:r w:rsidR="00AB3EDD">
        <w:t xml:space="preserve">the </w:t>
      </w:r>
      <w:r w:rsidR="00AB3EDD" w:rsidRPr="0093111F">
        <w:rPr>
          <w:rStyle w:val="dirBIChar"/>
        </w:rPr>
        <w:t>filters</w:t>
      </w:r>
      <w:r w:rsidR="00AB3EDD">
        <w:t xml:space="preserve"> </w:t>
      </w:r>
      <w:r w:rsidR="0093111F">
        <w:t xml:space="preserve">or </w:t>
      </w:r>
      <w:r w:rsidR="0093111F" w:rsidRPr="0093111F">
        <w:rPr>
          <w:rStyle w:val="dirBIChar"/>
        </w:rPr>
        <w:t>feature-detectors</w:t>
      </w:r>
      <w:r w:rsidR="000C3248">
        <w:t xml:space="preserve"> </w:t>
      </w:r>
      <w:r w:rsidR="0093111F">
        <w:t xml:space="preserve">if </w:t>
      </w:r>
      <w:r w:rsidR="000C3248">
        <w:t>we're looking out for</w:t>
      </w:r>
      <w:r w:rsidR="0093111F">
        <w:t xml:space="preserve"> the </w:t>
      </w:r>
      <w:r w:rsidR="0093111F" w:rsidRPr="0093111F">
        <w:rPr>
          <w:rStyle w:val="dirBIChar"/>
        </w:rPr>
        <w:t>detected-features</w:t>
      </w:r>
      <w:r w:rsidR="000C3248">
        <w:t>,</w:t>
      </w:r>
      <w:r>
        <w:t xml:space="preserve"> in the </w:t>
      </w:r>
      <w:r w:rsidRPr="0093111F">
        <w:rPr>
          <w:rStyle w:val="firaChar"/>
          <w:b/>
          <w:i/>
        </w:rPr>
        <w:t>Pooled-layer</w:t>
      </w:r>
      <w:r>
        <w:t xml:space="preserve">, </w:t>
      </w:r>
      <w:r w:rsidRPr="0093111F">
        <w:rPr>
          <w:rStyle w:val="firaChar"/>
          <w:b/>
          <w:i/>
        </w:rPr>
        <w:t>Flattened-Layer</w:t>
      </w:r>
      <w:r>
        <w:t xml:space="preserve">, </w:t>
      </w:r>
      <w:r w:rsidRPr="0093111F">
        <w:rPr>
          <w:rStyle w:val="firaChar"/>
          <w:b/>
          <w:i/>
        </w:rPr>
        <w:t>CNN</w:t>
      </w:r>
      <w:r>
        <w:t xml:space="preserve"> can recognize it but </w:t>
      </w:r>
      <w:r w:rsidRPr="0093111F">
        <w:rPr>
          <w:rStyle w:val="firaChar"/>
          <w:b/>
          <w:i/>
        </w:rPr>
        <w:t>human</w:t>
      </w:r>
      <w:r>
        <w:t xml:space="preserve"> cannot. </w:t>
      </w:r>
    </w:p>
    <w:p w:rsidR="000C3248" w:rsidRDefault="00FB2F3D" w:rsidP="00EE2AB0">
      <w:pPr>
        <w:pStyle w:val="ndir"/>
        <w:numPr>
          <w:ilvl w:val="0"/>
          <w:numId w:val="22"/>
        </w:numPr>
      </w:pPr>
      <w:r>
        <w:t xml:space="preserve">Same thing is happening here, </w:t>
      </w:r>
      <w:r w:rsidR="000C3248">
        <w:t xml:space="preserve">by the time </w:t>
      </w:r>
      <w:r>
        <w:t xml:space="preserve">the </w:t>
      </w:r>
      <w:r w:rsidRPr="00FB2F3D">
        <w:rPr>
          <w:rStyle w:val="prototypeChar"/>
          <w:i/>
        </w:rPr>
        <w:t>processed</w:t>
      </w:r>
      <w:r>
        <w:t xml:space="preserve"> </w:t>
      </w:r>
      <w:r w:rsidRPr="00FB2F3D">
        <w:rPr>
          <w:rStyle w:val="prototypeChar"/>
          <w:i/>
        </w:rPr>
        <w:t>feature</w:t>
      </w:r>
      <w:r w:rsidR="000C3248">
        <w:t xml:space="preserve"> get to the </w:t>
      </w:r>
      <w:r w:rsidR="000C3248" w:rsidRPr="00FB2F3D">
        <w:rPr>
          <w:rStyle w:val="prototypeChar"/>
          <w:i/>
        </w:rPr>
        <w:t>last</w:t>
      </w:r>
      <w:r w:rsidR="000C3248">
        <w:t xml:space="preserve"> </w:t>
      </w:r>
      <w:r w:rsidR="000C3248" w:rsidRPr="00FB2F3D">
        <w:rPr>
          <w:rStyle w:val="prototypeChar"/>
          <w:i/>
        </w:rPr>
        <w:t>layer</w:t>
      </w:r>
      <w:r w:rsidR="000C3248">
        <w:t>,</w:t>
      </w:r>
      <w:r w:rsidR="000652FB">
        <w:t xml:space="preserve"> </w:t>
      </w:r>
      <w:r w:rsidR="000C3248">
        <w:t>they're completely unrecognizable to the human eye.</w:t>
      </w:r>
      <w:r w:rsidR="000652FB">
        <w:t xml:space="preserve"> </w:t>
      </w:r>
      <w:r w:rsidR="000C3248">
        <w:t>But they make sense to the machines.</w:t>
      </w:r>
      <w:r w:rsidR="00AB3EDD">
        <w:t xml:space="preserve"> </w:t>
      </w:r>
      <w:r w:rsidR="000C3248">
        <w:t xml:space="preserve">Most the time, 95% of </w:t>
      </w:r>
      <w:r w:rsidR="00AB3EDD">
        <w:t xml:space="preserve">the time, you can't really tell </w:t>
      </w:r>
      <w:r w:rsidR="000C3248">
        <w:t>what's going on.</w:t>
      </w:r>
    </w:p>
    <w:p w:rsidR="00AB3EDD" w:rsidRDefault="00AB3EDD" w:rsidP="000C3248">
      <w:pPr>
        <w:pStyle w:val="ndir"/>
      </w:pPr>
    </w:p>
    <w:p w:rsidR="000C3248" w:rsidRDefault="000C3248" w:rsidP="00EE2AB0">
      <w:pPr>
        <w:pStyle w:val="ndir"/>
        <w:ind w:firstLine="720"/>
      </w:pPr>
      <w:r>
        <w:t xml:space="preserve">But those </w:t>
      </w:r>
      <w:r w:rsidR="00FB2F3D">
        <w:t>5%</w:t>
      </w:r>
      <w:r>
        <w:t xml:space="preserve"> of the time,</w:t>
      </w:r>
      <w:r w:rsidR="00FB2F3D">
        <w:t xml:space="preserve"> </w:t>
      </w:r>
      <w:r>
        <w:t xml:space="preserve">those were the </w:t>
      </w:r>
      <w:r w:rsidR="00FB2F3D" w:rsidRPr="00FB2F3D">
        <w:rPr>
          <w:rStyle w:val="dirBIChar"/>
        </w:rPr>
        <w:t>Example 1</w:t>
      </w:r>
      <w:r w:rsidR="00FB2F3D">
        <w:t xml:space="preserve"> and </w:t>
      </w:r>
      <w:r w:rsidR="00FB2F3D" w:rsidRPr="00FB2F3D">
        <w:rPr>
          <w:rStyle w:val="dirBIChar"/>
        </w:rPr>
        <w:t>Example 2</w:t>
      </w:r>
      <w:r w:rsidR="00FB2F3D">
        <w:t xml:space="preserve"> that we looked at.</w:t>
      </w:r>
    </w:p>
    <w:p w:rsidR="000C3248" w:rsidRDefault="000C3248" w:rsidP="000C3248">
      <w:pPr>
        <w:pStyle w:val="ndir"/>
      </w:pPr>
    </w:p>
    <w:p w:rsidR="00E13630" w:rsidRDefault="00E13630" w:rsidP="000C3248">
      <w:pPr>
        <w:pStyle w:val="ndir"/>
      </w:pPr>
    </w:p>
    <w:p w:rsidR="00EE1280" w:rsidRDefault="00EE1280" w:rsidP="000C3248">
      <w:pPr>
        <w:pStyle w:val="ndir"/>
      </w:pPr>
    </w:p>
    <w:p w:rsidR="001A28C4" w:rsidRDefault="001A28C4" w:rsidP="00E064EA">
      <w:pPr>
        <w:pStyle w:val="ndir"/>
      </w:pPr>
    </w:p>
    <w:p w:rsidR="00355F9E" w:rsidRDefault="00F465E3" w:rsidP="00B41155">
      <w:pPr>
        <w:pStyle w:val="ndir"/>
        <w:numPr>
          <w:ilvl w:val="0"/>
          <w:numId w:val="12"/>
        </w:numPr>
      </w:pPr>
      <w:r w:rsidRPr="000F2D47">
        <w:rPr>
          <w:rStyle w:val="dirBIChar"/>
          <w:u w:val="single"/>
        </w:rPr>
        <w:t xml:space="preserve">Example </w:t>
      </w:r>
      <w:r>
        <w:rPr>
          <w:rStyle w:val="dirBIChar"/>
          <w:u w:val="single"/>
        </w:rPr>
        <w:t>4</w:t>
      </w:r>
      <w:r w:rsidRPr="000F2D47">
        <w:rPr>
          <w:rStyle w:val="dirBIChar"/>
          <w:u w:val="single"/>
        </w:rPr>
        <w:t>:</w:t>
      </w:r>
      <w:r>
        <w:rPr>
          <w:rStyle w:val="dirBIChar"/>
          <w:u w:val="single"/>
        </w:rPr>
        <w:t xml:space="preserve"> </w:t>
      </w:r>
      <w:r w:rsidRPr="00FB4291">
        <w:t>Now we are going to look another output (</w:t>
      </w:r>
      <w:r w:rsidR="00355F9E">
        <w:t xml:space="preserve">We are now analyze tyhe </w:t>
      </w:r>
      <w:r w:rsidR="00FB4291" w:rsidRPr="00FB4291">
        <w:t xml:space="preserve">output </w:t>
      </w:r>
      <m:oMath>
        <m:sSub>
          <m:sSubPr>
            <m:ctrlPr>
              <w:rPr>
                <w:rFonts w:ascii="Cambria Math" w:hAnsi="Cambria Math"/>
                <w:b/>
                <w:sz w:val="22"/>
              </w:rPr>
            </m:ctrlPr>
          </m:sSubPr>
          <m:e>
            <m:r>
              <m:rPr>
                <m:sty m:val="bi"/>
              </m:rPr>
              <w:rPr>
                <w:rFonts w:ascii="Cambria Math" w:hAnsi="Cambria Math"/>
                <w:sz w:val="22"/>
              </w:rPr>
              <m:t>h</m:t>
            </m:r>
          </m:e>
          <m:sub>
            <m:r>
              <m:rPr>
                <m:sty m:val="bi"/>
              </m:rPr>
              <w:rPr>
                <w:rFonts w:ascii="Cambria Math" w:hAnsi="Cambria Math"/>
                <w:sz w:val="22"/>
              </w:rPr>
              <m:t>t</m:t>
            </m:r>
          </m:sub>
        </m:sSub>
      </m:oMath>
      <w:r w:rsidR="00FB4291" w:rsidRPr="00FB4291">
        <w:t xml:space="preserve"> in our </w:t>
      </w:r>
      <w:r w:rsidR="00FB4291" w:rsidRPr="00EE1280">
        <w:rPr>
          <w:rStyle w:val="dirBIChar"/>
        </w:rPr>
        <w:t>LSTM-RNN</w:t>
      </w:r>
      <w:r w:rsidR="00355F9E">
        <w:t xml:space="preserve"> after it's going through the </w:t>
      </w:r>
      <w:r w:rsidR="00752C56" w:rsidRPr="00752C56">
        <w:rPr>
          <w:rStyle w:val="prototypeChar"/>
          <w:i/>
        </w:rPr>
        <w:t>pointwise-</w:t>
      </w:r>
      <w:r w:rsidR="00355F9E" w:rsidRPr="00752C56">
        <w:rPr>
          <w:rStyle w:val="prototypeChar"/>
          <w:i/>
        </w:rPr>
        <w:t>tangent</w:t>
      </w:r>
      <w:r w:rsidR="0043794E" w:rsidRPr="00752C56">
        <w:rPr>
          <w:rStyle w:val="prototypeChar"/>
          <w:i/>
        </w:rPr>
        <w:t>-operatio</w:t>
      </w:r>
      <w:r w:rsidR="00752C56" w:rsidRPr="00752C56">
        <w:rPr>
          <w:rStyle w:val="prototypeChar"/>
          <w:i/>
        </w:rPr>
        <w:t>n</w:t>
      </w:r>
      <w:r w:rsidR="00355F9E">
        <w:t xml:space="preserve">, </w:t>
      </w:r>
      <w:r w:rsidR="00752C56">
        <w:t xml:space="preserve">passed through </w:t>
      </w:r>
      <w:r w:rsidR="00355F9E">
        <w:t xml:space="preserve">the </w:t>
      </w:r>
      <w:r w:rsidR="00752C56" w:rsidRPr="00752C56">
        <w:rPr>
          <w:rStyle w:val="prototypeChar"/>
          <w:i/>
        </w:rPr>
        <w:t>output-</w:t>
      </w:r>
      <w:r w:rsidR="00355F9E" w:rsidRPr="00752C56">
        <w:rPr>
          <w:rStyle w:val="prototypeChar"/>
          <w:i/>
        </w:rPr>
        <w:t>valve</w:t>
      </w:r>
      <w:r w:rsidR="00355F9E">
        <w:t xml:space="preserve"> or </w:t>
      </w:r>
      <w:r w:rsidR="00752C56" w:rsidRPr="00752C56">
        <w:rPr>
          <w:rStyle w:val="prototypeChar"/>
          <w:i/>
        </w:rPr>
        <w:t>output-</w:t>
      </w:r>
      <w:r w:rsidR="00355F9E" w:rsidRPr="00752C56">
        <w:rPr>
          <w:rStyle w:val="prototypeChar"/>
          <w:i/>
        </w:rPr>
        <w:t>gate</w:t>
      </w:r>
      <w:r w:rsidR="00355F9E">
        <w:t xml:space="preserve"> and now were gonna be looking at what's being produced over there in "</w:t>
      </w:r>
      <w:r w:rsidR="00355F9E" w:rsidRPr="00752C56">
        <w:rPr>
          <w:rStyle w:val="prototypeChar"/>
          <w:i/>
        </w:rPr>
        <w:t>output</w:t>
      </w:r>
      <w:r w:rsidR="00752C56">
        <w:rPr>
          <w:rStyle w:val="prototypeChar"/>
          <w:i/>
        </w:rPr>
        <w:t xml:space="preserve"> </w:t>
      </w:r>
      <m:oMath>
        <m:sSub>
          <m:sSubPr>
            <m:ctrlPr>
              <w:rPr>
                <w:rFonts w:ascii="Cambria Math" w:hAnsi="Cambria Math"/>
                <w:b/>
                <w:sz w:val="22"/>
              </w:rPr>
            </m:ctrlPr>
          </m:sSubPr>
          <m:e>
            <m:r>
              <m:rPr>
                <m:sty m:val="bi"/>
              </m:rPr>
              <w:rPr>
                <w:rFonts w:ascii="Cambria Math" w:hAnsi="Cambria Math"/>
                <w:sz w:val="22"/>
              </w:rPr>
              <m:t>h</m:t>
            </m:r>
          </m:e>
          <m:sub>
            <m:r>
              <m:rPr>
                <m:sty m:val="bi"/>
              </m:rPr>
              <w:rPr>
                <w:rFonts w:ascii="Cambria Math" w:hAnsi="Cambria Math"/>
                <w:sz w:val="22"/>
              </w:rPr>
              <m:t>t</m:t>
            </m:r>
          </m:sub>
        </m:sSub>
      </m:oMath>
      <w:r w:rsidR="00752C56">
        <w:rPr>
          <w:rFonts w:ascii="Prototype" w:hAnsi="Prototype" w:cs="Prototype"/>
          <w:b/>
          <w:i/>
          <w:sz w:val="22"/>
        </w:rPr>
        <w:t xml:space="preserve"> </w:t>
      </w:r>
      <w:r w:rsidR="00355F9E">
        <w:t xml:space="preserve">".) </w:t>
      </w:r>
    </w:p>
    <w:p w:rsidR="00EE1280" w:rsidRDefault="00EE1280" w:rsidP="00EE1280">
      <w:pPr>
        <w:pStyle w:val="fira"/>
      </w:pPr>
    </w:p>
    <w:p w:rsidR="00AD1857" w:rsidRDefault="00C761BD" w:rsidP="00E064EA">
      <w:pPr>
        <w:pStyle w:val="ndir"/>
      </w:pPr>
      <w:r>
        <w:rPr>
          <w:noProof/>
          <w:lang w:val="en-GB" w:eastAsia="en-GB"/>
        </w:rPr>
        <w:drawing>
          <wp:inline distT="0" distB="0" distL="0" distR="0">
            <wp:extent cx="6646545" cy="3735790"/>
            <wp:effectExtent l="1905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a:srcRect/>
                    <a:stretch>
                      <a:fillRect/>
                    </a:stretch>
                  </pic:blipFill>
                  <pic:spPr bwMode="auto">
                    <a:xfrm>
                      <a:off x="0" y="0"/>
                      <a:ext cx="6646545" cy="3735790"/>
                    </a:xfrm>
                    <a:prstGeom prst="rect">
                      <a:avLst/>
                    </a:prstGeom>
                    <a:noFill/>
                    <a:ln w="9525">
                      <a:noFill/>
                      <a:miter lim="800000"/>
                      <a:headEnd/>
                      <a:tailEnd/>
                    </a:ln>
                  </pic:spPr>
                </pic:pic>
              </a:graphicData>
            </a:graphic>
          </wp:inline>
        </w:drawing>
      </w:r>
    </w:p>
    <w:p w:rsidR="008B7232" w:rsidRDefault="00B31E72" w:rsidP="00B31E72">
      <w:pPr>
        <w:pStyle w:val="ndir"/>
        <w:numPr>
          <w:ilvl w:val="0"/>
          <w:numId w:val="13"/>
        </w:numPr>
      </w:pPr>
      <w:r>
        <w:lastRenderedPageBreak/>
        <w:t xml:space="preserve">We're going to look at the actual output. Above image is another example from </w:t>
      </w:r>
      <w:r w:rsidRPr="003D5063">
        <w:rPr>
          <w:rStyle w:val="prototypeChar"/>
          <w:i/>
        </w:rPr>
        <w:t>Andrej</w:t>
      </w:r>
      <w:r>
        <w:t xml:space="preserve"> </w:t>
      </w:r>
      <w:r w:rsidRPr="003D5063">
        <w:rPr>
          <w:rStyle w:val="prototypeChar"/>
          <w:i/>
        </w:rPr>
        <w:t>Karpathy's</w:t>
      </w:r>
      <w:r>
        <w:t xml:space="preserve"> blog.</w:t>
      </w:r>
      <w:r w:rsidR="008B7232">
        <w:t xml:space="preserve"> </w:t>
      </w:r>
      <w:r>
        <w:t>Here, it's not just showing us if it's active or not but also we can see the guessed letters.</w:t>
      </w:r>
    </w:p>
    <w:p w:rsidR="008B7232" w:rsidRDefault="008B7232" w:rsidP="008B7232">
      <w:pPr>
        <w:pStyle w:val="ndir"/>
        <w:ind w:left="360"/>
      </w:pPr>
    </w:p>
    <w:p w:rsidR="00B31E72" w:rsidRDefault="008B7232" w:rsidP="008B7232">
      <w:pPr>
        <w:pStyle w:val="ndir"/>
        <w:numPr>
          <w:ilvl w:val="0"/>
          <w:numId w:val="17"/>
        </w:numPr>
      </w:pPr>
      <w:r>
        <w:t xml:space="preserve">There </w:t>
      </w:r>
      <w:r w:rsidR="00B31E72">
        <w:t xml:space="preserve">are </w:t>
      </w:r>
      <w:r w:rsidR="00B31E72" w:rsidRPr="008B7232">
        <w:rPr>
          <w:rStyle w:val="dirBIChar"/>
        </w:rPr>
        <w:t>Six</w:t>
      </w:r>
      <w:r w:rsidR="00B31E72">
        <w:t xml:space="preserve"> </w:t>
      </w:r>
      <w:r w:rsidR="00B31E72" w:rsidRPr="008B7232">
        <w:rPr>
          <w:rStyle w:val="dirBIChar"/>
        </w:rPr>
        <w:t>rows</w:t>
      </w:r>
      <w:r w:rsidR="00B31E72">
        <w:t xml:space="preserve">. </w:t>
      </w:r>
    </w:p>
    <w:p w:rsidR="00B31E72" w:rsidRDefault="00B31E72" w:rsidP="00CA660E">
      <w:pPr>
        <w:pStyle w:val="ndir"/>
        <w:numPr>
          <w:ilvl w:val="0"/>
          <w:numId w:val="23"/>
        </w:numPr>
        <w:spacing w:before="80"/>
      </w:pPr>
      <w:r>
        <w:t xml:space="preserve">At the top row, its showing if it's active or not. </w:t>
      </w:r>
      <w:r w:rsidRPr="00597DE1">
        <w:rPr>
          <w:rStyle w:val="prototypeChar"/>
          <w:i/>
        </w:rPr>
        <w:t>Green</w:t>
      </w:r>
      <w:r>
        <w:t xml:space="preserve"> means active and </w:t>
      </w:r>
      <w:r w:rsidRPr="00597DE1">
        <w:rPr>
          <w:rStyle w:val="prototypeChar"/>
          <w:i/>
        </w:rPr>
        <w:t>Blue</w:t>
      </w:r>
      <w:r>
        <w:t xml:space="preserve"> means </w:t>
      </w:r>
      <w:r w:rsidRPr="00597DE1">
        <w:rPr>
          <w:rStyle w:val="prototypeChar"/>
          <w:i/>
        </w:rPr>
        <w:t>not active</w:t>
      </w:r>
      <w:r>
        <w:t>.</w:t>
      </w:r>
    </w:p>
    <w:p w:rsidR="008B7232" w:rsidRDefault="00B31E72" w:rsidP="00CA660E">
      <w:pPr>
        <w:pStyle w:val="ndir"/>
        <w:numPr>
          <w:ilvl w:val="0"/>
          <w:numId w:val="23"/>
        </w:numPr>
        <w:spacing w:before="80"/>
      </w:pPr>
      <w:r>
        <w:t>In the other five lines it is saying what's the neural network is predicting, what letter is going to appear in next. Notice the 2</w:t>
      </w:r>
      <w:r w:rsidRPr="00401497">
        <w:rPr>
          <w:vertAlign w:val="superscript"/>
        </w:rPr>
        <w:t>nd</w:t>
      </w:r>
      <w:r>
        <w:t xml:space="preserve"> row </w:t>
      </w:r>
      <w:r w:rsidR="006B4001">
        <w:t xml:space="preserve">letters some letters matched </w:t>
      </w:r>
      <w:r>
        <w:t>diagonally-left</w:t>
      </w:r>
      <w:r w:rsidR="006B4001">
        <w:t xml:space="preserve"> (next in 1</w:t>
      </w:r>
      <w:r w:rsidR="006B4001" w:rsidRPr="006B4001">
        <w:rPr>
          <w:vertAlign w:val="superscript"/>
        </w:rPr>
        <w:t>st</w:t>
      </w:r>
      <w:r w:rsidR="006B4001">
        <w:t xml:space="preserve"> row) to </w:t>
      </w:r>
      <w:r w:rsidR="00623186">
        <w:t>some letters of 1</w:t>
      </w:r>
      <w:r w:rsidR="00623186" w:rsidRPr="00623186">
        <w:rPr>
          <w:vertAlign w:val="superscript"/>
        </w:rPr>
        <w:t>st</w:t>
      </w:r>
      <w:r w:rsidR="00623186">
        <w:t>-row</w:t>
      </w:r>
      <w:r>
        <w:t xml:space="preserve">. More </w:t>
      </w:r>
      <w:r w:rsidRPr="00EB120C">
        <w:rPr>
          <w:rStyle w:val="prototypeChar"/>
          <w:i/>
        </w:rPr>
        <w:t>deep-red</w:t>
      </w:r>
      <w:r>
        <w:t xml:space="preserve"> means more possibility. </w:t>
      </w:r>
      <w:r w:rsidRPr="00597DE1">
        <w:rPr>
          <w:rStyle w:val="prototypeChar"/>
          <w:i/>
        </w:rPr>
        <w:t>Dark-red</w:t>
      </w:r>
      <w:r>
        <w:t xml:space="preserve"> means a very </w:t>
      </w:r>
      <w:r w:rsidRPr="00597DE1">
        <w:rPr>
          <w:rStyle w:val="prototypeChar"/>
          <w:i/>
        </w:rPr>
        <w:t>likely</w:t>
      </w:r>
      <w:r>
        <w:t xml:space="preserve"> </w:t>
      </w:r>
      <w:r w:rsidRPr="00597DE1">
        <w:rPr>
          <w:rStyle w:val="prototypeChar"/>
          <w:i/>
        </w:rPr>
        <w:t>prediction</w:t>
      </w:r>
      <w:r>
        <w:t xml:space="preserve">, and </w:t>
      </w:r>
      <w:r w:rsidRPr="00597DE1">
        <w:rPr>
          <w:rStyle w:val="prototypeChar"/>
          <w:i/>
        </w:rPr>
        <w:t>light</w:t>
      </w:r>
      <w:r>
        <w:t xml:space="preserve"> </w:t>
      </w:r>
      <w:r w:rsidRPr="00597DE1">
        <w:rPr>
          <w:rStyle w:val="prototypeChar"/>
          <w:i/>
        </w:rPr>
        <w:t>red</w:t>
      </w:r>
      <w:r>
        <w:t xml:space="preserve"> means </w:t>
      </w:r>
      <w:r w:rsidRPr="00597DE1">
        <w:rPr>
          <w:rStyle w:val="prototypeChar"/>
          <w:i/>
        </w:rPr>
        <w:t>unlikely</w:t>
      </w:r>
      <w:r>
        <w:t xml:space="preserve"> </w:t>
      </w:r>
      <w:r w:rsidRPr="00597DE1">
        <w:rPr>
          <w:rStyle w:val="prototypeChar"/>
          <w:i/>
        </w:rPr>
        <w:t>prediction</w:t>
      </w:r>
      <w:r>
        <w:t>.</w:t>
      </w:r>
    </w:p>
    <w:p w:rsidR="008B7232" w:rsidRDefault="008B7232" w:rsidP="00CA660E">
      <w:pPr>
        <w:pStyle w:val="ndir"/>
        <w:numPr>
          <w:ilvl w:val="0"/>
          <w:numId w:val="23"/>
        </w:numPr>
        <w:spacing w:before="80"/>
      </w:pPr>
      <w:r>
        <w:t xml:space="preserve">We can also see the NN also detecting the </w:t>
      </w:r>
      <w:r w:rsidRPr="0023591B">
        <w:rPr>
          <w:rStyle w:val="prototypeChar"/>
          <w:i/>
        </w:rPr>
        <w:t>non-active blue</w:t>
      </w:r>
      <w:r>
        <w:t xml:space="preserve"> text. For example: "</w:t>
      </w:r>
      <w:r w:rsidRPr="0023591B">
        <w:rPr>
          <w:rStyle w:val="firaChar"/>
          <w:b/>
        </w:rPr>
        <w:t>English-language</w:t>
      </w:r>
      <w:r>
        <w:t>".</w:t>
      </w:r>
    </w:p>
    <w:p w:rsidR="008B7232" w:rsidRDefault="008B7232" w:rsidP="008B7232">
      <w:pPr>
        <w:pStyle w:val="ndir"/>
      </w:pPr>
    </w:p>
    <w:p w:rsidR="00ED2CAF" w:rsidRDefault="00ED2CAF" w:rsidP="008B7232">
      <w:pPr>
        <w:pStyle w:val="ndir"/>
      </w:pPr>
    </w:p>
    <w:p w:rsidR="00B31E72" w:rsidRDefault="008B7232" w:rsidP="00B31E72">
      <w:pPr>
        <w:pStyle w:val="ndir"/>
      </w:pPr>
      <w:r>
        <w:rPr>
          <w:noProof/>
          <w:lang w:val="en-GB" w:eastAsia="en-GB"/>
        </w:rPr>
        <w:drawing>
          <wp:inline distT="0" distB="0" distL="0" distR="0">
            <wp:extent cx="6646545" cy="685388"/>
            <wp:effectExtent l="19050" t="0" r="190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6646545" cy="685388"/>
                    </a:xfrm>
                    <a:prstGeom prst="rect">
                      <a:avLst/>
                    </a:prstGeom>
                    <a:noFill/>
                    <a:ln w="9525">
                      <a:noFill/>
                      <a:miter lim="800000"/>
                      <a:headEnd/>
                      <a:tailEnd/>
                    </a:ln>
                  </pic:spPr>
                </pic:pic>
              </a:graphicData>
            </a:graphic>
          </wp:inline>
        </w:drawing>
      </w:r>
    </w:p>
    <w:p w:rsidR="008B7232" w:rsidRDefault="008B7232" w:rsidP="00B31E72">
      <w:pPr>
        <w:pStyle w:val="ndir"/>
      </w:pPr>
    </w:p>
    <w:p w:rsidR="00ED2CAF" w:rsidRDefault="00ED2CAF" w:rsidP="00B31E72">
      <w:pPr>
        <w:pStyle w:val="ndir"/>
      </w:pPr>
    </w:p>
    <w:p w:rsidR="00B31E72" w:rsidRDefault="00B31E72" w:rsidP="008B7232">
      <w:pPr>
        <w:pStyle w:val="ndir"/>
        <w:numPr>
          <w:ilvl w:val="0"/>
          <w:numId w:val="17"/>
        </w:numPr>
      </w:pPr>
      <w:r>
        <w:t xml:space="preserve">If we look closely we can see that this network is looking for </w:t>
      </w:r>
      <w:r w:rsidRPr="00443EE0">
        <w:rPr>
          <w:rStyle w:val="prototypeChar"/>
          <w:i/>
        </w:rPr>
        <w:t>URLs</w:t>
      </w:r>
      <w:r>
        <w:t xml:space="preserve">. That's why all </w:t>
      </w:r>
      <w:r w:rsidRPr="00443EE0">
        <w:rPr>
          <w:rStyle w:val="prototypeChar"/>
          <w:i/>
        </w:rPr>
        <w:t>URLs</w:t>
      </w:r>
      <w:r>
        <w:t xml:space="preserve"> are </w:t>
      </w:r>
      <w:r w:rsidRPr="00443EE0">
        <w:rPr>
          <w:rStyle w:val="prototypeChar"/>
          <w:i/>
        </w:rPr>
        <w:t>green</w:t>
      </w:r>
      <w:r>
        <w:t xml:space="preserve"> here. Following image shows how the NN is guessing the next appearing letters. </w:t>
      </w:r>
    </w:p>
    <w:p w:rsidR="00E14B78" w:rsidRDefault="00E14B78" w:rsidP="00E064EA">
      <w:pPr>
        <w:pStyle w:val="ndir"/>
      </w:pPr>
    </w:p>
    <w:p w:rsidR="00AD1857" w:rsidRDefault="00C761BD" w:rsidP="00CA660E">
      <w:pPr>
        <w:pStyle w:val="ndir"/>
        <w:jc w:val="center"/>
      </w:pPr>
      <w:r>
        <w:rPr>
          <w:noProof/>
          <w:lang w:val="en-GB" w:eastAsia="en-GB"/>
        </w:rPr>
        <w:drawing>
          <wp:inline distT="0" distB="0" distL="0" distR="0">
            <wp:extent cx="4032250" cy="628650"/>
            <wp:effectExtent l="1905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srcRect/>
                    <a:stretch>
                      <a:fillRect/>
                    </a:stretch>
                  </pic:blipFill>
                  <pic:spPr bwMode="auto">
                    <a:xfrm>
                      <a:off x="0" y="0"/>
                      <a:ext cx="4032250" cy="628650"/>
                    </a:xfrm>
                    <a:prstGeom prst="rect">
                      <a:avLst/>
                    </a:prstGeom>
                    <a:noFill/>
                    <a:ln w="9525">
                      <a:noFill/>
                      <a:miter lim="800000"/>
                      <a:headEnd/>
                      <a:tailEnd/>
                    </a:ln>
                  </pic:spPr>
                </pic:pic>
              </a:graphicData>
            </a:graphic>
          </wp:inline>
        </w:drawing>
      </w:r>
    </w:p>
    <w:p w:rsidR="00E14B78" w:rsidRDefault="00E14B78" w:rsidP="00E064EA">
      <w:pPr>
        <w:pStyle w:val="ndir"/>
      </w:pPr>
    </w:p>
    <w:p w:rsidR="00E14B78" w:rsidRDefault="00E14B78" w:rsidP="00E064EA">
      <w:pPr>
        <w:pStyle w:val="ndir"/>
      </w:pPr>
    </w:p>
    <w:p w:rsidR="00AD1857" w:rsidRDefault="00C761BD" w:rsidP="00CA660E">
      <w:pPr>
        <w:pStyle w:val="ndir"/>
        <w:jc w:val="center"/>
      </w:pPr>
      <w:r>
        <w:rPr>
          <w:noProof/>
          <w:lang w:val="en-GB" w:eastAsia="en-GB"/>
        </w:rPr>
        <w:drawing>
          <wp:inline distT="0" distB="0" distL="0" distR="0">
            <wp:extent cx="3371850" cy="7175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srcRect/>
                    <a:stretch>
                      <a:fillRect/>
                    </a:stretch>
                  </pic:blipFill>
                  <pic:spPr bwMode="auto">
                    <a:xfrm>
                      <a:off x="0" y="0"/>
                      <a:ext cx="3371850" cy="717550"/>
                    </a:xfrm>
                    <a:prstGeom prst="rect">
                      <a:avLst/>
                    </a:prstGeom>
                    <a:noFill/>
                    <a:ln w="9525">
                      <a:noFill/>
                      <a:miter lim="800000"/>
                      <a:headEnd/>
                      <a:tailEnd/>
                    </a:ln>
                  </pic:spPr>
                </pic:pic>
              </a:graphicData>
            </a:graphic>
          </wp:inline>
        </w:drawing>
      </w:r>
    </w:p>
    <w:p w:rsidR="00D05A18" w:rsidRDefault="00D05A18" w:rsidP="00E064EA">
      <w:pPr>
        <w:pStyle w:val="ndir"/>
      </w:pPr>
    </w:p>
    <w:p w:rsidR="003D5063" w:rsidRDefault="003D5063" w:rsidP="00E064EA">
      <w:pPr>
        <w:pStyle w:val="ndir"/>
      </w:pPr>
    </w:p>
    <w:p w:rsidR="00443EE0" w:rsidRDefault="00D31C13" w:rsidP="00762C4A">
      <w:pPr>
        <w:pStyle w:val="ndir"/>
        <w:numPr>
          <w:ilvl w:val="0"/>
          <w:numId w:val="24"/>
        </w:numPr>
      </w:pPr>
      <w:r>
        <w:t xml:space="preserve">Some </w:t>
      </w:r>
      <w:r w:rsidR="00BC01AF">
        <w:t>most-pro</w:t>
      </w:r>
      <w:r>
        <w:t>b</w:t>
      </w:r>
      <w:r w:rsidR="00BC01AF">
        <w:t>a</w:t>
      </w:r>
      <w:r>
        <w:t xml:space="preserve">ble-predictions (deep-red) also </w:t>
      </w:r>
      <w:r w:rsidR="00BC01AF">
        <w:t>gets wrong. Eg: "</w:t>
      </w:r>
      <w:r w:rsidR="00BC01AF" w:rsidRPr="00BC01AF">
        <w:rPr>
          <w:rStyle w:val="firaChar"/>
          <w:b/>
        </w:rPr>
        <w:t>.com</w:t>
      </w:r>
      <w:r w:rsidR="00BC01AF">
        <w:t xml:space="preserve">" for </w:t>
      </w:r>
      <w:r w:rsidR="00BC01AF" w:rsidRPr="00BC01AF">
        <w:t>"</w:t>
      </w:r>
      <w:r w:rsidR="00BC01AF" w:rsidRPr="00BC01AF">
        <w:rPr>
          <w:rStyle w:val="firaChar"/>
          <w:b/>
        </w:rPr>
        <w:t>.co.il</w:t>
      </w:r>
      <w:r w:rsidR="00BC01AF">
        <w:t xml:space="preserve">". </w:t>
      </w:r>
    </w:p>
    <w:p w:rsidR="00762C4A" w:rsidRDefault="00762C4A" w:rsidP="00762C4A">
      <w:pPr>
        <w:pStyle w:val="ndir"/>
        <w:numPr>
          <w:ilvl w:val="0"/>
          <w:numId w:val="24"/>
        </w:numPr>
      </w:pPr>
      <w:r>
        <w:t>Most of the time it can predict "www"</w:t>
      </w:r>
      <w:r w:rsidR="00AD1857">
        <w:t xml:space="preserve"> </w:t>
      </w:r>
      <w:r>
        <w:t xml:space="preserve">successfully. </w:t>
      </w:r>
    </w:p>
    <w:p w:rsidR="00762C4A" w:rsidRDefault="00762C4A" w:rsidP="00E064EA">
      <w:pPr>
        <w:pStyle w:val="ndir"/>
      </w:pPr>
    </w:p>
    <w:p w:rsidR="00762C4A" w:rsidRDefault="00762C4A" w:rsidP="00E064EA">
      <w:pPr>
        <w:pStyle w:val="ndir"/>
      </w:pPr>
    </w:p>
    <w:p w:rsidR="00ED2CAF" w:rsidRDefault="00ED2CAF" w:rsidP="00E064EA">
      <w:pPr>
        <w:pStyle w:val="ndir"/>
      </w:pPr>
    </w:p>
    <w:p w:rsidR="00ED2CAF" w:rsidRDefault="00ED2CAF" w:rsidP="00E064EA">
      <w:pPr>
        <w:pStyle w:val="ndir"/>
      </w:pPr>
    </w:p>
    <w:p w:rsidR="00762C4A" w:rsidRDefault="00762C4A" w:rsidP="00E064EA">
      <w:pPr>
        <w:pStyle w:val="ndir"/>
      </w:pPr>
    </w:p>
    <w:p w:rsidR="00762C4A" w:rsidRPr="00762C4A" w:rsidRDefault="00762C4A" w:rsidP="00E064EA">
      <w:pPr>
        <w:pStyle w:val="ndir"/>
        <w:rPr>
          <w:rFonts w:ascii="Adelle" w:hAnsi="Adelle"/>
          <w:b/>
          <w:sz w:val="24"/>
        </w:rPr>
      </w:pPr>
      <w:r w:rsidRPr="00762C4A">
        <w:rPr>
          <w:rFonts w:ascii="Adelle" w:hAnsi="Adelle"/>
          <w:b/>
          <w:sz w:val="24"/>
        </w:rPr>
        <w:t>12.2.8 Additional Reading</w:t>
      </w:r>
      <w:r w:rsidR="00C059EA">
        <w:rPr>
          <w:rFonts w:ascii="Adelle" w:hAnsi="Adelle"/>
          <w:b/>
          <w:sz w:val="24"/>
        </w:rPr>
        <w:t>s</w:t>
      </w:r>
    </w:p>
    <w:p w:rsidR="00AD1857" w:rsidRDefault="00ED2CAF" w:rsidP="00ED2CAF">
      <w:pPr>
        <w:pStyle w:val="ndir"/>
        <w:numPr>
          <w:ilvl w:val="0"/>
          <w:numId w:val="15"/>
        </w:numPr>
      </w:pPr>
      <w:r>
        <w:t xml:space="preserve">For </w:t>
      </w:r>
      <w:r w:rsidR="00AD1857">
        <w:t xml:space="preserve">more, check out his blog, </w:t>
      </w:r>
      <w:r w:rsidR="00AD1857" w:rsidRPr="00ED2CAF">
        <w:rPr>
          <w:rStyle w:val="dirBIChar"/>
        </w:rPr>
        <w:t>karpathy.github.io</w:t>
      </w:r>
      <w:r w:rsidR="00AD1857">
        <w:t>.</w:t>
      </w:r>
      <w:r>
        <w:t xml:space="preserve"> </w:t>
      </w:r>
      <w:r w:rsidR="00AD1857">
        <w:t>There's a couple more of these examples</w:t>
      </w:r>
      <w:r w:rsidR="006034F6">
        <w:t xml:space="preserve">. And </w:t>
      </w:r>
      <w:r w:rsidR="00AD1857">
        <w:t>more of the previous examples that we looked at.</w:t>
      </w:r>
    </w:p>
    <w:p w:rsidR="00AD1857" w:rsidRDefault="006034F6" w:rsidP="00ED2CAF">
      <w:pPr>
        <w:pStyle w:val="ndir"/>
        <w:numPr>
          <w:ilvl w:val="0"/>
          <w:numId w:val="17"/>
        </w:numPr>
      </w:pPr>
      <w:r>
        <w:t xml:space="preserve">Actually it is important to know </w:t>
      </w:r>
      <w:r w:rsidR="00AD1857">
        <w:t>what's going on inside the neural network</w:t>
      </w:r>
      <w:r>
        <w:t>. Because RNN, CNN, ANN those are so advanced (and complex) that we need to analyze what's going on inside those architectures (we need to study them and treat them as an alien-being !!!! ).</w:t>
      </w:r>
    </w:p>
    <w:p w:rsidR="00406217" w:rsidRDefault="00406217" w:rsidP="00E064EA">
      <w:pPr>
        <w:pStyle w:val="ndir"/>
      </w:pPr>
    </w:p>
    <w:p w:rsidR="00AD1857" w:rsidRDefault="00926C15" w:rsidP="00E064EA">
      <w:pPr>
        <w:pStyle w:val="ndir"/>
      </w:pPr>
      <w:r>
        <w:rPr>
          <w:noProof/>
          <w:lang w:val="en-GB" w:eastAsia="en-GB"/>
        </w:rPr>
        <w:drawing>
          <wp:inline distT="0" distB="0" distL="0" distR="0">
            <wp:extent cx="6646545" cy="2538884"/>
            <wp:effectExtent l="1905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srcRect/>
                    <a:stretch>
                      <a:fillRect/>
                    </a:stretch>
                  </pic:blipFill>
                  <pic:spPr bwMode="auto">
                    <a:xfrm>
                      <a:off x="0" y="0"/>
                      <a:ext cx="6646545" cy="2538884"/>
                    </a:xfrm>
                    <a:prstGeom prst="rect">
                      <a:avLst/>
                    </a:prstGeom>
                    <a:noFill/>
                    <a:ln w="9525">
                      <a:noFill/>
                      <a:miter lim="800000"/>
                      <a:headEnd/>
                      <a:tailEnd/>
                    </a:ln>
                  </pic:spPr>
                </pic:pic>
              </a:graphicData>
            </a:graphic>
          </wp:inline>
        </w:drawing>
      </w:r>
    </w:p>
    <w:p w:rsidR="00ED2CAF" w:rsidRDefault="00ED2CAF" w:rsidP="00ED2CAF">
      <w:pPr>
        <w:pStyle w:val="ndir"/>
        <w:numPr>
          <w:ilvl w:val="0"/>
          <w:numId w:val="15"/>
        </w:numPr>
      </w:pPr>
      <w:r>
        <w:lastRenderedPageBreak/>
        <w:t xml:space="preserve">Also, we've got </w:t>
      </w:r>
      <w:r w:rsidRPr="00D53834">
        <w:rPr>
          <w:rStyle w:val="prototypeChar"/>
          <w:i/>
        </w:rPr>
        <w:t>Andrej Karpathy</w:t>
      </w:r>
      <w:r>
        <w:t xml:space="preserve"> and others research paper. Which was published in </w:t>
      </w:r>
      <w:r w:rsidRPr="00D53834">
        <w:rPr>
          <w:rStyle w:val="prototypeChar"/>
          <w:i/>
        </w:rPr>
        <w:t>2015</w:t>
      </w:r>
      <w:r>
        <w:t xml:space="preserve">. It's called </w:t>
      </w:r>
      <w:r w:rsidRPr="005C3BC7">
        <w:rPr>
          <w:rStyle w:val="prototypeChar"/>
          <w:i/>
        </w:rPr>
        <w:t>Visualizing and Understanding Recurrent Networks</w:t>
      </w:r>
      <w:r>
        <w:t>. There's not too much math.</w:t>
      </w:r>
    </w:p>
    <w:p w:rsidR="00D53834" w:rsidRDefault="00D53834" w:rsidP="00E064EA">
      <w:pPr>
        <w:pStyle w:val="ndir"/>
      </w:pPr>
    </w:p>
    <w:p w:rsidR="00926C15" w:rsidRDefault="00926C15" w:rsidP="00E064EA">
      <w:pPr>
        <w:pStyle w:val="ndir"/>
      </w:pPr>
      <w:r>
        <w:rPr>
          <w:noProof/>
          <w:lang w:val="en-GB" w:eastAsia="en-GB"/>
        </w:rPr>
        <w:drawing>
          <wp:inline distT="0" distB="0" distL="0" distR="0">
            <wp:extent cx="6646545" cy="2589786"/>
            <wp:effectExtent l="1905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srcRect/>
                    <a:stretch>
                      <a:fillRect/>
                    </a:stretch>
                  </pic:blipFill>
                  <pic:spPr bwMode="auto">
                    <a:xfrm>
                      <a:off x="0" y="0"/>
                      <a:ext cx="6646545" cy="2589786"/>
                    </a:xfrm>
                    <a:prstGeom prst="rect">
                      <a:avLst/>
                    </a:prstGeom>
                    <a:noFill/>
                    <a:ln w="9525">
                      <a:noFill/>
                      <a:miter lim="800000"/>
                      <a:headEnd/>
                      <a:tailEnd/>
                    </a:ln>
                  </pic:spPr>
                </pic:pic>
              </a:graphicData>
            </a:graphic>
          </wp:inline>
        </w:drawing>
      </w:r>
    </w:p>
    <w:p w:rsidR="005C3BC7" w:rsidRDefault="005C3BC7" w:rsidP="00E064EA">
      <w:pPr>
        <w:pStyle w:val="ndir"/>
      </w:pPr>
    </w:p>
    <w:p w:rsidR="005C3BC7" w:rsidRDefault="005C3BC7" w:rsidP="00E064EA">
      <w:pPr>
        <w:pStyle w:val="ndir"/>
      </w:pPr>
    </w:p>
    <w:p w:rsidR="00AD1857" w:rsidRDefault="004965BE" w:rsidP="00276161">
      <w:pPr>
        <w:pStyle w:val="ndir"/>
        <w:numPr>
          <w:ilvl w:val="0"/>
          <w:numId w:val="25"/>
        </w:numPr>
        <w:spacing w:before="120"/>
      </w:pPr>
      <w:r>
        <w:t xml:space="preserve">In </w:t>
      </w:r>
      <w:r w:rsidR="00AD1857">
        <w:t xml:space="preserve">the paper, they're like </w:t>
      </w:r>
      <w:r w:rsidR="00AD1857" w:rsidRPr="00A90C3B">
        <w:rPr>
          <w:rStyle w:val="prototypeChar"/>
        </w:rPr>
        <w:t>neuroscientists</w:t>
      </w:r>
      <w:r>
        <w:t xml:space="preserve"> </w:t>
      </w:r>
      <w:r w:rsidR="00AD1857">
        <w:t>trying to understand what's going on.</w:t>
      </w:r>
      <w:r>
        <w:t xml:space="preserve"> </w:t>
      </w:r>
      <w:r w:rsidR="00AD1857">
        <w:t xml:space="preserve">So they open up the </w:t>
      </w:r>
      <w:r w:rsidR="00AD1857" w:rsidRPr="00A90C3B">
        <w:rPr>
          <w:rStyle w:val="prototypeChar"/>
        </w:rPr>
        <w:t>brain</w:t>
      </w:r>
      <w:r w:rsidR="00AD1857">
        <w:t xml:space="preserve"> of the </w:t>
      </w:r>
      <w:r w:rsidR="00AD1857" w:rsidRPr="00A90C3B">
        <w:rPr>
          <w:rStyle w:val="prototypeChar"/>
        </w:rPr>
        <w:t>neural network</w:t>
      </w:r>
      <w:r>
        <w:t xml:space="preserve"> </w:t>
      </w:r>
      <w:r w:rsidR="00AD1857">
        <w:t xml:space="preserve">and </w:t>
      </w:r>
      <w:r w:rsidR="00AD1857" w:rsidRPr="00A90C3B">
        <w:rPr>
          <w:rStyle w:val="prototypeChar"/>
        </w:rPr>
        <w:t>monitor</w:t>
      </w:r>
      <w:r w:rsidR="00AD1857">
        <w:t xml:space="preserve"> what's happening in one </w:t>
      </w:r>
      <w:r w:rsidR="00AD1857" w:rsidRPr="00A90C3B">
        <w:rPr>
          <w:rStyle w:val="prototypeChar"/>
        </w:rPr>
        <w:t>specific</w:t>
      </w:r>
      <w:r w:rsidR="00AD1857">
        <w:t xml:space="preserve"> </w:t>
      </w:r>
      <w:r w:rsidR="00AD1857" w:rsidRPr="00A90C3B">
        <w:rPr>
          <w:rStyle w:val="prototypeChar"/>
        </w:rPr>
        <w:t>neuron</w:t>
      </w:r>
      <w:r w:rsidR="00AD1857">
        <w:t>,</w:t>
      </w:r>
      <w:r>
        <w:t xml:space="preserve"> </w:t>
      </w:r>
      <w:r w:rsidR="00AD1857">
        <w:t xml:space="preserve">or different </w:t>
      </w:r>
      <w:r w:rsidR="00AD1857" w:rsidRPr="00A90C3B">
        <w:rPr>
          <w:rStyle w:val="prototypeChar"/>
        </w:rPr>
        <w:t>neurons</w:t>
      </w:r>
      <w:r w:rsidR="00AD1857">
        <w:t>.</w:t>
      </w:r>
    </w:p>
    <w:p w:rsidR="003F24C0" w:rsidRDefault="003F24C0" w:rsidP="00276161">
      <w:pPr>
        <w:pStyle w:val="ndir"/>
        <w:numPr>
          <w:ilvl w:val="0"/>
          <w:numId w:val="25"/>
        </w:numPr>
        <w:spacing w:before="120"/>
      </w:pPr>
      <w:r>
        <w:t xml:space="preserve">As </w:t>
      </w:r>
      <w:r w:rsidR="00AD1857">
        <w:t>if they're</w:t>
      </w:r>
      <w:r>
        <w:t xml:space="preserve"> </w:t>
      </w:r>
      <w:r w:rsidR="00AD1857">
        <w:t xml:space="preserve">exploring some </w:t>
      </w:r>
      <w:r w:rsidR="00AD1857" w:rsidRPr="00A90C3B">
        <w:rPr>
          <w:rStyle w:val="prototypeChar"/>
        </w:rPr>
        <w:t>alien</w:t>
      </w:r>
      <w:r w:rsidR="00AD1857">
        <w:t>, as if they're exploring some kind</w:t>
      </w:r>
      <w:r>
        <w:t xml:space="preserve"> </w:t>
      </w:r>
      <w:r w:rsidR="00AD1857">
        <w:t xml:space="preserve">of </w:t>
      </w:r>
      <w:r w:rsidR="00AD1857" w:rsidRPr="00A90C3B">
        <w:rPr>
          <w:rStyle w:val="prototypeChar"/>
        </w:rPr>
        <w:t>extra-terrestrial being</w:t>
      </w:r>
      <w:r w:rsidR="00AD1857">
        <w:t xml:space="preserve"> and how it thinks.</w:t>
      </w:r>
    </w:p>
    <w:p w:rsidR="00AD1857" w:rsidRDefault="003F24C0" w:rsidP="00276161">
      <w:pPr>
        <w:pStyle w:val="ndir"/>
        <w:numPr>
          <w:ilvl w:val="0"/>
          <w:numId w:val="25"/>
        </w:numPr>
        <w:spacing w:before="120"/>
      </w:pPr>
      <w:r>
        <w:t xml:space="preserve">We know that </w:t>
      </w:r>
      <w:r w:rsidR="00AD1857">
        <w:t xml:space="preserve">humans created these </w:t>
      </w:r>
      <w:r w:rsidR="00AD1857" w:rsidRPr="00A90C3B">
        <w:rPr>
          <w:rStyle w:val="dirBIChar"/>
        </w:rPr>
        <w:t>LSTMs</w:t>
      </w:r>
      <w:r w:rsidRPr="00A90C3B">
        <w:rPr>
          <w:rStyle w:val="dirBIChar"/>
        </w:rPr>
        <w:t xml:space="preserve"> </w:t>
      </w:r>
      <w:r w:rsidR="00AD1857">
        <w:t xml:space="preserve">and </w:t>
      </w:r>
      <w:r w:rsidR="00AD1857" w:rsidRPr="00A90C3B">
        <w:rPr>
          <w:rStyle w:val="dirBIChar"/>
        </w:rPr>
        <w:t>RNNs</w:t>
      </w:r>
      <w:r w:rsidR="00AD1857">
        <w:t>, these are just things that work on our computers.</w:t>
      </w:r>
      <w:r>
        <w:t xml:space="preserve"> </w:t>
      </w:r>
      <w:r w:rsidR="00AD1857">
        <w:t xml:space="preserve">But because they are so </w:t>
      </w:r>
      <w:r w:rsidR="00AD1857" w:rsidRPr="00A90C3B">
        <w:rPr>
          <w:rStyle w:val="prototypeChar"/>
          <w:i/>
        </w:rPr>
        <w:t>advanced</w:t>
      </w:r>
      <w:r>
        <w:t xml:space="preserve"> and </w:t>
      </w:r>
      <w:r w:rsidR="00AD1857">
        <w:t>involve</w:t>
      </w:r>
      <w:r>
        <w:t xml:space="preserve"> so many </w:t>
      </w:r>
      <w:r w:rsidRPr="00A90C3B">
        <w:rPr>
          <w:rStyle w:val="prototypeChar"/>
          <w:i/>
        </w:rPr>
        <w:t>different</w:t>
      </w:r>
      <w:r>
        <w:t xml:space="preserve"> </w:t>
      </w:r>
      <w:r w:rsidRPr="00A90C3B">
        <w:rPr>
          <w:rStyle w:val="prototypeChar"/>
          <w:i/>
        </w:rPr>
        <w:t>elements</w:t>
      </w:r>
      <w:r>
        <w:t xml:space="preserve"> </w:t>
      </w:r>
      <w:r w:rsidR="00AD1857">
        <w:t>to them,</w:t>
      </w:r>
      <w:r>
        <w:t xml:space="preserve"> </w:t>
      </w:r>
      <w:r w:rsidR="00AD1857">
        <w:t>they</w:t>
      </w:r>
      <w:r>
        <w:t xml:space="preserve"> became</w:t>
      </w:r>
      <w:r w:rsidR="00AD1857">
        <w:t xml:space="preserve"> so </w:t>
      </w:r>
      <w:r w:rsidR="00AD1857" w:rsidRPr="00A90C3B">
        <w:rPr>
          <w:rStyle w:val="prototypeChar"/>
          <w:i/>
        </w:rPr>
        <w:t>complex</w:t>
      </w:r>
      <w:r w:rsidR="00AD1857">
        <w:t>, we now need</w:t>
      </w:r>
      <w:r>
        <w:t xml:space="preserve"> </w:t>
      </w:r>
      <w:r w:rsidR="00AD1857">
        <w:t>to study them</w:t>
      </w:r>
      <w:r>
        <w:t xml:space="preserve"> </w:t>
      </w:r>
      <w:r w:rsidR="00AD1857">
        <w:t xml:space="preserve">as if they're </w:t>
      </w:r>
      <w:r w:rsidR="00AD1857" w:rsidRPr="00A90C3B">
        <w:rPr>
          <w:rStyle w:val="prototypeChar"/>
          <w:i/>
        </w:rPr>
        <w:t>separate</w:t>
      </w:r>
      <w:r w:rsidR="00AD1857">
        <w:t xml:space="preserve"> </w:t>
      </w:r>
      <w:r w:rsidR="00AD1857" w:rsidRPr="00A90C3B">
        <w:rPr>
          <w:rStyle w:val="prototypeChar"/>
          <w:i/>
        </w:rPr>
        <w:t>beings</w:t>
      </w:r>
      <w:r>
        <w:t xml:space="preserve"> </w:t>
      </w:r>
      <w:r w:rsidR="00AD1857">
        <w:t>that exists on its own.</w:t>
      </w:r>
    </w:p>
    <w:p w:rsidR="00C263E5" w:rsidRPr="00711F39" w:rsidRDefault="00C263E5" w:rsidP="00E064EA">
      <w:pPr>
        <w:pStyle w:val="ndir"/>
        <w:rPr>
          <w:sz w:val="8"/>
          <w:szCs w:val="8"/>
        </w:rPr>
      </w:pPr>
    </w:p>
    <w:p w:rsidR="00AD1857" w:rsidRDefault="003F24C0" w:rsidP="00E064EA">
      <w:pPr>
        <w:pStyle w:val="ndir"/>
      </w:pPr>
      <w:r>
        <w:t>In</w:t>
      </w:r>
      <w:r w:rsidR="00AD1857">
        <w:t xml:space="preserve"> a few more years</w:t>
      </w:r>
      <w:r>
        <w:t xml:space="preserve"> </w:t>
      </w:r>
      <w:r w:rsidR="00AD1857">
        <w:t>or maybe a decade from now, these things</w:t>
      </w:r>
      <w:r>
        <w:t xml:space="preserve"> </w:t>
      </w:r>
      <w:r w:rsidR="00AD1857">
        <w:t>are going to be able to think completely on their own.</w:t>
      </w:r>
    </w:p>
    <w:p w:rsidR="003F24C0" w:rsidRDefault="003F24C0" w:rsidP="00E064EA">
      <w:pPr>
        <w:pStyle w:val="ndir"/>
      </w:pPr>
    </w:p>
    <w:p w:rsidR="00AD1857" w:rsidRDefault="00AD1857" w:rsidP="00E064EA">
      <w:pPr>
        <w:pStyle w:val="ndir"/>
      </w:pPr>
    </w:p>
    <w:p w:rsidR="00A8763B" w:rsidRDefault="00A8763B" w:rsidP="00E064EA">
      <w:pPr>
        <w:pStyle w:val="ndir"/>
      </w:pPr>
    </w:p>
    <w:p w:rsidR="00AD1857" w:rsidRDefault="00AD1857" w:rsidP="00E064EA">
      <w:pPr>
        <w:pStyle w:val="ndir"/>
      </w:pPr>
    </w:p>
    <w:p w:rsidR="00A8763B" w:rsidRDefault="00A8763B" w:rsidP="00E064EA">
      <w:pPr>
        <w:pStyle w:val="ndir"/>
      </w:pPr>
      <w:r w:rsidRPr="00762C4A">
        <w:rPr>
          <w:rFonts w:ascii="Adelle" w:hAnsi="Adelle"/>
          <w:b/>
          <w:sz w:val="24"/>
        </w:rPr>
        <w:t>12.2.</w:t>
      </w:r>
      <w:r>
        <w:rPr>
          <w:rFonts w:ascii="Adelle" w:hAnsi="Adelle"/>
          <w:b/>
          <w:sz w:val="24"/>
        </w:rPr>
        <w:t>9 Different Versions of LSTMs</w:t>
      </w:r>
    </w:p>
    <w:p w:rsidR="00AD1857" w:rsidRDefault="00ED6140" w:rsidP="00E064EA">
      <w:pPr>
        <w:pStyle w:val="ndir"/>
      </w:pPr>
      <w:r>
        <w:t xml:space="preserve">Here we have studied the </w:t>
      </w:r>
      <w:r w:rsidRPr="00ED6140">
        <w:rPr>
          <w:rStyle w:val="prototypeChar"/>
          <w:i/>
        </w:rPr>
        <w:t>Standard version</w:t>
      </w:r>
      <w:r>
        <w:t xml:space="preserve"> of </w:t>
      </w:r>
      <w:r w:rsidRPr="00ED6140">
        <w:rPr>
          <w:rStyle w:val="prototypeChar"/>
          <w:i/>
        </w:rPr>
        <w:t>LSTM</w:t>
      </w:r>
      <w:r>
        <w:t xml:space="preserve">. But there could be different version. </w:t>
      </w:r>
      <w:r w:rsidR="00CB363A">
        <w:t>Here we are going to quickly cover off the variations of long short-term memory architectures.</w:t>
      </w:r>
    </w:p>
    <w:p w:rsidR="00CB363A" w:rsidRDefault="00CB363A" w:rsidP="00E064E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255"/>
      </w:tblGrid>
      <w:tr w:rsidR="00CB363A" w:rsidTr="00B16000">
        <w:tc>
          <w:tcPr>
            <w:tcW w:w="4428" w:type="dxa"/>
          </w:tcPr>
          <w:p w:rsidR="00CB363A" w:rsidRPr="004C5A5B" w:rsidRDefault="008A64F1" w:rsidP="008A64F1">
            <w:pPr>
              <w:pStyle w:val="dirBI"/>
              <w:jc w:val="center"/>
              <w:rPr>
                <w:u w:val="single"/>
              </w:rPr>
            </w:pPr>
            <w:r w:rsidRPr="004C5A5B">
              <w:rPr>
                <w:sz w:val="24"/>
                <w:u w:val="single"/>
              </w:rPr>
              <w:t>Standard</w:t>
            </w:r>
            <w:r w:rsidR="00CB363A" w:rsidRPr="004C5A5B">
              <w:rPr>
                <w:sz w:val="24"/>
                <w:u w:val="single"/>
              </w:rPr>
              <w:t xml:space="preserve"> LSTM.</w:t>
            </w:r>
          </w:p>
        </w:tc>
        <w:tc>
          <w:tcPr>
            <w:tcW w:w="6255" w:type="dxa"/>
            <w:shd w:val="clear" w:color="auto" w:fill="DAEEF3" w:themeFill="accent5" w:themeFillTint="33"/>
          </w:tcPr>
          <w:p w:rsidR="00CB363A" w:rsidRPr="004C5A5B" w:rsidRDefault="00CB363A" w:rsidP="008A64F1">
            <w:pPr>
              <w:pStyle w:val="dirBI"/>
              <w:jc w:val="center"/>
              <w:rPr>
                <w:u w:val="single"/>
              </w:rPr>
            </w:pPr>
            <w:r w:rsidRPr="00516BDE">
              <w:rPr>
                <w:sz w:val="24"/>
                <w:u w:val="single"/>
              </w:rPr>
              <w:t>Variation</w:t>
            </w:r>
            <w:r w:rsidR="004C5A5B" w:rsidRPr="00516BDE">
              <w:rPr>
                <w:sz w:val="24"/>
                <w:u w:val="single"/>
              </w:rPr>
              <w:t>s</w:t>
            </w:r>
            <w:r w:rsidR="008A64F1" w:rsidRPr="00516BDE">
              <w:rPr>
                <w:sz w:val="24"/>
                <w:u w:val="single"/>
              </w:rPr>
              <w:t xml:space="preserve"> of LSTM</w:t>
            </w:r>
          </w:p>
        </w:tc>
      </w:tr>
      <w:tr w:rsidR="00CB363A" w:rsidTr="00B16000">
        <w:tc>
          <w:tcPr>
            <w:tcW w:w="4428" w:type="dxa"/>
          </w:tcPr>
          <w:p w:rsidR="00711F39" w:rsidRDefault="00711F39" w:rsidP="008A64F1">
            <w:pPr>
              <w:pStyle w:val="ndir"/>
            </w:pPr>
          </w:p>
          <w:p w:rsidR="008A64F1" w:rsidRDefault="008A64F1" w:rsidP="008A64F1">
            <w:pPr>
              <w:pStyle w:val="ndir"/>
            </w:pPr>
            <w:r>
              <w:t xml:space="preserve">So here is the </w:t>
            </w:r>
            <w:r w:rsidRPr="00711F39">
              <w:rPr>
                <w:rStyle w:val="prototypeChar"/>
              </w:rPr>
              <w:t>standard LSTM</w:t>
            </w:r>
            <w:r>
              <w:t xml:space="preserve"> which we've discussed.</w:t>
            </w:r>
          </w:p>
          <w:p w:rsidR="008A64F1" w:rsidRDefault="008A64F1" w:rsidP="00E064EA">
            <w:pPr>
              <w:pStyle w:val="ndir"/>
            </w:pPr>
          </w:p>
          <w:p w:rsidR="00711F39" w:rsidRDefault="00711F39" w:rsidP="00E064EA">
            <w:pPr>
              <w:pStyle w:val="ndir"/>
            </w:pPr>
          </w:p>
          <w:p w:rsidR="00CB363A" w:rsidRDefault="00CB363A" w:rsidP="00E064EA">
            <w:pPr>
              <w:pStyle w:val="ndir"/>
            </w:pPr>
            <w:r w:rsidRPr="00CB363A">
              <w:drawing>
                <wp:inline distT="0" distB="0" distL="0" distR="0">
                  <wp:extent cx="2597150" cy="1859409"/>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2597150" cy="1859409"/>
                          </a:xfrm>
                          <a:prstGeom prst="rect">
                            <a:avLst/>
                          </a:prstGeom>
                          <a:noFill/>
                          <a:ln w="9525">
                            <a:noFill/>
                            <a:miter lim="800000"/>
                            <a:headEnd/>
                            <a:tailEnd/>
                          </a:ln>
                        </pic:spPr>
                      </pic:pic>
                    </a:graphicData>
                  </a:graphic>
                </wp:inline>
              </w:drawing>
            </w:r>
          </w:p>
        </w:tc>
        <w:tc>
          <w:tcPr>
            <w:tcW w:w="6255" w:type="dxa"/>
            <w:shd w:val="clear" w:color="auto" w:fill="DAEEF3" w:themeFill="accent5" w:themeFillTint="33"/>
          </w:tcPr>
          <w:p w:rsidR="008A64F1" w:rsidRDefault="008A64F1" w:rsidP="00E064EA">
            <w:pPr>
              <w:pStyle w:val="ndir"/>
            </w:pPr>
          </w:p>
          <w:p w:rsidR="00CB363A" w:rsidRDefault="008A64F1" w:rsidP="00711F39">
            <w:pPr>
              <w:pStyle w:val="ndir"/>
              <w:jc w:val="center"/>
            </w:pPr>
            <w:r w:rsidRPr="008A64F1">
              <w:drawing>
                <wp:inline distT="0" distB="0" distL="0" distR="0">
                  <wp:extent cx="3092450" cy="2188551"/>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097556" cy="2192164"/>
                          </a:xfrm>
                          <a:prstGeom prst="rect">
                            <a:avLst/>
                          </a:prstGeom>
                          <a:noFill/>
                          <a:ln w="9525">
                            <a:noFill/>
                            <a:miter lim="800000"/>
                            <a:headEnd/>
                            <a:tailEnd/>
                          </a:ln>
                        </pic:spPr>
                      </pic:pic>
                    </a:graphicData>
                  </a:graphic>
                </wp:inline>
              </w:drawing>
            </w:r>
          </w:p>
          <w:p w:rsidR="00711F39" w:rsidRDefault="00711F39" w:rsidP="00711F39">
            <w:pPr>
              <w:pStyle w:val="ndir"/>
              <w:numPr>
                <w:ilvl w:val="0"/>
                <w:numId w:val="15"/>
              </w:numPr>
            </w:pPr>
            <w:r w:rsidRPr="002A5388">
              <w:rPr>
                <w:rStyle w:val="dirBIChar"/>
                <w:u w:val="single"/>
              </w:rPr>
              <w:t>Variation no. 1:</w:t>
            </w:r>
            <w:r>
              <w:t xml:space="preserve"> When you add </w:t>
            </w:r>
            <w:r w:rsidRPr="00711F39">
              <w:rPr>
                <w:rStyle w:val="dirBIChar"/>
              </w:rPr>
              <w:t>Peepholes</w:t>
            </w:r>
            <w:r>
              <w:t>.</w:t>
            </w:r>
          </w:p>
          <w:p w:rsidR="00711F39" w:rsidRDefault="00711F39" w:rsidP="00711F39">
            <w:pPr>
              <w:pStyle w:val="ndir"/>
              <w:numPr>
                <w:ilvl w:val="0"/>
                <w:numId w:val="26"/>
              </w:numPr>
            </w:pPr>
            <w:r>
              <w:t>Notice these lines are added, connecting these sigmoid activation functions (NN-layer-operations).</w:t>
            </w:r>
          </w:p>
          <w:p w:rsidR="00711F39" w:rsidRDefault="00711F39" w:rsidP="00711F39">
            <w:pPr>
              <w:pStyle w:val="ndir"/>
              <w:numPr>
                <w:ilvl w:val="0"/>
                <w:numId w:val="26"/>
              </w:numPr>
            </w:pPr>
            <w:r>
              <w:t xml:space="preserve">These lines providing the information about the </w:t>
            </w:r>
            <w:r w:rsidRPr="00DD0A79">
              <w:rPr>
                <w:rStyle w:val="prototypeChar"/>
                <w:i/>
              </w:rPr>
              <w:t>current</w:t>
            </w:r>
            <w:r>
              <w:t xml:space="preserve"> </w:t>
            </w:r>
            <w:r w:rsidRPr="00DD0A79">
              <w:rPr>
                <w:rStyle w:val="prototypeChar"/>
                <w:i/>
              </w:rPr>
              <w:t>state</w:t>
            </w:r>
            <w:r>
              <w:t xml:space="preserve"> of the </w:t>
            </w:r>
            <w:r w:rsidRPr="00DD0A79">
              <w:rPr>
                <w:rStyle w:val="prototypeChar"/>
                <w:i/>
              </w:rPr>
              <w:t>memory cell (memory-pipeline)</w:t>
            </w:r>
            <w:r>
              <w:t xml:space="preserve"> to the </w:t>
            </w:r>
            <w:r w:rsidRPr="00DD0A79">
              <w:rPr>
                <w:rStyle w:val="prototypeChar"/>
                <w:i/>
              </w:rPr>
              <w:t>NN-layer-operations</w:t>
            </w:r>
            <w:r>
              <w:t xml:space="preserve"> like a </w:t>
            </w:r>
            <w:r w:rsidRPr="00DD0A79">
              <w:rPr>
                <w:rStyle w:val="prototypeChar"/>
                <w:i/>
              </w:rPr>
              <w:t>peephole</w:t>
            </w:r>
            <w:r>
              <w:t>.</w:t>
            </w:r>
          </w:p>
          <w:p w:rsidR="00711F39" w:rsidRDefault="00711F39" w:rsidP="00E064EA">
            <w:pPr>
              <w:pStyle w:val="ndir"/>
              <w:numPr>
                <w:ilvl w:val="0"/>
                <w:numId w:val="26"/>
              </w:numPr>
            </w:pPr>
            <w:r>
              <w:t xml:space="preserve">These allow </w:t>
            </w:r>
            <w:r w:rsidRPr="00DD0A79">
              <w:rPr>
                <w:rStyle w:val="prototypeChar"/>
                <w:i/>
              </w:rPr>
              <w:t>NN-layer-operations</w:t>
            </w:r>
            <w:r>
              <w:t xml:space="preserve">  to decide about the valves with taking into account what is actually sitting there in the memory.</w:t>
            </w:r>
          </w:p>
        </w:tc>
      </w:tr>
    </w:tbl>
    <w:p w:rsidR="00CB363A" w:rsidRDefault="00CB363A" w:rsidP="00E064E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4976"/>
        <w:gridCol w:w="5707"/>
      </w:tblGrid>
      <w:tr w:rsidR="00FE671F" w:rsidTr="00B16000">
        <w:tc>
          <w:tcPr>
            <w:tcW w:w="5341" w:type="dxa"/>
            <w:shd w:val="clear" w:color="auto" w:fill="DAEEF3" w:themeFill="accent5" w:themeFillTint="33"/>
          </w:tcPr>
          <w:p w:rsidR="00625538" w:rsidRDefault="00625538" w:rsidP="00625538">
            <w:pPr>
              <w:pStyle w:val="ndir"/>
              <w:numPr>
                <w:ilvl w:val="0"/>
                <w:numId w:val="15"/>
              </w:numPr>
            </w:pPr>
            <w:r w:rsidRPr="002A5388">
              <w:rPr>
                <w:rStyle w:val="dirBIChar"/>
                <w:u w:val="single"/>
              </w:rPr>
              <w:lastRenderedPageBreak/>
              <w:t xml:space="preserve">Variation no. </w:t>
            </w:r>
            <w:r>
              <w:rPr>
                <w:rStyle w:val="dirBIChar"/>
                <w:u w:val="single"/>
              </w:rPr>
              <w:t>2</w:t>
            </w:r>
            <w:r w:rsidRPr="002A5388">
              <w:rPr>
                <w:rStyle w:val="dirBIChar"/>
                <w:u w:val="single"/>
              </w:rPr>
              <w:t>:</w:t>
            </w:r>
            <w:r>
              <w:t xml:space="preserve"> Connected </w:t>
            </w:r>
            <w:r w:rsidRPr="00F32C72">
              <w:rPr>
                <w:rStyle w:val="prototypeChar"/>
                <w:i/>
              </w:rPr>
              <w:t>Forget-valve</w:t>
            </w:r>
            <w:r>
              <w:t xml:space="preserve"> and </w:t>
            </w:r>
            <w:r w:rsidRPr="00F32C72">
              <w:rPr>
                <w:rStyle w:val="prototypeChar"/>
                <w:i/>
              </w:rPr>
              <w:t>Memory-valve</w:t>
            </w:r>
            <w:r>
              <w:t xml:space="preserve"> with </w:t>
            </w:r>
            <w:r w:rsidRPr="00C04E7E">
              <w:rPr>
                <w:rStyle w:val="firaChar"/>
                <w:b/>
                <w:i/>
              </w:rPr>
              <w:t>-1</w:t>
            </w:r>
            <w:r>
              <w:t xml:space="preserve"> </w:t>
            </w:r>
            <w:r w:rsidRPr="00C04E7E">
              <w:rPr>
                <w:rStyle w:val="prototypeChar"/>
                <w:i/>
              </w:rPr>
              <w:t>pointwise-operator</w:t>
            </w:r>
            <w:r>
              <w:t>.</w:t>
            </w:r>
          </w:p>
          <w:p w:rsidR="00653BB9" w:rsidRDefault="00653BB9" w:rsidP="00653BB9">
            <w:pPr>
              <w:pStyle w:val="ndir"/>
            </w:pPr>
          </w:p>
          <w:p w:rsidR="00625538" w:rsidRDefault="00625538" w:rsidP="00625538">
            <w:pPr>
              <w:pStyle w:val="ndir"/>
              <w:numPr>
                <w:ilvl w:val="0"/>
                <w:numId w:val="27"/>
              </w:numPr>
            </w:pPr>
            <w:r>
              <w:t xml:space="preserve">Instead of having a separate decision for the </w:t>
            </w:r>
            <w:r w:rsidRPr="00F32C72">
              <w:rPr>
                <w:rStyle w:val="prototypeChar"/>
                <w:i/>
              </w:rPr>
              <w:t>memory-valve</w:t>
            </w:r>
            <w:r>
              <w:t xml:space="preserve">, now you have a </w:t>
            </w:r>
            <w:r w:rsidRPr="00F32C72">
              <w:rPr>
                <w:rStyle w:val="prototypeChar"/>
                <w:i/>
              </w:rPr>
              <w:t>combined</w:t>
            </w:r>
            <w:r>
              <w:t xml:space="preserve"> </w:t>
            </w:r>
            <w:r w:rsidRPr="00F32C72">
              <w:rPr>
                <w:rStyle w:val="prototypeChar"/>
                <w:i/>
              </w:rPr>
              <w:t>decision</w:t>
            </w:r>
            <w:r>
              <w:t xml:space="preserve"> for the </w:t>
            </w:r>
            <w:r w:rsidRPr="00F32C72">
              <w:rPr>
                <w:rStyle w:val="prototypeChar"/>
                <w:i/>
              </w:rPr>
              <w:t>forget-valve</w:t>
            </w:r>
            <w:r>
              <w:t xml:space="preserve"> and the </w:t>
            </w:r>
            <w:r w:rsidRPr="00F32C72">
              <w:rPr>
                <w:rStyle w:val="prototypeChar"/>
                <w:i/>
              </w:rPr>
              <w:t>memory-valve</w:t>
            </w:r>
            <w:r>
              <w:t>.</w:t>
            </w:r>
          </w:p>
          <w:p w:rsidR="00653BB9" w:rsidRDefault="00653BB9" w:rsidP="00653BB9">
            <w:pPr>
              <w:pStyle w:val="ndir"/>
            </w:pPr>
          </w:p>
          <w:p w:rsidR="00625538" w:rsidRDefault="00625538" w:rsidP="00625538">
            <w:pPr>
              <w:pStyle w:val="ndir"/>
              <w:numPr>
                <w:ilvl w:val="0"/>
                <w:numId w:val="27"/>
              </w:numPr>
            </w:pPr>
            <w:r>
              <w:t xml:space="preserve">Whenever you add something into memory, so whenever you close the </w:t>
            </w:r>
            <w:r>
              <w:rPr>
                <w:rStyle w:val="prototypeChar"/>
                <w:i/>
              </w:rPr>
              <w:t>forget</w:t>
            </w:r>
            <w:r w:rsidRPr="00F32C72">
              <w:rPr>
                <w:rStyle w:val="prototypeChar"/>
                <w:i/>
              </w:rPr>
              <w:t>-valve</w:t>
            </w:r>
            <w:r>
              <w:t xml:space="preserve"> off whenever this is </w:t>
            </w:r>
            <w:r w:rsidRPr="0058044B">
              <w:rPr>
                <w:rStyle w:val="firaChar"/>
                <w:b/>
                <w:i/>
              </w:rPr>
              <w:t>0</w:t>
            </w:r>
            <w:r>
              <w:t xml:space="preserve">, </w:t>
            </w:r>
            <w:r w:rsidRPr="00F32C72">
              <w:rPr>
                <w:rStyle w:val="prototypeChar"/>
                <w:i/>
              </w:rPr>
              <w:t>memory-valve</w:t>
            </w:r>
            <w:r>
              <w:t xml:space="preserve"> becomes the opposite i.e. it opened. </w:t>
            </w:r>
            <w:r w:rsidRPr="00C04E7E">
              <w:rPr>
                <w:rStyle w:val="firaChar"/>
                <w:b/>
                <w:i/>
              </w:rPr>
              <w:t>-1</w:t>
            </w:r>
            <w:r>
              <w:t xml:space="preserve"> </w:t>
            </w:r>
            <w:r w:rsidRPr="00C04E7E">
              <w:rPr>
                <w:rStyle w:val="prototypeChar"/>
                <w:i/>
              </w:rPr>
              <w:t>pointwise-operator</w:t>
            </w:r>
            <w:r>
              <w:t xml:space="preserve"> turns </w:t>
            </w:r>
            <w:r w:rsidRPr="001D4859">
              <w:rPr>
                <w:rStyle w:val="firaChar"/>
                <w:b/>
                <w:i/>
              </w:rPr>
              <w:t>0</w:t>
            </w:r>
            <w:r>
              <w:t xml:space="preserve"> into </w:t>
            </w:r>
            <w:r w:rsidRPr="001D4859">
              <w:rPr>
                <w:rStyle w:val="firaChar"/>
                <w:b/>
                <w:i/>
              </w:rPr>
              <w:t>1</w:t>
            </w:r>
            <w:r>
              <w:t>. So it makes sense to combine them sometimes.</w:t>
            </w:r>
          </w:p>
          <w:p w:rsidR="00FE671F" w:rsidRDefault="00FE671F" w:rsidP="00FE671F">
            <w:pPr>
              <w:pStyle w:val="ndir"/>
            </w:pPr>
          </w:p>
        </w:tc>
        <w:tc>
          <w:tcPr>
            <w:tcW w:w="5342" w:type="dxa"/>
            <w:shd w:val="clear" w:color="auto" w:fill="DAEEF3" w:themeFill="accent5" w:themeFillTint="33"/>
          </w:tcPr>
          <w:p w:rsidR="00FE671F" w:rsidRDefault="00FE671F" w:rsidP="00FE671F">
            <w:pPr>
              <w:pStyle w:val="ndir"/>
            </w:pPr>
          </w:p>
          <w:p w:rsidR="00FE671F" w:rsidRDefault="00FE671F" w:rsidP="00FE671F">
            <w:pPr>
              <w:pStyle w:val="ndir"/>
            </w:pPr>
            <w:r w:rsidRPr="00FE671F">
              <w:drawing>
                <wp:inline distT="0" distB="0" distL="0" distR="0">
                  <wp:extent cx="3441700" cy="2504947"/>
                  <wp:effectExtent l="19050" t="0" r="635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3441700" cy="2504947"/>
                          </a:xfrm>
                          <a:prstGeom prst="rect">
                            <a:avLst/>
                          </a:prstGeom>
                          <a:noFill/>
                          <a:ln w="9525">
                            <a:noFill/>
                            <a:miter lim="800000"/>
                            <a:headEnd/>
                            <a:tailEnd/>
                          </a:ln>
                        </pic:spPr>
                      </pic:pic>
                    </a:graphicData>
                  </a:graphic>
                </wp:inline>
              </w:drawing>
            </w:r>
          </w:p>
          <w:p w:rsidR="00FE671F" w:rsidRDefault="00FE671F" w:rsidP="00FE671F">
            <w:pPr>
              <w:pStyle w:val="ndir"/>
            </w:pPr>
          </w:p>
        </w:tc>
      </w:tr>
      <w:tr w:rsidR="00FE671F" w:rsidTr="00B16000">
        <w:tc>
          <w:tcPr>
            <w:tcW w:w="5341" w:type="dxa"/>
            <w:shd w:val="clear" w:color="auto" w:fill="DAEEF3" w:themeFill="accent5" w:themeFillTint="33"/>
          </w:tcPr>
          <w:p w:rsidR="00625538" w:rsidRDefault="00625538" w:rsidP="00625538">
            <w:pPr>
              <w:pStyle w:val="ndir"/>
              <w:numPr>
                <w:ilvl w:val="0"/>
                <w:numId w:val="15"/>
              </w:numPr>
            </w:pPr>
            <w:r w:rsidRPr="002A5388">
              <w:rPr>
                <w:rStyle w:val="dirBIChar"/>
                <w:u w:val="single"/>
              </w:rPr>
              <w:t xml:space="preserve">Variation no. </w:t>
            </w:r>
            <w:r>
              <w:rPr>
                <w:rStyle w:val="dirBIChar"/>
                <w:u w:val="single"/>
              </w:rPr>
              <w:t>3</w:t>
            </w:r>
            <w:r w:rsidRPr="002A5388">
              <w:rPr>
                <w:rStyle w:val="dirBIChar"/>
                <w:u w:val="single"/>
              </w:rPr>
              <w:t>:</w:t>
            </w:r>
            <w:r>
              <w:t xml:space="preserve"> A very popular modification called </w:t>
            </w:r>
            <w:r w:rsidRPr="00EF1F5D">
              <w:rPr>
                <w:rStyle w:val="prototypeChar"/>
                <w:i/>
              </w:rPr>
              <w:t>Gated Recurring Units</w:t>
            </w:r>
            <w:r>
              <w:t xml:space="preserve">, </w:t>
            </w:r>
            <w:r w:rsidRPr="00EF1F5D">
              <w:rPr>
                <w:rStyle w:val="dirBIChar"/>
              </w:rPr>
              <w:t>GRUs</w:t>
            </w:r>
            <w:r>
              <w:t>, for short.</w:t>
            </w:r>
          </w:p>
          <w:p w:rsidR="00625538" w:rsidRDefault="00625538" w:rsidP="00653BB9">
            <w:pPr>
              <w:pStyle w:val="ndir"/>
              <w:numPr>
                <w:ilvl w:val="0"/>
                <w:numId w:val="28"/>
              </w:numPr>
              <w:spacing w:before="120"/>
            </w:pPr>
            <w:r>
              <w:t xml:space="preserve">It completely get rid of the </w:t>
            </w:r>
            <w:r w:rsidRPr="00236E93">
              <w:rPr>
                <w:rStyle w:val="prototypeChar"/>
              </w:rPr>
              <w:t>C-pipeline</w:t>
            </w:r>
            <w:r>
              <w:t xml:space="preserve"> (</w:t>
            </w:r>
            <w:r w:rsidRPr="00236E93">
              <w:rPr>
                <w:rStyle w:val="prototypeChar"/>
              </w:rPr>
              <w:t>cell-pipeline</w:t>
            </w:r>
            <w:r>
              <w:t xml:space="preserve"> or </w:t>
            </w:r>
            <w:r w:rsidRPr="00236E93">
              <w:rPr>
                <w:rStyle w:val="prototypeChar"/>
              </w:rPr>
              <w:t>Memory-Pipeline</w:t>
            </w:r>
            <w:r>
              <w:t xml:space="preserve">), and they replace it with the </w:t>
            </w:r>
            <w:r w:rsidRPr="00273221">
              <w:rPr>
                <w:rStyle w:val="dirBIChar"/>
              </w:rPr>
              <w:t>H-pipeline</w:t>
            </w:r>
            <w:r>
              <w:t xml:space="preserve"> (</w:t>
            </w:r>
            <m:oMath>
              <m:sSub>
                <m:sSubPr>
                  <m:ctrlPr>
                    <w:rPr>
                      <w:rFonts w:ascii="Cambria Math" w:hAnsi="Cambria Math"/>
                      <w:b/>
                      <w:i/>
                      <w:sz w:val="22"/>
                    </w:rPr>
                  </m:ctrlPr>
                </m:sSubPr>
                <m:e>
                  <m:r>
                    <m:rPr>
                      <m:sty m:val="bi"/>
                    </m:rPr>
                    <w:rPr>
                      <w:rFonts w:ascii="Cambria Math" w:hAnsi="Cambria Math"/>
                      <w:sz w:val="22"/>
                    </w:rPr>
                    <m:t>h</m:t>
                  </m:r>
                </m:e>
                <m:sub>
                  <m:r>
                    <m:rPr>
                      <m:sty m:val="bi"/>
                    </m:rPr>
                    <w:rPr>
                      <w:rFonts w:ascii="Cambria Math" w:hAnsi="Cambria Math"/>
                      <w:sz w:val="22"/>
                    </w:rPr>
                    <m:t>t</m:t>
                  </m:r>
                </m:sub>
              </m:sSub>
            </m:oMath>
            <w:r>
              <w:rPr>
                <w:b/>
                <w:sz w:val="22"/>
              </w:rPr>
              <w:t xml:space="preserve"> </w:t>
            </w:r>
            <w:r w:rsidRPr="00C856AD">
              <w:t xml:space="preserve">the </w:t>
            </w:r>
            <w:r w:rsidRPr="00C856AD">
              <w:rPr>
                <w:rStyle w:val="prototypeChar"/>
                <w:i/>
              </w:rPr>
              <w:t>Output-pipeline</w:t>
            </w:r>
            <w:r>
              <w:t xml:space="preserve">), which is the </w:t>
            </w:r>
            <w:r w:rsidRPr="00273221">
              <w:rPr>
                <w:rStyle w:val="prototypeChar"/>
                <w:i/>
              </w:rPr>
              <w:t>hidden-pipeline</w:t>
            </w:r>
            <w:r>
              <w:t xml:space="preserve">, which we had before at the </w:t>
            </w:r>
            <w:r w:rsidRPr="00273221">
              <w:rPr>
                <w:rStyle w:val="prototypeChar"/>
                <w:i/>
              </w:rPr>
              <w:t>bottom</w:t>
            </w:r>
            <w:r>
              <w:t>.</w:t>
            </w:r>
          </w:p>
          <w:p w:rsidR="00625538" w:rsidRDefault="00625538" w:rsidP="00653BB9">
            <w:pPr>
              <w:pStyle w:val="ndir"/>
              <w:numPr>
                <w:ilvl w:val="0"/>
                <w:numId w:val="28"/>
              </w:numPr>
              <w:spacing w:before="120"/>
            </w:pPr>
            <w:r>
              <w:t xml:space="preserve">It simplifies things, bit </w:t>
            </w:r>
            <w:r w:rsidRPr="00FE671F">
              <w:rPr>
                <w:rStyle w:val="prototypeChar"/>
                <w:i/>
              </w:rPr>
              <w:t>less</w:t>
            </w:r>
            <w:r>
              <w:t xml:space="preserve"> </w:t>
            </w:r>
            <w:r w:rsidRPr="00FE671F">
              <w:rPr>
                <w:rStyle w:val="prototypeChar"/>
                <w:i/>
              </w:rPr>
              <w:t>flexible</w:t>
            </w:r>
            <w:r>
              <w:t xml:space="preserve">, but in terms of how many things are being </w:t>
            </w:r>
            <w:r w:rsidRPr="00FE671F">
              <w:rPr>
                <w:rStyle w:val="prototypeChar"/>
                <w:i/>
              </w:rPr>
              <w:t>controlled</w:t>
            </w:r>
            <w:r>
              <w:t xml:space="preserve"> and </w:t>
            </w:r>
            <w:r w:rsidRPr="00FE671F">
              <w:rPr>
                <w:rStyle w:val="prototypeChar"/>
                <w:i/>
              </w:rPr>
              <w:t>monitored</w:t>
            </w:r>
            <w:r>
              <w:t xml:space="preserve">. It might look a bit more </w:t>
            </w:r>
            <w:r w:rsidRPr="00FE671F">
              <w:rPr>
                <w:rStyle w:val="prototypeChar"/>
                <w:i/>
              </w:rPr>
              <w:t>convoluted</w:t>
            </w:r>
            <w:r>
              <w:t xml:space="preserve">, but in reality it is a bit </w:t>
            </w:r>
            <w:r w:rsidRPr="00FE671F">
              <w:rPr>
                <w:rStyle w:val="prototypeChar"/>
                <w:i/>
              </w:rPr>
              <w:t>simpler</w:t>
            </w:r>
            <w:r>
              <w:t>.</w:t>
            </w:r>
          </w:p>
          <w:p w:rsidR="00625538" w:rsidRDefault="00625538" w:rsidP="00653BB9">
            <w:pPr>
              <w:pStyle w:val="ndir"/>
              <w:numPr>
                <w:ilvl w:val="0"/>
                <w:numId w:val="28"/>
              </w:numPr>
              <w:spacing w:before="120"/>
            </w:pPr>
            <w:r>
              <w:t>You only have 3 valves, two are connected as well.</w:t>
            </w:r>
          </w:p>
          <w:p w:rsidR="00625538" w:rsidRDefault="00625538" w:rsidP="00653BB9">
            <w:pPr>
              <w:pStyle w:val="ndir"/>
              <w:numPr>
                <w:ilvl w:val="0"/>
                <w:numId w:val="28"/>
              </w:numPr>
              <w:spacing w:before="120"/>
            </w:pPr>
            <w:r>
              <w:t xml:space="preserve">The constant behind it is to get rid of the </w:t>
            </w:r>
            <w:r w:rsidRPr="00A9322D">
              <w:rPr>
                <w:rStyle w:val="prototypeChar"/>
              </w:rPr>
              <w:t>memory cell</w:t>
            </w:r>
            <w:r>
              <w:t xml:space="preserve"> (</w:t>
            </w:r>
            <w:r w:rsidRPr="00A9322D">
              <w:rPr>
                <w:rStyle w:val="prototypeChar"/>
              </w:rPr>
              <w:t>memory-pipeline</w:t>
            </w:r>
            <w:r>
              <w:t xml:space="preserve">) and just have this </w:t>
            </w:r>
            <w:r w:rsidRPr="00A9322D">
              <w:rPr>
                <w:rStyle w:val="prototypeChar"/>
                <w:i/>
              </w:rPr>
              <w:t>one pipeline</w:t>
            </w:r>
            <w:r>
              <w:t xml:space="preserve">  to takes care of everything.</w:t>
            </w:r>
          </w:p>
          <w:p w:rsidR="00FE671F" w:rsidRDefault="00FE671F" w:rsidP="00FE671F">
            <w:pPr>
              <w:pStyle w:val="ndir"/>
            </w:pPr>
          </w:p>
        </w:tc>
        <w:tc>
          <w:tcPr>
            <w:tcW w:w="5342" w:type="dxa"/>
            <w:shd w:val="clear" w:color="auto" w:fill="DAEEF3" w:themeFill="accent5" w:themeFillTint="33"/>
          </w:tcPr>
          <w:p w:rsidR="00FE671F" w:rsidRDefault="00FE671F" w:rsidP="00FE671F">
            <w:pPr>
              <w:pStyle w:val="ndir"/>
            </w:pPr>
          </w:p>
          <w:p w:rsidR="00FE671F" w:rsidRDefault="00FE671F" w:rsidP="00FE671F">
            <w:pPr>
              <w:pStyle w:val="ndir"/>
            </w:pPr>
            <w:r w:rsidRPr="00FE671F">
              <w:drawing>
                <wp:inline distT="0" distB="0" distL="0" distR="0">
                  <wp:extent cx="3467149" cy="2647950"/>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3467149" cy="2647950"/>
                          </a:xfrm>
                          <a:prstGeom prst="rect">
                            <a:avLst/>
                          </a:prstGeom>
                          <a:noFill/>
                          <a:ln w="9525">
                            <a:noFill/>
                            <a:miter lim="800000"/>
                            <a:headEnd/>
                            <a:tailEnd/>
                          </a:ln>
                        </pic:spPr>
                      </pic:pic>
                    </a:graphicData>
                  </a:graphic>
                </wp:inline>
              </w:drawing>
            </w:r>
          </w:p>
          <w:p w:rsidR="00FE671F" w:rsidRPr="00FE671F" w:rsidRDefault="00FE671F" w:rsidP="00FE671F">
            <w:pPr>
              <w:pStyle w:val="ndir"/>
            </w:pPr>
          </w:p>
        </w:tc>
      </w:tr>
    </w:tbl>
    <w:p w:rsidR="00AD1857" w:rsidRPr="00FE671F" w:rsidRDefault="00AD1857" w:rsidP="00FE671F">
      <w:pPr>
        <w:pStyle w:val="ndir"/>
      </w:pPr>
    </w:p>
    <w:p w:rsidR="00625538" w:rsidRDefault="00625538" w:rsidP="00E55697">
      <w:pPr>
        <w:pStyle w:val="ndir"/>
      </w:pPr>
    </w:p>
    <w:p w:rsidR="00E55697" w:rsidRDefault="0012072D" w:rsidP="00625538">
      <w:pPr>
        <w:pStyle w:val="ndir"/>
        <w:numPr>
          <w:ilvl w:val="0"/>
          <w:numId w:val="15"/>
        </w:numPr>
      </w:pPr>
      <w:r w:rsidRPr="00625538">
        <w:rPr>
          <w:rStyle w:val="dirBIChar"/>
          <w:u w:val="single"/>
        </w:rPr>
        <w:t>Additional reading:</w:t>
      </w:r>
      <w:r w:rsidR="00625538">
        <w:t xml:space="preserve"> </w:t>
      </w:r>
      <w:r w:rsidR="00E55697">
        <w:t>A good paper to check out is called</w:t>
      </w:r>
      <w:r>
        <w:t xml:space="preserve"> "</w:t>
      </w:r>
      <w:r w:rsidR="00E55697" w:rsidRPr="00E6469D">
        <w:rPr>
          <w:rStyle w:val="prototypeChar"/>
        </w:rPr>
        <w:t>LSTM A Search Space Odyssey</w:t>
      </w:r>
      <w:r>
        <w:t xml:space="preserve">" </w:t>
      </w:r>
      <w:r w:rsidR="00E55697">
        <w:t xml:space="preserve">by </w:t>
      </w:r>
      <w:r w:rsidR="00E55697" w:rsidRPr="00E6469D">
        <w:rPr>
          <w:rStyle w:val="dirBIChar"/>
        </w:rPr>
        <w:t>Klaus Greff</w:t>
      </w:r>
      <w:r w:rsidR="00E55697">
        <w:t xml:space="preserve"> and others, 2015.</w:t>
      </w:r>
    </w:p>
    <w:p w:rsidR="00E55697" w:rsidRDefault="0012072D" w:rsidP="00B16000">
      <w:pPr>
        <w:pStyle w:val="ndir"/>
        <w:numPr>
          <w:ilvl w:val="0"/>
          <w:numId w:val="29"/>
        </w:numPr>
      </w:pPr>
      <w:r>
        <w:t xml:space="preserve">There </w:t>
      </w:r>
      <w:r w:rsidR="00E55697">
        <w:t>they compar</w:t>
      </w:r>
      <w:r>
        <w:t xml:space="preserve">ed quite a few different LSTMs. </w:t>
      </w:r>
      <w:r w:rsidR="00E55697">
        <w:t>You might like this research that they did.</w:t>
      </w:r>
    </w:p>
    <w:p w:rsidR="00E55697" w:rsidRDefault="00E55697" w:rsidP="00E064EA">
      <w:pPr>
        <w:pStyle w:val="ndir"/>
      </w:pPr>
    </w:p>
    <w:p w:rsidR="00AD1857" w:rsidRDefault="00AD1857" w:rsidP="00E064EA">
      <w:pPr>
        <w:pStyle w:val="ndir"/>
      </w:pPr>
    </w:p>
    <w:p w:rsidR="00AD1857" w:rsidRDefault="001D5936" w:rsidP="00E064EA">
      <w:pPr>
        <w:pStyle w:val="ndir"/>
      </w:pPr>
      <w:r>
        <w:rPr>
          <w:noProof/>
          <w:lang w:val="en-GB" w:eastAsia="en-GB"/>
        </w:rPr>
        <w:drawing>
          <wp:inline distT="0" distB="0" distL="0" distR="0">
            <wp:extent cx="6646545" cy="2917324"/>
            <wp:effectExtent l="19050" t="0" r="1905"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6646545" cy="2917324"/>
                    </a:xfrm>
                    <a:prstGeom prst="rect">
                      <a:avLst/>
                    </a:prstGeom>
                    <a:noFill/>
                    <a:ln w="9525">
                      <a:noFill/>
                      <a:miter lim="800000"/>
                      <a:headEnd/>
                      <a:tailEnd/>
                    </a:ln>
                  </pic:spPr>
                </pic:pic>
              </a:graphicData>
            </a:graphic>
          </wp:inline>
        </w:drawing>
      </w:r>
    </w:p>
    <w:p w:rsidR="00AD1857" w:rsidRDefault="00AD1857" w:rsidP="00E064EA">
      <w:pPr>
        <w:pStyle w:val="ndir"/>
      </w:pPr>
    </w:p>
    <w:p w:rsidR="00AD1857" w:rsidRDefault="00AD1857" w:rsidP="00E064EA">
      <w:pPr>
        <w:pStyle w:val="ndir"/>
      </w:pPr>
    </w:p>
    <w:p w:rsidR="00AD1857" w:rsidRDefault="00AD1857" w:rsidP="00E064EA">
      <w:pPr>
        <w:pStyle w:val="ndir"/>
      </w:pPr>
    </w:p>
    <w:sectPr w:rsidR="00AD1857" w:rsidSect="00272D78">
      <w:pgSz w:w="11907" w:h="16839" w:code="9"/>
      <w:pgMar w:top="432" w:right="720" w:bottom="432" w:left="720" w:header="0" w:footer="0" w:gutter="0"/>
      <w:cols w:space="720"/>
      <w:noEndnote/>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irectaSerif">
    <w:altName w:val="Arial"/>
    <w:panose1 w:val="00000000000000000000"/>
    <w:charset w:val="00"/>
    <w:family w:val="modern"/>
    <w:notTrueType/>
    <w:pitch w:val="variable"/>
    <w:sig w:usb0="00000007" w:usb1="00000001" w:usb2="00000000" w:usb3="00000000" w:csb0="00000093" w:csb1="00000000"/>
  </w:font>
  <w:font w:name="Fira Code">
    <w:altName w:val="MS Gothic"/>
    <w:panose1 w:val="00000000000000000000"/>
    <w:charset w:val="00"/>
    <w:family w:val="modern"/>
    <w:notTrueType/>
    <w:pitch w:val="fixed"/>
    <w:sig w:usb0="40000287" w:usb1="02003801" w:usb2="00000000" w:usb3="00000000" w:csb0="0000009F" w:csb1="00000000"/>
  </w:font>
  <w:font w:name="DirectaSerifHeavy-Italic">
    <w:altName w:val="Arial"/>
    <w:panose1 w:val="00000000000000000000"/>
    <w:charset w:val="00"/>
    <w:family w:val="modern"/>
    <w:notTrueType/>
    <w:pitch w:val="variable"/>
    <w:sig w:usb0="00000007" w:usb1="00000001" w:usb2="00000000" w:usb3="00000000" w:csb0="00000093" w:csb1="00000000"/>
  </w:font>
  <w:font w:name="Prototype">
    <w:altName w:val="Times New Roman"/>
    <w:panose1 w:val="02000400000000000000"/>
    <w:charset w:val="00"/>
    <w:family w:val="auto"/>
    <w:pitch w:val="variable"/>
    <w:sig w:usb0="800000A7" w:usb1="00000000" w:usb2="00000040" w:usb3="00000000" w:csb0="00000009" w:csb1="00000000"/>
  </w:font>
  <w:font w:name="DirectaSerifMedium">
    <w:panose1 w:val="00000000000000000000"/>
    <w:charset w:val="00"/>
    <w:family w:val="modern"/>
    <w:notTrueType/>
    <w:pitch w:val="variable"/>
    <w:sig w:usb0="00000007" w:usb1="00000001" w:usb2="00000000" w:usb3="00000000" w:csb0="00000093" w:csb1="00000000"/>
  </w:font>
  <w:font w:name="Fira Code Medium">
    <w:panose1 w:val="00000000000000000000"/>
    <w:charset w:val="00"/>
    <w:family w:val="modern"/>
    <w:notTrueType/>
    <w:pitch w:val="fixed"/>
    <w:sig w:usb0="40000287" w:usb1="02003801"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NeueLT Std Lt">
    <w:panose1 w:val="00000000000000000000"/>
    <w:charset w:val="00"/>
    <w:family w:val="swiss"/>
    <w:notTrueType/>
    <w:pitch w:val="variable"/>
    <w:sig w:usb0="800000AF" w:usb1="4000204A" w:usb2="00000000" w:usb3="00000000" w:csb0="00000001" w:csb1="00000000"/>
  </w:font>
  <w:font w:name="Adelle">
    <w:altName w:val="Corbel"/>
    <w:panose1 w:val="02000503000000020004"/>
    <w:charset w:val="00"/>
    <w:family w:val="auto"/>
    <w:pitch w:val="variable"/>
    <w:sig w:usb0="80000087" w:usb1="0000004B" w:usb2="00000000" w:usb3="00000000" w:csb0="000000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Pirulen Rg">
    <w:panose1 w:val="020B0605020200080104"/>
    <w:charset w:val="00"/>
    <w:family w:val="swiss"/>
    <w:pitch w:val="variable"/>
    <w:sig w:usb0="8000006F" w:usb1="0000200A" w:usb2="00000000" w:usb3="00000000" w:csb0="00000083"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5786D"/>
    <w:multiLevelType w:val="hybridMultilevel"/>
    <w:tmpl w:val="AFC47856"/>
    <w:lvl w:ilvl="0" w:tplc="E7D6BFF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A283F"/>
    <w:multiLevelType w:val="hybridMultilevel"/>
    <w:tmpl w:val="2CF055C8"/>
    <w:lvl w:ilvl="0" w:tplc="0D0E2B28">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CE58F3"/>
    <w:multiLevelType w:val="hybridMultilevel"/>
    <w:tmpl w:val="6F207DE4"/>
    <w:lvl w:ilvl="0" w:tplc="2FD8DB6A">
      <w:start w:val="1"/>
      <w:numFmt w:val="bullet"/>
      <w:lvlText w:val=""/>
      <w:lvlJc w:val="left"/>
      <w:pPr>
        <w:ind w:left="720" w:hanging="360"/>
      </w:pPr>
      <w:rPr>
        <w:rFonts w:ascii="Wingdings" w:hAnsi="Wingdings" w:hint="default"/>
        <w:b w:val="0"/>
        <w:i w:val="0"/>
        <w:sz w:val="32"/>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14CC1"/>
    <w:multiLevelType w:val="hybridMultilevel"/>
    <w:tmpl w:val="7EA8936E"/>
    <w:lvl w:ilvl="0" w:tplc="E7D6BFF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CE5CE7"/>
    <w:multiLevelType w:val="hybridMultilevel"/>
    <w:tmpl w:val="20E44C9C"/>
    <w:lvl w:ilvl="0" w:tplc="2FD8DB6A">
      <w:start w:val="1"/>
      <w:numFmt w:val="bullet"/>
      <w:lvlText w:val=""/>
      <w:lvlJc w:val="left"/>
      <w:pPr>
        <w:ind w:left="720" w:hanging="360"/>
      </w:pPr>
      <w:rPr>
        <w:rFonts w:ascii="Wingdings" w:hAnsi="Wingdings" w:hint="default"/>
        <w:b w:val="0"/>
        <w:i w:val="0"/>
        <w:sz w:val="32"/>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466DF1"/>
    <w:multiLevelType w:val="hybridMultilevel"/>
    <w:tmpl w:val="C92AD8EE"/>
    <w:lvl w:ilvl="0" w:tplc="A80A3324">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104353"/>
    <w:multiLevelType w:val="hybridMultilevel"/>
    <w:tmpl w:val="B7280036"/>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348D3FA7"/>
    <w:multiLevelType w:val="hybridMultilevel"/>
    <w:tmpl w:val="397EFBC6"/>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3DA94B87"/>
    <w:multiLevelType w:val="hybridMultilevel"/>
    <w:tmpl w:val="99363C74"/>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06E7152"/>
    <w:multiLevelType w:val="hybridMultilevel"/>
    <w:tmpl w:val="48C89AA6"/>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4C034CF"/>
    <w:multiLevelType w:val="hybridMultilevel"/>
    <w:tmpl w:val="3A9CEFD2"/>
    <w:lvl w:ilvl="0" w:tplc="BE846CE2">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37194F"/>
    <w:multiLevelType w:val="hybridMultilevel"/>
    <w:tmpl w:val="A924366A"/>
    <w:lvl w:ilvl="0" w:tplc="B49E878E">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7E72676"/>
    <w:multiLevelType w:val="hybridMultilevel"/>
    <w:tmpl w:val="658ADFE4"/>
    <w:lvl w:ilvl="0" w:tplc="4C0AAE6E">
      <w:start w:val="1"/>
      <w:numFmt w:val="bullet"/>
      <w:lvlText w:val=""/>
      <w:lvlJc w:val="left"/>
      <w:pPr>
        <w:ind w:left="360" w:hanging="360"/>
      </w:pPr>
      <w:rPr>
        <w:rFonts w:ascii="Wingdings" w:hAnsi="Wingdings" w:hint="default"/>
        <w:b/>
        <w:i/>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2B4C1C"/>
    <w:multiLevelType w:val="hybridMultilevel"/>
    <w:tmpl w:val="F5208328"/>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4E1821DB"/>
    <w:multiLevelType w:val="hybridMultilevel"/>
    <w:tmpl w:val="594406D0"/>
    <w:lvl w:ilvl="0" w:tplc="92E2912C">
      <w:start w:val="1"/>
      <w:numFmt w:val="bullet"/>
      <w:lvlText w:val=""/>
      <w:lvlJc w:val="left"/>
      <w:pPr>
        <w:ind w:left="360" w:hanging="360"/>
      </w:pPr>
      <w:rPr>
        <w:rFonts w:ascii="Wingdings" w:hAnsi="Wingdings" w:hint="default"/>
        <w:b/>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3774A83"/>
    <w:multiLevelType w:val="hybridMultilevel"/>
    <w:tmpl w:val="759ED132"/>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53F64B65"/>
    <w:multiLevelType w:val="hybridMultilevel"/>
    <w:tmpl w:val="4B78A1A8"/>
    <w:lvl w:ilvl="0" w:tplc="F5682B82">
      <w:start w:val="1"/>
      <w:numFmt w:val="bullet"/>
      <w:lvlText w:val=""/>
      <w:lvlJc w:val="left"/>
      <w:pPr>
        <w:ind w:left="720" w:hanging="360"/>
      </w:pPr>
      <w:rPr>
        <w:rFonts w:ascii="Wingdings" w:hAnsi="Wingdings" w:hint="default"/>
        <w:b/>
        <w:sz w:val="32"/>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050386"/>
    <w:multiLevelType w:val="hybridMultilevel"/>
    <w:tmpl w:val="BDB4155A"/>
    <w:lvl w:ilvl="0" w:tplc="8456768A">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4114D78"/>
    <w:multiLevelType w:val="hybridMultilevel"/>
    <w:tmpl w:val="5A92FF2A"/>
    <w:lvl w:ilvl="0" w:tplc="0809001B">
      <w:start w:val="1"/>
      <w:numFmt w:val="lowerRoman"/>
      <w:lvlText w:val="%1."/>
      <w:lvlJc w:val="righ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9">
    <w:nsid w:val="552E138F"/>
    <w:multiLevelType w:val="hybridMultilevel"/>
    <w:tmpl w:val="022C9B56"/>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7582649"/>
    <w:multiLevelType w:val="hybridMultilevel"/>
    <w:tmpl w:val="456E112C"/>
    <w:lvl w:ilvl="0" w:tplc="2C1CBB40">
      <w:start w:val="1"/>
      <w:numFmt w:val="bullet"/>
      <w:lvlText w:val=""/>
      <w:lvlJc w:val="left"/>
      <w:pPr>
        <w:ind w:left="1080" w:hanging="360"/>
      </w:pPr>
      <w:rPr>
        <w:rFonts w:ascii="Wingdings" w:hAnsi="Wingdings" w:hint="default"/>
        <w:b w:val="0"/>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A1E7DB2"/>
    <w:multiLevelType w:val="hybridMultilevel"/>
    <w:tmpl w:val="D9EA777A"/>
    <w:lvl w:ilvl="0" w:tplc="B49E878E">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B773F6D"/>
    <w:multiLevelType w:val="hybridMultilevel"/>
    <w:tmpl w:val="6366C2E2"/>
    <w:lvl w:ilvl="0" w:tplc="D6B225A4">
      <w:start w:val="1"/>
      <w:numFmt w:val="bullet"/>
      <w:lvlText w:val=""/>
      <w:lvlJc w:val="left"/>
      <w:pPr>
        <w:ind w:left="360" w:hanging="360"/>
      </w:pPr>
      <w:rPr>
        <w:rFonts w:ascii="Webdings" w:hAnsi="Web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0404460"/>
    <w:multiLevelType w:val="hybridMultilevel"/>
    <w:tmpl w:val="1E84102A"/>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B2371A8"/>
    <w:multiLevelType w:val="hybridMultilevel"/>
    <w:tmpl w:val="9A16BF76"/>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BA13D8E"/>
    <w:multiLevelType w:val="hybridMultilevel"/>
    <w:tmpl w:val="42980F9C"/>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6F2B1E1A"/>
    <w:multiLevelType w:val="hybridMultilevel"/>
    <w:tmpl w:val="0B2025D2"/>
    <w:lvl w:ilvl="0" w:tplc="E7D6BFF8">
      <w:start w:val="1"/>
      <w:numFmt w:val="bullet"/>
      <w:lvlText w:val=""/>
      <w:lvlJc w:val="left"/>
      <w:pPr>
        <w:ind w:left="720" w:hanging="360"/>
      </w:pPr>
      <w:rPr>
        <w:rFonts w:ascii="Wingdings" w:hAnsi="Wingdings" w:hint="default"/>
        <w:b/>
        <w:sz w:val="32"/>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2487DB8"/>
    <w:multiLevelType w:val="hybridMultilevel"/>
    <w:tmpl w:val="8440FA42"/>
    <w:lvl w:ilvl="0" w:tplc="8456768A">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CB464D4"/>
    <w:multiLevelType w:val="hybridMultilevel"/>
    <w:tmpl w:val="CFCA3722"/>
    <w:lvl w:ilvl="0" w:tplc="8456768A">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4"/>
  </w:num>
  <w:num w:numId="2">
    <w:abstractNumId w:val="21"/>
  </w:num>
  <w:num w:numId="3">
    <w:abstractNumId w:val="3"/>
  </w:num>
  <w:num w:numId="4">
    <w:abstractNumId w:val="16"/>
  </w:num>
  <w:num w:numId="5">
    <w:abstractNumId w:val="27"/>
  </w:num>
  <w:num w:numId="6">
    <w:abstractNumId w:val="20"/>
  </w:num>
  <w:num w:numId="7">
    <w:abstractNumId w:val="2"/>
  </w:num>
  <w:num w:numId="8">
    <w:abstractNumId w:val="1"/>
  </w:num>
  <w:num w:numId="9">
    <w:abstractNumId w:val="4"/>
  </w:num>
  <w:num w:numId="10">
    <w:abstractNumId w:val="0"/>
  </w:num>
  <w:num w:numId="11">
    <w:abstractNumId w:val="5"/>
  </w:num>
  <w:num w:numId="12">
    <w:abstractNumId w:val="12"/>
  </w:num>
  <w:num w:numId="13">
    <w:abstractNumId w:val="10"/>
  </w:num>
  <w:num w:numId="14">
    <w:abstractNumId w:val="17"/>
  </w:num>
  <w:num w:numId="15">
    <w:abstractNumId w:val="11"/>
  </w:num>
  <w:num w:numId="16">
    <w:abstractNumId w:val="22"/>
  </w:num>
  <w:num w:numId="17">
    <w:abstractNumId w:val="24"/>
  </w:num>
  <w:num w:numId="18">
    <w:abstractNumId w:val="18"/>
  </w:num>
  <w:num w:numId="19">
    <w:abstractNumId w:val="25"/>
  </w:num>
  <w:num w:numId="20">
    <w:abstractNumId w:val="28"/>
  </w:num>
  <w:num w:numId="21">
    <w:abstractNumId w:val="7"/>
  </w:num>
  <w:num w:numId="22">
    <w:abstractNumId w:val="13"/>
  </w:num>
  <w:num w:numId="23">
    <w:abstractNumId w:val="6"/>
  </w:num>
  <w:num w:numId="24">
    <w:abstractNumId w:val="15"/>
  </w:num>
  <w:num w:numId="25">
    <w:abstractNumId w:val="26"/>
  </w:num>
  <w:num w:numId="26">
    <w:abstractNumId w:val="23"/>
  </w:num>
  <w:num w:numId="27">
    <w:abstractNumId w:val="19"/>
  </w:num>
  <w:num w:numId="28">
    <w:abstractNumId w:val="8"/>
  </w:num>
  <w:num w:numId="29">
    <w:abstractNumId w:val="9"/>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compat>
    <w:useFELayout/>
  </w:compat>
  <w:rsids>
    <w:rsidRoot w:val="0011072E"/>
    <w:rsid w:val="00007034"/>
    <w:rsid w:val="00007E25"/>
    <w:rsid w:val="00010BA0"/>
    <w:rsid w:val="0001169F"/>
    <w:rsid w:val="000169EF"/>
    <w:rsid w:val="00016C76"/>
    <w:rsid w:val="00021549"/>
    <w:rsid w:val="0002327E"/>
    <w:rsid w:val="00032BBC"/>
    <w:rsid w:val="00033F17"/>
    <w:rsid w:val="00037427"/>
    <w:rsid w:val="00050100"/>
    <w:rsid w:val="00050AF3"/>
    <w:rsid w:val="00057AAC"/>
    <w:rsid w:val="00057AB1"/>
    <w:rsid w:val="000615B2"/>
    <w:rsid w:val="00062CA4"/>
    <w:rsid w:val="000652FB"/>
    <w:rsid w:val="0006732E"/>
    <w:rsid w:val="000710D2"/>
    <w:rsid w:val="00074628"/>
    <w:rsid w:val="000804C1"/>
    <w:rsid w:val="00086671"/>
    <w:rsid w:val="00086B19"/>
    <w:rsid w:val="00091A6B"/>
    <w:rsid w:val="00092546"/>
    <w:rsid w:val="0009772B"/>
    <w:rsid w:val="000A102A"/>
    <w:rsid w:val="000A26B0"/>
    <w:rsid w:val="000A2E54"/>
    <w:rsid w:val="000A747D"/>
    <w:rsid w:val="000B06AA"/>
    <w:rsid w:val="000B1CB0"/>
    <w:rsid w:val="000B2D7D"/>
    <w:rsid w:val="000B3CF5"/>
    <w:rsid w:val="000B5C4B"/>
    <w:rsid w:val="000B5F27"/>
    <w:rsid w:val="000B6700"/>
    <w:rsid w:val="000B7381"/>
    <w:rsid w:val="000C3248"/>
    <w:rsid w:val="000C6597"/>
    <w:rsid w:val="000C7CE3"/>
    <w:rsid w:val="000D0369"/>
    <w:rsid w:val="000D5CD8"/>
    <w:rsid w:val="000D7A41"/>
    <w:rsid w:val="000D7C68"/>
    <w:rsid w:val="000E07D9"/>
    <w:rsid w:val="000E0CB5"/>
    <w:rsid w:val="000E2442"/>
    <w:rsid w:val="000E30B7"/>
    <w:rsid w:val="000E3466"/>
    <w:rsid w:val="000E4F29"/>
    <w:rsid w:val="000E6C55"/>
    <w:rsid w:val="000F2336"/>
    <w:rsid w:val="000F2D47"/>
    <w:rsid w:val="000F41D2"/>
    <w:rsid w:val="000F613C"/>
    <w:rsid w:val="000F690A"/>
    <w:rsid w:val="001005CC"/>
    <w:rsid w:val="00102564"/>
    <w:rsid w:val="00106BA9"/>
    <w:rsid w:val="00107650"/>
    <w:rsid w:val="0011072E"/>
    <w:rsid w:val="00111116"/>
    <w:rsid w:val="0012072D"/>
    <w:rsid w:val="001224A6"/>
    <w:rsid w:val="00122ED4"/>
    <w:rsid w:val="001263C6"/>
    <w:rsid w:val="001263E1"/>
    <w:rsid w:val="0012662B"/>
    <w:rsid w:val="00126935"/>
    <w:rsid w:val="00135098"/>
    <w:rsid w:val="0013639F"/>
    <w:rsid w:val="00136CF1"/>
    <w:rsid w:val="00143391"/>
    <w:rsid w:val="00143431"/>
    <w:rsid w:val="00144B64"/>
    <w:rsid w:val="001535E3"/>
    <w:rsid w:val="0015476A"/>
    <w:rsid w:val="0015524A"/>
    <w:rsid w:val="00155A56"/>
    <w:rsid w:val="00157498"/>
    <w:rsid w:val="001659EE"/>
    <w:rsid w:val="00171A6D"/>
    <w:rsid w:val="00172381"/>
    <w:rsid w:val="00173D57"/>
    <w:rsid w:val="00173FDE"/>
    <w:rsid w:val="00176D90"/>
    <w:rsid w:val="001820EE"/>
    <w:rsid w:val="001842C3"/>
    <w:rsid w:val="001945D4"/>
    <w:rsid w:val="00196012"/>
    <w:rsid w:val="00197785"/>
    <w:rsid w:val="001A0396"/>
    <w:rsid w:val="001A2464"/>
    <w:rsid w:val="001A28C4"/>
    <w:rsid w:val="001B0DED"/>
    <w:rsid w:val="001C3EE9"/>
    <w:rsid w:val="001D4539"/>
    <w:rsid w:val="001D4859"/>
    <w:rsid w:val="001D5936"/>
    <w:rsid w:val="001E1C3D"/>
    <w:rsid w:val="001E3388"/>
    <w:rsid w:val="001F4909"/>
    <w:rsid w:val="001F61B0"/>
    <w:rsid w:val="0020592B"/>
    <w:rsid w:val="0020675D"/>
    <w:rsid w:val="00211239"/>
    <w:rsid w:val="002149F4"/>
    <w:rsid w:val="002163B3"/>
    <w:rsid w:val="00217C41"/>
    <w:rsid w:val="00221804"/>
    <w:rsid w:val="0023270D"/>
    <w:rsid w:val="00235537"/>
    <w:rsid w:val="0023591B"/>
    <w:rsid w:val="00236E93"/>
    <w:rsid w:val="00237A66"/>
    <w:rsid w:val="00240176"/>
    <w:rsid w:val="00240CD9"/>
    <w:rsid w:val="00245829"/>
    <w:rsid w:val="00261F8F"/>
    <w:rsid w:val="0026375C"/>
    <w:rsid w:val="00263C08"/>
    <w:rsid w:val="002709C7"/>
    <w:rsid w:val="00272D78"/>
    <w:rsid w:val="00273221"/>
    <w:rsid w:val="0027328E"/>
    <w:rsid w:val="00276161"/>
    <w:rsid w:val="00277D81"/>
    <w:rsid w:val="00282154"/>
    <w:rsid w:val="00290FA0"/>
    <w:rsid w:val="00291988"/>
    <w:rsid w:val="002A071A"/>
    <w:rsid w:val="002A3AC7"/>
    <w:rsid w:val="002A5388"/>
    <w:rsid w:val="002A5B6E"/>
    <w:rsid w:val="002C0B2D"/>
    <w:rsid w:val="002C1304"/>
    <w:rsid w:val="002C23EE"/>
    <w:rsid w:val="002C3617"/>
    <w:rsid w:val="002C369D"/>
    <w:rsid w:val="002C4F1E"/>
    <w:rsid w:val="002D0C46"/>
    <w:rsid w:val="002D4383"/>
    <w:rsid w:val="002D459D"/>
    <w:rsid w:val="002D4880"/>
    <w:rsid w:val="002D5C94"/>
    <w:rsid w:val="002E37AB"/>
    <w:rsid w:val="002E5140"/>
    <w:rsid w:val="002E538C"/>
    <w:rsid w:val="002E73BD"/>
    <w:rsid w:val="002F1756"/>
    <w:rsid w:val="002F4899"/>
    <w:rsid w:val="002F5D9F"/>
    <w:rsid w:val="002F705A"/>
    <w:rsid w:val="00300180"/>
    <w:rsid w:val="00300C4A"/>
    <w:rsid w:val="0030338C"/>
    <w:rsid w:val="0030510A"/>
    <w:rsid w:val="003144FC"/>
    <w:rsid w:val="003178F3"/>
    <w:rsid w:val="0033323B"/>
    <w:rsid w:val="00335A52"/>
    <w:rsid w:val="0033616A"/>
    <w:rsid w:val="0034161C"/>
    <w:rsid w:val="00355F9E"/>
    <w:rsid w:val="00357E49"/>
    <w:rsid w:val="00364CC6"/>
    <w:rsid w:val="0037489D"/>
    <w:rsid w:val="0037567A"/>
    <w:rsid w:val="00376D5A"/>
    <w:rsid w:val="00377D2E"/>
    <w:rsid w:val="00380494"/>
    <w:rsid w:val="00381FC9"/>
    <w:rsid w:val="00385F57"/>
    <w:rsid w:val="003903D1"/>
    <w:rsid w:val="003975A8"/>
    <w:rsid w:val="003A0435"/>
    <w:rsid w:val="003A68D3"/>
    <w:rsid w:val="003A7225"/>
    <w:rsid w:val="003B0172"/>
    <w:rsid w:val="003B09C3"/>
    <w:rsid w:val="003B17B5"/>
    <w:rsid w:val="003B272F"/>
    <w:rsid w:val="003B5120"/>
    <w:rsid w:val="003C4914"/>
    <w:rsid w:val="003C5BC0"/>
    <w:rsid w:val="003C7198"/>
    <w:rsid w:val="003D24F3"/>
    <w:rsid w:val="003D4596"/>
    <w:rsid w:val="003D5063"/>
    <w:rsid w:val="003F23CE"/>
    <w:rsid w:val="003F24C0"/>
    <w:rsid w:val="00401484"/>
    <w:rsid w:val="00401497"/>
    <w:rsid w:val="00402F44"/>
    <w:rsid w:val="0040373F"/>
    <w:rsid w:val="0040503C"/>
    <w:rsid w:val="00406217"/>
    <w:rsid w:val="00410ED4"/>
    <w:rsid w:val="0041396F"/>
    <w:rsid w:val="004150FB"/>
    <w:rsid w:val="004152E1"/>
    <w:rsid w:val="004204E0"/>
    <w:rsid w:val="004242B6"/>
    <w:rsid w:val="00431802"/>
    <w:rsid w:val="00432B79"/>
    <w:rsid w:val="004342AF"/>
    <w:rsid w:val="00436C68"/>
    <w:rsid w:val="0043794E"/>
    <w:rsid w:val="0044179F"/>
    <w:rsid w:val="00443EE0"/>
    <w:rsid w:val="004448BF"/>
    <w:rsid w:val="00452733"/>
    <w:rsid w:val="00455FB5"/>
    <w:rsid w:val="004610B4"/>
    <w:rsid w:val="0046286D"/>
    <w:rsid w:val="00471CDF"/>
    <w:rsid w:val="0047622C"/>
    <w:rsid w:val="00476D89"/>
    <w:rsid w:val="00483E28"/>
    <w:rsid w:val="00484EEC"/>
    <w:rsid w:val="00487121"/>
    <w:rsid w:val="00491E13"/>
    <w:rsid w:val="00496468"/>
    <w:rsid w:val="004965BE"/>
    <w:rsid w:val="004A1E10"/>
    <w:rsid w:val="004A59BB"/>
    <w:rsid w:val="004A6E47"/>
    <w:rsid w:val="004B1BD4"/>
    <w:rsid w:val="004C5A5B"/>
    <w:rsid w:val="004C70CB"/>
    <w:rsid w:val="004D3566"/>
    <w:rsid w:val="004D4C6E"/>
    <w:rsid w:val="004D4D8E"/>
    <w:rsid w:val="004E1AAE"/>
    <w:rsid w:val="004E2702"/>
    <w:rsid w:val="004E363A"/>
    <w:rsid w:val="004E4325"/>
    <w:rsid w:val="004E6521"/>
    <w:rsid w:val="004F0FF0"/>
    <w:rsid w:val="004F383C"/>
    <w:rsid w:val="004F4A6C"/>
    <w:rsid w:val="00500308"/>
    <w:rsid w:val="00511320"/>
    <w:rsid w:val="00513D8F"/>
    <w:rsid w:val="00516BDE"/>
    <w:rsid w:val="005204EE"/>
    <w:rsid w:val="005226B4"/>
    <w:rsid w:val="00525300"/>
    <w:rsid w:val="00526CE8"/>
    <w:rsid w:val="00527A7B"/>
    <w:rsid w:val="005324EE"/>
    <w:rsid w:val="00532E2A"/>
    <w:rsid w:val="0053607C"/>
    <w:rsid w:val="00536CAE"/>
    <w:rsid w:val="005377CB"/>
    <w:rsid w:val="00541297"/>
    <w:rsid w:val="0054216C"/>
    <w:rsid w:val="00544823"/>
    <w:rsid w:val="005454F3"/>
    <w:rsid w:val="00551B9C"/>
    <w:rsid w:val="0056071F"/>
    <w:rsid w:val="00563083"/>
    <w:rsid w:val="00564703"/>
    <w:rsid w:val="005752D3"/>
    <w:rsid w:val="00575D14"/>
    <w:rsid w:val="0057664D"/>
    <w:rsid w:val="0058044B"/>
    <w:rsid w:val="00585007"/>
    <w:rsid w:val="00591276"/>
    <w:rsid w:val="00595FCF"/>
    <w:rsid w:val="00597DE1"/>
    <w:rsid w:val="005A7CA1"/>
    <w:rsid w:val="005B6EBC"/>
    <w:rsid w:val="005C2F2F"/>
    <w:rsid w:val="005C3BC7"/>
    <w:rsid w:val="005C4B54"/>
    <w:rsid w:val="005E3BEE"/>
    <w:rsid w:val="005E62EE"/>
    <w:rsid w:val="005E6512"/>
    <w:rsid w:val="005F3BC7"/>
    <w:rsid w:val="005F7546"/>
    <w:rsid w:val="006034F6"/>
    <w:rsid w:val="0060458C"/>
    <w:rsid w:val="00607630"/>
    <w:rsid w:val="00607E21"/>
    <w:rsid w:val="006104A3"/>
    <w:rsid w:val="00620E26"/>
    <w:rsid w:val="00621FB6"/>
    <w:rsid w:val="00623186"/>
    <w:rsid w:val="00625538"/>
    <w:rsid w:val="00625DC6"/>
    <w:rsid w:val="00627933"/>
    <w:rsid w:val="006303C3"/>
    <w:rsid w:val="00630466"/>
    <w:rsid w:val="00630EAE"/>
    <w:rsid w:val="0063340C"/>
    <w:rsid w:val="00640406"/>
    <w:rsid w:val="00640E0C"/>
    <w:rsid w:val="006411D3"/>
    <w:rsid w:val="00643FA9"/>
    <w:rsid w:val="00653BB9"/>
    <w:rsid w:val="00654738"/>
    <w:rsid w:val="00661630"/>
    <w:rsid w:val="00665351"/>
    <w:rsid w:val="00681292"/>
    <w:rsid w:val="00682025"/>
    <w:rsid w:val="006830DE"/>
    <w:rsid w:val="00683F07"/>
    <w:rsid w:val="00687C5D"/>
    <w:rsid w:val="00693D9D"/>
    <w:rsid w:val="00694437"/>
    <w:rsid w:val="00694578"/>
    <w:rsid w:val="0069482F"/>
    <w:rsid w:val="006A2449"/>
    <w:rsid w:val="006A6F33"/>
    <w:rsid w:val="006B0A72"/>
    <w:rsid w:val="006B15F6"/>
    <w:rsid w:val="006B4001"/>
    <w:rsid w:val="006C0F04"/>
    <w:rsid w:val="006C39AA"/>
    <w:rsid w:val="006C5588"/>
    <w:rsid w:val="006D0D95"/>
    <w:rsid w:val="006D1525"/>
    <w:rsid w:val="006D4842"/>
    <w:rsid w:val="006D5830"/>
    <w:rsid w:val="006D6185"/>
    <w:rsid w:val="006D6EBB"/>
    <w:rsid w:val="006E1A08"/>
    <w:rsid w:val="007027C3"/>
    <w:rsid w:val="007038C3"/>
    <w:rsid w:val="00711F39"/>
    <w:rsid w:val="0071326B"/>
    <w:rsid w:val="00716E9D"/>
    <w:rsid w:val="00717CB9"/>
    <w:rsid w:val="0072070E"/>
    <w:rsid w:val="00727434"/>
    <w:rsid w:val="0073705E"/>
    <w:rsid w:val="0073713D"/>
    <w:rsid w:val="00737F7B"/>
    <w:rsid w:val="00741D33"/>
    <w:rsid w:val="007448C9"/>
    <w:rsid w:val="00745A53"/>
    <w:rsid w:val="00745A73"/>
    <w:rsid w:val="00750123"/>
    <w:rsid w:val="007512DB"/>
    <w:rsid w:val="00752B87"/>
    <w:rsid w:val="00752C56"/>
    <w:rsid w:val="00754DD6"/>
    <w:rsid w:val="00756612"/>
    <w:rsid w:val="00756F46"/>
    <w:rsid w:val="0076171E"/>
    <w:rsid w:val="00762C4A"/>
    <w:rsid w:val="007658AA"/>
    <w:rsid w:val="00770977"/>
    <w:rsid w:val="00770DD5"/>
    <w:rsid w:val="00775906"/>
    <w:rsid w:val="00776128"/>
    <w:rsid w:val="007846B9"/>
    <w:rsid w:val="007962CB"/>
    <w:rsid w:val="007A2A45"/>
    <w:rsid w:val="007B05DD"/>
    <w:rsid w:val="007B6B6F"/>
    <w:rsid w:val="007D0060"/>
    <w:rsid w:val="007D65F3"/>
    <w:rsid w:val="007D66BD"/>
    <w:rsid w:val="007E006F"/>
    <w:rsid w:val="007E1A7F"/>
    <w:rsid w:val="007E7519"/>
    <w:rsid w:val="007F2611"/>
    <w:rsid w:val="007F3806"/>
    <w:rsid w:val="007F524D"/>
    <w:rsid w:val="008020BB"/>
    <w:rsid w:val="00810110"/>
    <w:rsid w:val="008178C4"/>
    <w:rsid w:val="00827C2E"/>
    <w:rsid w:val="008349EB"/>
    <w:rsid w:val="00835615"/>
    <w:rsid w:val="00836972"/>
    <w:rsid w:val="008401E1"/>
    <w:rsid w:val="0084033B"/>
    <w:rsid w:val="008444BB"/>
    <w:rsid w:val="00844B5E"/>
    <w:rsid w:val="0084602C"/>
    <w:rsid w:val="00850643"/>
    <w:rsid w:val="00852BA1"/>
    <w:rsid w:val="00856288"/>
    <w:rsid w:val="00857028"/>
    <w:rsid w:val="00873E11"/>
    <w:rsid w:val="00881A56"/>
    <w:rsid w:val="00882A2C"/>
    <w:rsid w:val="00884CFC"/>
    <w:rsid w:val="00886866"/>
    <w:rsid w:val="00891D40"/>
    <w:rsid w:val="00893997"/>
    <w:rsid w:val="00894C6A"/>
    <w:rsid w:val="00895F15"/>
    <w:rsid w:val="008A64F1"/>
    <w:rsid w:val="008B2E0D"/>
    <w:rsid w:val="008B639B"/>
    <w:rsid w:val="008B7232"/>
    <w:rsid w:val="008B7466"/>
    <w:rsid w:val="008C264E"/>
    <w:rsid w:val="008C6025"/>
    <w:rsid w:val="008C6AFD"/>
    <w:rsid w:val="008E4658"/>
    <w:rsid w:val="008E5A55"/>
    <w:rsid w:val="008E7920"/>
    <w:rsid w:val="008F3C92"/>
    <w:rsid w:val="0090152C"/>
    <w:rsid w:val="00910549"/>
    <w:rsid w:val="0091143C"/>
    <w:rsid w:val="009124FB"/>
    <w:rsid w:val="00915690"/>
    <w:rsid w:val="00920BC6"/>
    <w:rsid w:val="00924312"/>
    <w:rsid w:val="00926C15"/>
    <w:rsid w:val="00930FB4"/>
    <w:rsid w:val="0093111F"/>
    <w:rsid w:val="009323E5"/>
    <w:rsid w:val="009337A2"/>
    <w:rsid w:val="00933F4D"/>
    <w:rsid w:val="00937F63"/>
    <w:rsid w:val="009455C1"/>
    <w:rsid w:val="00945A76"/>
    <w:rsid w:val="00946D70"/>
    <w:rsid w:val="00947203"/>
    <w:rsid w:val="009508D1"/>
    <w:rsid w:val="00951C07"/>
    <w:rsid w:val="00955FD1"/>
    <w:rsid w:val="009606FD"/>
    <w:rsid w:val="00960ADC"/>
    <w:rsid w:val="009648CF"/>
    <w:rsid w:val="00967FC1"/>
    <w:rsid w:val="0097343C"/>
    <w:rsid w:val="00973A3F"/>
    <w:rsid w:val="00975300"/>
    <w:rsid w:val="00976209"/>
    <w:rsid w:val="0098142B"/>
    <w:rsid w:val="00983FBB"/>
    <w:rsid w:val="00987C67"/>
    <w:rsid w:val="00991240"/>
    <w:rsid w:val="00993A30"/>
    <w:rsid w:val="0099651C"/>
    <w:rsid w:val="009A342E"/>
    <w:rsid w:val="009A4B8E"/>
    <w:rsid w:val="009A682E"/>
    <w:rsid w:val="009B0040"/>
    <w:rsid w:val="009B39B9"/>
    <w:rsid w:val="009B6C2A"/>
    <w:rsid w:val="009C4D32"/>
    <w:rsid w:val="009D7D53"/>
    <w:rsid w:val="009E75A0"/>
    <w:rsid w:val="009F3B9B"/>
    <w:rsid w:val="00A01E16"/>
    <w:rsid w:val="00A02189"/>
    <w:rsid w:val="00A02834"/>
    <w:rsid w:val="00A13099"/>
    <w:rsid w:val="00A17CD2"/>
    <w:rsid w:val="00A2037C"/>
    <w:rsid w:val="00A20C73"/>
    <w:rsid w:val="00A222E4"/>
    <w:rsid w:val="00A23F3D"/>
    <w:rsid w:val="00A25072"/>
    <w:rsid w:val="00A27315"/>
    <w:rsid w:val="00A30D07"/>
    <w:rsid w:val="00A36ECC"/>
    <w:rsid w:val="00A402D3"/>
    <w:rsid w:val="00A426FE"/>
    <w:rsid w:val="00A4293F"/>
    <w:rsid w:val="00A440C8"/>
    <w:rsid w:val="00A47C28"/>
    <w:rsid w:val="00A50CC5"/>
    <w:rsid w:val="00A603B5"/>
    <w:rsid w:val="00A61AEA"/>
    <w:rsid w:val="00A71A4F"/>
    <w:rsid w:val="00A7265A"/>
    <w:rsid w:val="00A80649"/>
    <w:rsid w:val="00A82278"/>
    <w:rsid w:val="00A82E36"/>
    <w:rsid w:val="00A832B7"/>
    <w:rsid w:val="00A8763B"/>
    <w:rsid w:val="00A90C3B"/>
    <w:rsid w:val="00A9322D"/>
    <w:rsid w:val="00AA5551"/>
    <w:rsid w:val="00AB3EDD"/>
    <w:rsid w:val="00AB4215"/>
    <w:rsid w:val="00AB43E7"/>
    <w:rsid w:val="00AC0065"/>
    <w:rsid w:val="00AC61AA"/>
    <w:rsid w:val="00AD0561"/>
    <w:rsid w:val="00AD0F28"/>
    <w:rsid w:val="00AD1857"/>
    <w:rsid w:val="00AD2BFA"/>
    <w:rsid w:val="00AD6BD5"/>
    <w:rsid w:val="00AD6C1B"/>
    <w:rsid w:val="00AD7D92"/>
    <w:rsid w:val="00AE3DDC"/>
    <w:rsid w:val="00AE4817"/>
    <w:rsid w:val="00AE7921"/>
    <w:rsid w:val="00AF1EAE"/>
    <w:rsid w:val="00AF527E"/>
    <w:rsid w:val="00B02AB4"/>
    <w:rsid w:val="00B079AA"/>
    <w:rsid w:val="00B12E4F"/>
    <w:rsid w:val="00B15AE2"/>
    <w:rsid w:val="00B16000"/>
    <w:rsid w:val="00B1610E"/>
    <w:rsid w:val="00B16D85"/>
    <w:rsid w:val="00B17D1E"/>
    <w:rsid w:val="00B20417"/>
    <w:rsid w:val="00B2161D"/>
    <w:rsid w:val="00B23BFF"/>
    <w:rsid w:val="00B254B8"/>
    <w:rsid w:val="00B269BD"/>
    <w:rsid w:val="00B306CF"/>
    <w:rsid w:val="00B318C5"/>
    <w:rsid w:val="00B31E72"/>
    <w:rsid w:val="00B33818"/>
    <w:rsid w:val="00B33965"/>
    <w:rsid w:val="00B35F6D"/>
    <w:rsid w:val="00B41033"/>
    <w:rsid w:val="00B41155"/>
    <w:rsid w:val="00B448B4"/>
    <w:rsid w:val="00B44AB7"/>
    <w:rsid w:val="00B46F82"/>
    <w:rsid w:val="00B4722F"/>
    <w:rsid w:val="00B47944"/>
    <w:rsid w:val="00B50ADA"/>
    <w:rsid w:val="00B534FC"/>
    <w:rsid w:val="00B53EB8"/>
    <w:rsid w:val="00B55F60"/>
    <w:rsid w:val="00B565F7"/>
    <w:rsid w:val="00B62083"/>
    <w:rsid w:val="00B62CC2"/>
    <w:rsid w:val="00B63D0F"/>
    <w:rsid w:val="00B77A35"/>
    <w:rsid w:val="00B84116"/>
    <w:rsid w:val="00B8711C"/>
    <w:rsid w:val="00B8725B"/>
    <w:rsid w:val="00BA0BE6"/>
    <w:rsid w:val="00BA7EEC"/>
    <w:rsid w:val="00BB1390"/>
    <w:rsid w:val="00BB4CAC"/>
    <w:rsid w:val="00BC01AF"/>
    <w:rsid w:val="00BC2953"/>
    <w:rsid w:val="00BC7FDB"/>
    <w:rsid w:val="00BD4427"/>
    <w:rsid w:val="00BD6F3B"/>
    <w:rsid w:val="00BE04B3"/>
    <w:rsid w:val="00BE5819"/>
    <w:rsid w:val="00C01546"/>
    <w:rsid w:val="00C04E7E"/>
    <w:rsid w:val="00C059EA"/>
    <w:rsid w:val="00C11118"/>
    <w:rsid w:val="00C16EFC"/>
    <w:rsid w:val="00C17EB4"/>
    <w:rsid w:val="00C2020A"/>
    <w:rsid w:val="00C215E5"/>
    <w:rsid w:val="00C2327D"/>
    <w:rsid w:val="00C263E5"/>
    <w:rsid w:val="00C300BB"/>
    <w:rsid w:val="00C310F5"/>
    <w:rsid w:val="00C31ED8"/>
    <w:rsid w:val="00C320A4"/>
    <w:rsid w:val="00C32B2D"/>
    <w:rsid w:val="00C353E3"/>
    <w:rsid w:val="00C41C5B"/>
    <w:rsid w:val="00C44E79"/>
    <w:rsid w:val="00C46391"/>
    <w:rsid w:val="00C46FA8"/>
    <w:rsid w:val="00C4703C"/>
    <w:rsid w:val="00C47EC3"/>
    <w:rsid w:val="00C5167B"/>
    <w:rsid w:val="00C62CBA"/>
    <w:rsid w:val="00C66D98"/>
    <w:rsid w:val="00C73152"/>
    <w:rsid w:val="00C7467E"/>
    <w:rsid w:val="00C74EF4"/>
    <w:rsid w:val="00C75BA8"/>
    <w:rsid w:val="00C761BD"/>
    <w:rsid w:val="00C77885"/>
    <w:rsid w:val="00C810A6"/>
    <w:rsid w:val="00C847A5"/>
    <w:rsid w:val="00C856AD"/>
    <w:rsid w:val="00C872FC"/>
    <w:rsid w:val="00C92C94"/>
    <w:rsid w:val="00C953F2"/>
    <w:rsid w:val="00CA660E"/>
    <w:rsid w:val="00CA73C5"/>
    <w:rsid w:val="00CB363A"/>
    <w:rsid w:val="00CB38CC"/>
    <w:rsid w:val="00CD19A4"/>
    <w:rsid w:val="00CD4474"/>
    <w:rsid w:val="00CE1E50"/>
    <w:rsid w:val="00CE205C"/>
    <w:rsid w:val="00CE61A9"/>
    <w:rsid w:val="00CF5511"/>
    <w:rsid w:val="00CF6945"/>
    <w:rsid w:val="00CF759F"/>
    <w:rsid w:val="00D01396"/>
    <w:rsid w:val="00D03B5B"/>
    <w:rsid w:val="00D054C7"/>
    <w:rsid w:val="00D057E2"/>
    <w:rsid w:val="00D059C8"/>
    <w:rsid w:val="00D05A18"/>
    <w:rsid w:val="00D10525"/>
    <w:rsid w:val="00D12E5C"/>
    <w:rsid w:val="00D16018"/>
    <w:rsid w:val="00D17B86"/>
    <w:rsid w:val="00D17D6C"/>
    <w:rsid w:val="00D21BC4"/>
    <w:rsid w:val="00D26246"/>
    <w:rsid w:val="00D31B02"/>
    <w:rsid w:val="00D31C13"/>
    <w:rsid w:val="00D3249D"/>
    <w:rsid w:val="00D32B02"/>
    <w:rsid w:val="00D37ACA"/>
    <w:rsid w:val="00D419BF"/>
    <w:rsid w:val="00D46A04"/>
    <w:rsid w:val="00D50433"/>
    <w:rsid w:val="00D53834"/>
    <w:rsid w:val="00D54788"/>
    <w:rsid w:val="00D611AA"/>
    <w:rsid w:val="00D624BD"/>
    <w:rsid w:val="00D6299C"/>
    <w:rsid w:val="00D65C48"/>
    <w:rsid w:val="00D72ED9"/>
    <w:rsid w:val="00D76295"/>
    <w:rsid w:val="00D82E46"/>
    <w:rsid w:val="00D835F9"/>
    <w:rsid w:val="00D85CFE"/>
    <w:rsid w:val="00D865BF"/>
    <w:rsid w:val="00D927D9"/>
    <w:rsid w:val="00D92932"/>
    <w:rsid w:val="00D93469"/>
    <w:rsid w:val="00D956FE"/>
    <w:rsid w:val="00DA0A5D"/>
    <w:rsid w:val="00DA13B9"/>
    <w:rsid w:val="00DB0373"/>
    <w:rsid w:val="00DB055A"/>
    <w:rsid w:val="00DB089C"/>
    <w:rsid w:val="00DB17C1"/>
    <w:rsid w:val="00DB4EE7"/>
    <w:rsid w:val="00DC017B"/>
    <w:rsid w:val="00DC0227"/>
    <w:rsid w:val="00DC0D30"/>
    <w:rsid w:val="00DC1F50"/>
    <w:rsid w:val="00DC3430"/>
    <w:rsid w:val="00DC4DBB"/>
    <w:rsid w:val="00DC5B50"/>
    <w:rsid w:val="00DC5C58"/>
    <w:rsid w:val="00DD0A79"/>
    <w:rsid w:val="00DD5CA8"/>
    <w:rsid w:val="00DD732C"/>
    <w:rsid w:val="00DE666F"/>
    <w:rsid w:val="00DE6794"/>
    <w:rsid w:val="00DF1D97"/>
    <w:rsid w:val="00DF442D"/>
    <w:rsid w:val="00DF5B92"/>
    <w:rsid w:val="00E00F88"/>
    <w:rsid w:val="00E03015"/>
    <w:rsid w:val="00E05285"/>
    <w:rsid w:val="00E064EA"/>
    <w:rsid w:val="00E11543"/>
    <w:rsid w:val="00E13534"/>
    <w:rsid w:val="00E13630"/>
    <w:rsid w:val="00E14B78"/>
    <w:rsid w:val="00E16E7C"/>
    <w:rsid w:val="00E2084F"/>
    <w:rsid w:val="00E21097"/>
    <w:rsid w:val="00E21BBF"/>
    <w:rsid w:val="00E4391E"/>
    <w:rsid w:val="00E449A8"/>
    <w:rsid w:val="00E50374"/>
    <w:rsid w:val="00E54CA0"/>
    <w:rsid w:val="00E55697"/>
    <w:rsid w:val="00E55C1F"/>
    <w:rsid w:val="00E5782C"/>
    <w:rsid w:val="00E61C55"/>
    <w:rsid w:val="00E6469D"/>
    <w:rsid w:val="00E661D4"/>
    <w:rsid w:val="00E677CD"/>
    <w:rsid w:val="00E67E95"/>
    <w:rsid w:val="00E764A5"/>
    <w:rsid w:val="00E803CA"/>
    <w:rsid w:val="00E9006E"/>
    <w:rsid w:val="00E92B8F"/>
    <w:rsid w:val="00E9302A"/>
    <w:rsid w:val="00E94456"/>
    <w:rsid w:val="00E952AC"/>
    <w:rsid w:val="00E97E01"/>
    <w:rsid w:val="00EA2F86"/>
    <w:rsid w:val="00EA4B63"/>
    <w:rsid w:val="00EA515F"/>
    <w:rsid w:val="00EA62C1"/>
    <w:rsid w:val="00EB0252"/>
    <w:rsid w:val="00EB120C"/>
    <w:rsid w:val="00EB1F0C"/>
    <w:rsid w:val="00EB28D2"/>
    <w:rsid w:val="00EB3252"/>
    <w:rsid w:val="00EB5098"/>
    <w:rsid w:val="00EB6C53"/>
    <w:rsid w:val="00EC12C9"/>
    <w:rsid w:val="00EC14A8"/>
    <w:rsid w:val="00EC7EEC"/>
    <w:rsid w:val="00ED1D2F"/>
    <w:rsid w:val="00ED1E63"/>
    <w:rsid w:val="00ED2CAF"/>
    <w:rsid w:val="00ED3618"/>
    <w:rsid w:val="00ED5D18"/>
    <w:rsid w:val="00ED6140"/>
    <w:rsid w:val="00EE1280"/>
    <w:rsid w:val="00EE2AB0"/>
    <w:rsid w:val="00EE4FCA"/>
    <w:rsid w:val="00EF0A2B"/>
    <w:rsid w:val="00EF0D40"/>
    <w:rsid w:val="00EF10BF"/>
    <w:rsid w:val="00EF11C8"/>
    <w:rsid w:val="00EF1F5D"/>
    <w:rsid w:val="00EF39AF"/>
    <w:rsid w:val="00EF5F36"/>
    <w:rsid w:val="00F00CCB"/>
    <w:rsid w:val="00F067C5"/>
    <w:rsid w:val="00F21221"/>
    <w:rsid w:val="00F24B96"/>
    <w:rsid w:val="00F25045"/>
    <w:rsid w:val="00F25D1A"/>
    <w:rsid w:val="00F32C72"/>
    <w:rsid w:val="00F42D6D"/>
    <w:rsid w:val="00F465E3"/>
    <w:rsid w:val="00F55CFB"/>
    <w:rsid w:val="00F57F42"/>
    <w:rsid w:val="00F66FB1"/>
    <w:rsid w:val="00F7065C"/>
    <w:rsid w:val="00F842E8"/>
    <w:rsid w:val="00F923E2"/>
    <w:rsid w:val="00F94648"/>
    <w:rsid w:val="00FA18D8"/>
    <w:rsid w:val="00FA4FF1"/>
    <w:rsid w:val="00FB2F3D"/>
    <w:rsid w:val="00FB3697"/>
    <w:rsid w:val="00FB3B5A"/>
    <w:rsid w:val="00FB4291"/>
    <w:rsid w:val="00FC012A"/>
    <w:rsid w:val="00FC1C44"/>
    <w:rsid w:val="00FC20AA"/>
    <w:rsid w:val="00FC4B60"/>
    <w:rsid w:val="00FE671F"/>
    <w:rsid w:val="00FF12F7"/>
    <w:rsid w:val="00FF1366"/>
    <w:rsid w:val="00FF1A45"/>
    <w:rsid w:val="00FF1C8E"/>
    <w:rsid w:val="00FF3C54"/>
    <w:rsid w:val="00FF3E3A"/>
    <w:rsid w:val="00FF542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rules v:ext="edit">
        <o:r id="V:Rule4" type="connector" idref="#_x0000_s1029"/>
        <o:r id="V:Rule5" type="connector" idref="#_x0000_s1028"/>
        <o:r id="V:Rule6"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764A5"/>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983FBB"/>
    <w:pPr>
      <w:ind w:left="720"/>
      <w:contextualSpacing/>
    </w:pPr>
  </w:style>
  <w:style w:type="character" w:customStyle="1" w:styleId="ListParagraphChar">
    <w:name w:val="List Paragraph Char"/>
    <w:basedOn w:val="DefaultParagraphFont"/>
    <w:link w:val="ListParagraph"/>
    <w:uiPriority w:val="34"/>
    <w:rsid w:val="00983FBB"/>
  </w:style>
  <w:style w:type="paragraph" w:customStyle="1" w:styleId="ndir">
    <w:name w:val="n_dir"/>
    <w:basedOn w:val="Normal"/>
    <w:link w:val="ndirChar"/>
    <w:qFormat/>
    <w:rsid w:val="00E064EA"/>
    <w:pPr>
      <w:spacing w:after="0" w:line="240" w:lineRule="auto"/>
      <w:jc w:val="both"/>
    </w:pPr>
    <w:rPr>
      <w:rFonts w:ascii="DirectaSerif" w:eastAsia="Times New Roman" w:hAnsi="DirectaSerif" w:cs="Courier New"/>
      <w:color w:val="000000"/>
      <w:sz w:val="18"/>
      <w:szCs w:val="18"/>
    </w:rPr>
  </w:style>
  <w:style w:type="character" w:customStyle="1" w:styleId="ndirChar">
    <w:name w:val="n_dir Char"/>
    <w:basedOn w:val="DefaultParagraphFont"/>
    <w:link w:val="ndir"/>
    <w:rsid w:val="00E064EA"/>
    <w:rPr>
      <w:rFonts w:ascii="DirectaSerif" w:eastAsia="Times New Roman" w:hAnsi="DirectaSerif" w:cs="Courier New"/>
      <w:color w:val="000000"/>
      <w:sz w:val="18"/>
      <w:szCs w:val="18"/>
    </w:rPr>
  </w:style>
  <w:style w:type="paragraph" w:customStyle="1" w:styleId="fira">
    <w:name w:val="fira"/>
    <w:basedOn w:val="ListParagraph"/>
    <w:link w:val="firaChar"/>
    <w:qFormat/>
    <w:rsid w:val="00ED1E63"/>
    <w:pPr>
      <w:spacing w:after="0" w:line="240" w:lineRule="auto"/>
      <w:ind w:left="0"/>
    </w:pPr>
    <w:rPr>
      <w:rFonts w:ascii="Fira Code" w:eastAsia="Times New Roman" w:hAnsi="Fira Code" w:cs="Courier New"/>
      <w:color w:val="000000"/>
      <w:sz w:val="18"/>
      <w:szCs w:val="18"/>
    </w:rPr>
  </w:style>
  <w:style w:type="paragraph" w:customStyle="1" w:styleId="dirBI">
    <w:name w:val="dir_B_I"/>
    <w:basedOn w:val="ndir"/>
    <w:link w:val="dirBIChar"/>
    <w:qFormat/>
    <w:rsid w:val="00C01546"/>
    <w:rPr>
      <w:rFonts w:ascii="DirectaSerifHeavy-Italic" w:hAnsi="DirectaSerifHeavy-Italic"/>
    </w:rPr>
  </w:style>
  <w:style w:type="character" w:customStyle="1" w:styleId="firaChar">
    <w:name w:val="fira Char"/>
    <w:basedOn w:val="ListParagraphChar"/>
    <w:link w:val="fira"/>
    <w:rsid w:val="00ED1E63"/>
    <w:rPr>
      <w:rFonts w:ascii="Fira Code" w:eastAsia="Times New Roman" w:hAnsi="Fira Code" w:cs="Courier New"/>
      <w:color w:val="000000"/>
      <w:sz w:val="18"/>
      <w:szCs w:val="18"/>
    </w:rPr>
  </w:style>
  <w:style w:type="paragraph" w:customStyle="1" w:styleId="prototype">
    <w:name w:val="prototype"/>
    <w:basedOn w:val="dirBI"/>
    <w:link w:val="prototypeChar"/>
    <w:qFormat/>
    <w:rsid w:val="00C01546"/>
    <w:rPr>
      <w:rFonts w:ascii="Prototype" w:hAnsi="Prototype" w:cs="Prototype"/>
    </w:rPr>
  </w:style>
  <w:style w:type="character" w:customStyle="1" w:styleId="dirBIChar">
    <w:name w:val="dir_B_I Char"/>
    <w:basedOn w:val="ndirChar"/>
    <w:link w:val="dirBI"/>
    <w:rsid w:val="00C01546"/>
    <w:rPr>
      <w:rFonts w:ascii="DirectaSerifHeavy-Italic" w:hAnsi="DirectaSerifHeavy-Italic"/>
    </w:rPr>
  </w:style>
  <w:style w:type="character" w:customStyle="1" w:styleId="prototypeChar">
    <w:name w:val="prototype Char"/>
    <w:basedOn w:val="dirBIChar"/>
    <w:link w:val="prototype"/>
    <w:rsid w:val="00C01546"/>
    <w:rPr>
      <w:rFonts w:ascii="Prototype" w:hAnsi="Prototype" w:cs="Prototype"/>
    </w:rPr>
  </w:style>
  <w:style w:type="paragraph" w:customStyle="1" w:styleId="smd">
    <w:name w:val="smd"/>
    <w:basedOn w:val="ndir"/>
    <w:link w:val="smdChar"/>
    <w:qFormat/>
    <w:rsid w:val="00ED1E63"/>
    <w:rPr>
      <w:rFonts w:ascii="DirectaSerifMedium" w:hAnsi="DirectaSerifMedium"/>
      <w:sz w:val="14"/>
      <w:szCs w:val="14"/>
    </w:rPr>
  </w:style>
  <w:style w:type="character" w:customStyle="1" w:styleId="smdChar">
    <w:name w:val="smd Char"/>
    <w:basedOn w:val="ndirChar"/>
    <w:link w:val="smd"/>
    <w:rsid w:val="00ED1E63"/>
    <w:rPr>
      <w:rFonts w:ascii="DirectaSerifMedium" w:hAnsi="DirectaSerifMedium"/>
      <w:sz w:val="14"/>
      <w:szCs w:val="14"/>
    </w:rPr>
  </w:style>
  <w:style w:type="table" w:styleId="TableGrid">
    <w:name w:val="Table Grid"/>
    <w:basedOn w:val="TableNormal"/>
    <w:uiPriority w:val="59"/>
    <w:rsid w:val="00B44A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c211">
    <w:name w:val="sc211"/>
    <w:basedOn w:val="DefaultParagraphFont"/>
    <w:rsid w:val="00007E25"/>
    <w:rPr>
      <w:rFonts w:ascii="Fira Code Medium" w:hAnsi="Fira Code Medium" w:hint="default"/>
      <w:color w:val="000000"/>
      <w:sz w:val="20"/>
      <w:szCs w:val="20"/>
      <w:shd w:val="clear" w:color="auto" w:fill="A6CAF0"/>
    </w:rPr>
  </w:style>
  <w:style w:type="character" w:customStyle="1" w:styleId="sc26">
    <w:name w:val="sc26"/>
    <w:basedOn w:val="DefaultParagraphFont"/>
    <w:rsid w:val="00007E25"/>
    <w:rPr>
      <w:rFonts w:ascii="Fira Code Medium" w:hAnsi="Fira Code Medium" w:hint="default"/>
      <w:color w:val="000000"/>
      <w:sz w:val="20"/>
      <w:szCs w:val="20"/>
    </w:rPr>
  </w:style>
  <w:style w:type="character" w:customStyle="1" w:styleId="sc01">
    <w:name w:val="sc01"/>
    <w:basedOn w:val="DefaultParagraphFont"/>
    <w:rsid w:val="00007E25"/>
    <w:rPr>
      <w:rFonts w:ascii="Fira Code Medium" w:hAnsi="Fira Code Medium" w:hint="default"/>
      <w:b/>
      <w:bCs/>
      <w:color w:val="000000"/>
      <w:sz w:val="20"/>
      <w:szCs w:val="20"/>
    </w:rPr>
  </w:style>
  <w:style w:type="character" w:customStyle="1" w:styleId="sc11">
    <w:name w:val="sc11"/>
    <w:basedOn w:val="DefaultParagraphFont"/>
    <w:rsid w:val="00007E25"/>
    <w:rPr>
      <w:rFonts w:ascii="Fira Code Medium" w:hAnsi="Fira Code Medium" w:hint="default"/>
      <w:color w:val="0000FF"/>
      <w:sz w:val="20"/>
      <w:szCs w:val="20"/>
    </w:rPr>
  </w:style>
  <w:style w:type="character" w:customStyle="1" w:styleId="sc0">
    <w:name w:val="sc0"/>
    <w:basedOn w:val="DefaultParagraphFont"/>
    <w:rsid w:val="00016C76"/>
    <w:rPr>
      <w:rFonts w:ascii="Fira Code Medium" w:hAnsi="Fira Code Medium" w:hint="default"/>
      <w:color w:val="000000"/>
      <w:sz w:val="20"/>
      <w:szCs w:val="20"/>
    </w:rPr>
  </w:style>
  <w:style w:type="character" w:customStyle="1" w:styleId="cm-meta">
    <w:name w:val="cm-meta"/>
    <w:basedOn w:val="DefaultParagraphFont"/>
    <w:rsid w:val="00235537"/>
  </w:style>
  <w:style w:type="character" w:customStyle="1" w:styleId="cm-tag">
    <w:name w:val="cm-tag"/>
    <w:basedOn w:val="DefaultParagraphFont"/>
    <w:rsid w:val="00235537"/>
  </w:style>
  <w:style w:type="character" w:customStyle="1" w:styleId="cm-attribute">
    <w:name w:val="cm-attribute"/>
    <w:basedOn w:val="DefaultParagraphFont"/>
    <w:rsid w:val="00235537"/>
  </w:style>
  <w:style w:type="character" w:customStyle="1" w:styleId="cm-string">
    <w:name w:val="cm-string"/>
    <w:basedOn w:val="DefaultParagraphFont"/>
    <w:rsid w:val="00235537"/>
  </w:style>
  <w:style w:type="character" w:customStyle="1" w:styleId="cm-comment">
    <w:name w:val="cm-comment"/>
    <w:basedOn w:val="DefaultParagraphFont"/>
    <w:rsid w:val="00235537"/>
  </w:style>
  <w:style w:type="paragraph" w:customStyle="1" w:styleId="sfir">
    <w:name w:val="s_fir"/>
    <w:basedOn w:val="Normal"/>
    <w:link w:val="sfirChar"/>
    <w:rsid w:val="00E449A8"/>
    <w:pPr>
      <w:spacing w:after="0" w:line="140" w:lineRule="atLeast"/>
    </w:pPr>
    <w:rPr>
      <w:rFonts w:ascii="Fira Code Medium" w:eastAsia="Times New Roman" w:hAnsi="Fira Code Medium" w:cs="Consolas"/>
      <w:color w:val="535353"/>
      <w:sz w:val="18"/>
      <w:szCs w:val="18"/>
    </w:rPr>
  </w:style>
  <w:style w:type="character" w:customStyle="1" w:styleId="sfirChar">
    <w:name w:val="s_fir Char"/>
    <w:basedOn w:val="DefaultParagraphFont"/>
    <w:link w:val="sfir"/>
    <w:rsid w:val="00E449A8"/>
    <w:rPr>
      <w:rFonts w:ascii="Fira Code Medium" w:eastAsia="Times New Roman" w:hAnsi="Fira Code Medium" w:cs="Consolas"/>
      <w:color w:val="535353"/>
      <w:sz w:val="18"/>
      <w:szCs w:val="18"/>
    </w:rPr>
  </w:style>
  <w:style w:type="character" w:customStyle="1" w:styleId="cm-property">
    <w:name w:val="cm-property"/>
    <w:basedOn w:val="DefaultParagraphFont"/>
    <w:rsid w:val="00C320A4"/>
  </w:style>
  <w:style w:type="character" w:customStyle="1" w:styleId="cm-number">
    <w:name w:val="cm-number"/>
    <w:basedOn w:val="DefaultParagraphFont"/>
    <w:rsid w:val="00C320A4"/>
  </w:style>
  <w:style w:type="character" w:customStyle="1" w:styleId="cm-keyword">
    <w:name w:val="cm-keyword"/>
    <w:basedOn w:val="DefaultParagraphFont"/>
    <w:rsid w:val="00AE4817"/>
  </w:style>
  <w:style w:type="character" w:customStyle="1" w:styleId="cm-variable">
    <w:name w:val="cm-variable"/>
    <w:basedOn w:val="DefaultParagraphFont"/>
    <w:rsid w:val="00AE4817"/>
  </w:style>
  <w:style w:type="paragraph" w:customStyle="1" w:styleId="scon">
    <w:name w:val="scon"/>
    <w:basedOn w:val="Normal"/>
    <w:link w:val="sconChar"/>
    <w:qFormat/>
    <w:rsid w:val="00AE4817"/>
    <w:pPr>
      <w:spacing w:after="0" w:line="140" w:lineRule="atLeast"/>
    </w:pPr>
    <w:rPr>
      <w:rFonts w:ascii="Consolas" w:eastAsia="Times New Roman" w:hAnsi="Consolas" w:cs="Consolas"/>
      <w:color w:val="446FBD"/>
      <w:sz w:val="18"/>
    </w:rPr>
  </w:style>
  <w:style w:type="character" w:customStyle="1" w:styleId="sconChar">
    <w:name w:val="scon Char"/>
    <w:basedOn w:val="DefaultParagraphFont"/>
    <w:link w:val="scon"/>
    <w:rsid w:val="00AE4817"/>
    <w:rPr>
      <w:rFonts w:ascii="Consolas" w:eastAsia="Times New Roman" w:hAnsi="Consolas" w:cs="Consolas"/>
      <w:color w:val="446FBD"/>
      <w:sz w:val="18"/>
    </w:rPr>
  </w:style>
  <w:style w:type="paragraph" w:styleId="BalloonText">
    <w:name w:val="Balloon Text"/>
    <w:basedOn w:val="Normal"/>
    <w:link w:val="BalloonTextChar"/>
    <w:uiPriority w:val="99"/>
    <w:semiHidden/>
    <w:unhideWhenUsed/>
    <w:rsid w:val="004E65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21"/>
    <w:rPr>
      <w:rFonts w:ascii="Tahoma" w:hAnsi="Tahoma" w:cs="Tahoma"/>
      <w:sz w:val="16"/>
      <w:szCs w:val="16"/>
    </w:rPr>
  </w:style>
  <w:style w:type="character" w:customStyle="1" w:styleId="cm-qualifier">
    <w:name w:val="cm-qualifier"/>
    <w:basedOn w:val="DefaultParagraphFont"/>
    <w:rsid w:val="00C66D98"/>
  </w:style>
  <w:style w:type="character" w:customStyle="1" w:styleId="cm-atom">
    <w:name w:val="cm-atom"/>
    <w:basedOn w:val="DefaultParagraphFont"/>
    <w:rsid w:val="00C66D98"/>
  </w:style>
  <w:style w:type="character" w:customStyle="1" w:styleId="cm-builtin">
    <w:name w:val="cm-builtin"/>
    <w:basedOn w:val="DefaultParagraphFont"/>
    <w:rsid w:val="00C66D98"/>
  </w:style>
  <w:style w:type="character" w:styleId="PlaceholderText">
    <w:name w:val="Placeholder Text"/>
    <w:basedOn w:val="DefaultParagraphFont"/>
    <w:uiPriority w:val="99"/>
    <w:semiHidden/>
    <w:rsid w:val="00BA7EEC"/>
    <w:rPr>
      <w:color w:val="808080"/>
    </w:rPr>
  </w:style>
</w:styles>
</file>

<file path=word/webSettings.xml><?xml version="1.0" encoding="utf-8"?>
<w:webSettings xmlns:r="http://schemas.openxmlformats.org/officeDocument/2006/relationships" xmlns:w="http://schemas.openxmlformats.org/wordprocessingml/2006/main">
  <w:divs>
    <w:div w:id="126164586">
      <w:bodyDiv w:val="1"/>
      <w:marLeft w:val="0"/>
      <w:marRight w:val="0"/>
      <w:marTop w:val="0"/>
      <w:marBottom w:val="0"/>
      <w:divBdr>
        <w:top w:val="none" w:sz="0" w:space="0" w:color="auto"/>
        <w:left w:val="none" w:sz="0" w:space="0" w:color="auto"/>
        <w:bottom w:val="none" w:sz="0" w:space="0" w:color="auto"/>
        <w:right w:val="none" w:sz="0" w:space="0" w:color="auto"/>
      </w:divBdr>
      <w:divsChild>
        <w:div w:id="1998532905">
          <w:marLeft w:val="0"/>
          <w:marRight w:val="0"/>
          <w:marTop w:val="0"/>
          <w:marBottom w:val="0"/>
          <w:divBdr>
            <w:top w:val="none" w:sz="0" w:space="0" w:color="auto"/>
            <w:left w:val="none" w:sz="0" w:space="0" w:color="auto"/>
            <w:bottom w:val="none" w:sz="0" w:space="0" w:color="auto"/>
            <w:right w:val="none" w:sz="0" w:space="0" w:color="auto"/>
          </w:divBdr>
          <w:divsChild>
            <w:div w:id="1494297406">
              <w:marLeft w:val="0"/>
              <w:marRight w:val="0"/>
              <w:marTop w:val="0"/>
              <w:marBottom w:val="0"/>
              <w:divBdr>
                <w:top w:val="none" w:sz="0" w:space="0" w:color="auto"/>
                <w:left w:val="none" w:sz="0" w:space="0" w:color="auto"/>
                <w:bottom w:val="none" w:sz="0" w:space="0" w:color="auto"/>
                <w:right w:val="none" w:sz="0" w:space="0" w:color="auto"/>
              </w:divBdr>
            </w:div>
            <w:div w:id="2126956">
              <w:marLeft w:val="0"/>
              <w:marRight w:val="0"/>
              <w:marTop w:val="0"/>
              <w:marBottom w:val="0"/>
              <w:divBdr>
                <w:top w:val="none" w:sz="0" w:space="0" w:color="auto"/>
                <w:left w:val="none" w:sz="0" w:space="0" w:color="auto"/>
                <w:bottom w:val="none" w:sz="0" w:space="0" w:color="auto"/>
                <w:right w:val="none" w:sz="0" w:space="0" w:color="auto"/>
              </w:divBdr>
            </w:div>
            <w:div w:id="123079806">
              <w:marLeft w:val="0"/>
              <w:marRight w:val="0"/>
              <w:marTop w:val="0"/>
              <w:marBottom w:val="0"/>
              <w:divBdr>
                <w:top w:val="none" w:sz="0" w:space="0" w:color="auto"/>
                <w:left w:val="none" w:sz="0" w:space="0" w:color="auto"/>
                <w:bottom w:val="none" w:sz="0" w:space="0" w:color="auto"/>
                <w:right w:val="none" w:sz="0" w:space="0" w:color="auto"/>
              </w:divBdr>
            </w:div>
            <w:div w:id="986595472">
              <w:marLeft w:val="0"/>
              <w:marRight w:val="0"/>
              <w:marTop w:val="0"/>
              <w:marBottom w:val="0"/>
              <w:divBdr>
                <w:top w:val="none" w:sz="0" w:space="0" w:color="auto"/>
                <w:left w:val="none" w:sz="0" w:space="0" w:color="auto"/>
                <w:bottom w:val="none" w:sz="0" w:space="0" w:color="auto"/>
                <w:right w:val="none" w:sz="0" w:space="0" w:color="auto"/>
              </w:divBdr>
            </w:div>
            <w:div w:id="1959675642">
              <w:marLeft w:val="0"/>
              <w:marRight w:val="0"/>
              <w:marTop w:val="0"/>
              <w:marBottom w:val="0"/>
              <w:divBdr>
                <w:top w:val="none" w:sz="0" w:space="0" w:color="auto"/>
                <w:left w:val="none" w:sz="0" w:space="0" w:color="auto"/>
                <w:bottom w:val="none" w:sz="0" w:space="0" w:color="auto"/>
                <w:right w:val="none" w:sz="0" w:space="0" w:color="auto"/>
              </w:divBdr>
            </w:div>
            <w:div w:id="2034381806">
              <w:marLeft w:val="0"/>
              <w:marRight w:val="0"/>
              <w:marTop w:val="0"/>
              <w:marBottom w:val="0"/>
              <w:divBdr>
                <w:top w:val="none" w:sz="0" w:space="0" w:color="auto"/>
                <w:left w:val="none" w:sz="0" w:space="0" w:color="auto"/>
                <w:bottom w:val="none" w:sz="0" w:space="0" w:color="auto"/>
                <w:right w:val="none" w:sz="0" w:space="0" w:color="auto"/>
              </w:divBdr>
            </w:div>
            <w:div w:id="1185749528">
              <w:marLeft w:val="0"/>
              <w:marRight w:val="0"/>
              <w:marTop w:val="0"/>
              <w:marBottom w:val="0"/>
              <w:divBdr>
                <w:top w:val="none" w:sz="0" w:space="0" w:color="auto"/>
                <w:left w:val="none" w:sz="0" w:space="0" w:color="auto"/>
                <w:bottom w:val="none" w:sz="0" w:space="0" w:color="auto"/>
                <w:right w:val="none" w:sz="0" w:space="0" w:color="auto"/>
              </w:divBdr>
            </w:div>
            <w:div w:id="711803938">
              <w:marLeft w:val="0"/>
              <w:marRight w:val="0"/>
              <w:marTop w:val="0"/>
              <w:marBottom w:val="0"/>
              <w:divBdr>
                <w:top w:val="none" w:sz="0" w:space="0" w:color="auto"/>
                <w:left w:val="none" w:sz="0" w:space="0" w:color="auto"/>
                <w:bottom w:val="none" w:sz="0" w:space="0" w:color="auto"/>
                <w:right w:val="none" w:sz="0" w:space="0" w:color="auto"/>
              </w:divBdr>
            </w:div>
            <w:div w:id="1535119584">
              <w:marLeft w:val="0"/>
              <w:marRight w:val="0"/>
              <w:marTop w:val="0"/>
              <w:marBottom w:val="0"/>
              <w:divBdr>
                <w:top w:val="none" w:sz="0" w:space="0" w:color="auto"/>
                <w:left w:val="none" w:sz="0" w:space="0" w:color="auto"/>
                <w:bottom w:val="none" w:sz="0" w:space="0" w:color="auto"/>
                <w:right w:val="none" w:sz="0" w:space="0" w:color="auto"/>
              </w:divBdr>
            </w:div>
            <w:div w:id="1563951750">
              <w:marLeft w:val="0"/>
              <w:marRight w:val="0"/>
              <w:marTop w:val="0"/>
              <w:marBottom w:val="0"/>
              <w:divBdr>
                <w:top w:val="none" w:sz="0" w:space="0" w:color="auto"/>
                <w:left w:val="none" w:sz="0" w:space="0" w:color="auto"/>
                <w:bottom w:val="none" w:sz="0" w:space="0" w:color="auto"/>
                <w:right w:val="none" w:sz="0" w:space="0" w:color="auto"/>
              </w:divBdr>
            </w:div>
            <w:div w:id="1596355440">
              <w:marLeft w:val="0"/>
              <w:marRight w:val="0"/>
              <w:marTop w:val="0"/>
              <w:marBottom w:val="0"/>
              <w:divBdr>
                <w:top w:val="none" w:sz="0" w:space="0" w:color="auto"/>
                <w:left w:val="none" w:sz="0" w:space="0" w:color="auto"/>
                <w:bottom w:val="none" w:sz="0" w:space="0" w:color="auto"/>
                <w:right w:val="none" w:sz="0" w:space="0" w:color="auto"/>
              </w:divBdr>
            </w:div>
            <w:div w:id="867110603">
              <w:marLeft w:val="0"/>
              <w:marRight w:val="0"/>
              <w:marTop w:val="0"/>
              <w:marBottom w:val="0"/>
              <w:divBdr>
                <w:top w:val="none" w:sz="0" w:space="0" w:color="auto"/>
                <w:left w:val="none" w:sz="0" w:space="0" w:color="auto"/>
                <w:bottom w:val="none" w:sz="0" w:space="0" w:color="auto"/>
                <w:right w:val="none" w:sz="0" w:space="0" w:color="auto"/>
              </w:divBdr>
            </w:div>
            <w:div w:id="262107363">
              <w:marLeft w:val="0"/>
              <w:marRight w:val="0"/>
              <w:marTop w:val="0"/>
              <w:marBottom w:val="0"/>
              <w:divBdr>
                <w:top w:val="none" w:sz="0" w:space="0" w:color="auto"/>
                <w:left w:val="none" w:sz="0" w:space="0" w:color="auto"/>
                <w:bottom w:val="none" w:sz="0" w:space="0" w:color="auto"/>
                <w:right w:val="none" w:sz="0" w:space="0" w:color="auto"/>
              </w:divBdr>
            </w:div>
            <w:div w:id="15540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77">
      <w:bodyDiv w:val="1"/>
      <w:marLeft w:val="0"/>
      <w:marRight w:val="0"/>
      <w:marTop w:val="0"/>
      <w:marBottom w:val="0"/>
      <w:divBdr>
        <w:top w:val="none" w:sz="0" w:space="0" w:color="auto"/>
        <w:left w:val="none" w:sz="0" w:space="0" w:color="auto"/>
        <w:bottom w:val="none" w:sz="0" w:space="0" w:color="auto"/>
        <w:right w:val="none" w:sz="0" w:space="0" w:color="auto"/>
      </w:divBdr>
      <w:divsChild>
        <w:div w:id="1227061023">
          <w:marLeft w:val="0"/>
          <w:marRight w:val="0"/>
          <w:marTop w:val="0"/>
          <w:marBottom w:val="0"/>
          <w:divBdr>
            <w:top w:val="none" w:sz="0" w:space="0" w:color="auto"/>
            <w:left w:val="none" w:sz="0" w:space="0" w:color="auto"/>
            <w:bottom w:val="none" w:sz="0" w:space="0" w:color="auto"/>
            <w:right w:val="none" w:sz="0" w:space="0" w:color="auto"/>
          </w:divBdr>
          <w:divsChild>
            <w:div w:id="659039710">
              <w:marLeft w:val="0"/>
              <w:marRight w:val="0"/>
              <w:marTop w:val="0"/>
              <w:marBottom w:val="0"/>
              <w:divBdr>
                <w:top w:val="none" w:sz="0" w:space="0" w:color="auto"/>
                <w:left w:val="none" w:sz="0" w:space="0" w:color="auto"/>
                <w:bottom w:val="none" w:sz="0" w:space="0" w:color="auto"/>
                <w:right w:val="none" w:sz="0" w:space="0" w:color="auto"/>
              </w:divBdr>
            </w:div>
            <w:div w:id="943851930">
              <w:marLeft w:val="0"/>
              <w:marRight w:val="0"/>
              <w:marTop w:val="0"/>
              <w:marBottom w:val="0"/>
              <w:divBdr>
                <w:top w:val="none" w:sz="0" w:space="0" w:color="auto"/>
                <w:left w:val="none" w:sz="0" w:space="0" w:color="auto"/>
                <w:bottom w:val="none" w:sz="0" w:space="0" w:color="auto"/>
                <w:right w:val="none" w:sz="0" w:space="0" w:color="auto"/>
              </w:divBdr>
            </w:div>
            <w:div w:id="1794907218">
              <w:marLeft w:val="0"/>
              <w:marRight w:val="0"/>
              <w:marTop w:val="0"/>
              <w:marBottom w:val="0"/>
              <w:divBdr>
                <w:top w:val="none" w:sz="0" w:space="0" w:color="auto"/>
                <w:left w:val="none" w:sz="0" w:space="0" w:color="auto"/>
                <w:bottom w:val="none" w:sz="0" w:space="0" w:color="auto"/>
                <w:right w:val="none" w:sz="0" w:space="0" w:color="auto"/>
              </w:divBdr>
            </w:div>
            <w:div w:id="2058046271">
              <w:marLeft w:val="0"/>
              <w:marRight w:val="0"/>
              <w:marTop w:val="0"/>
              <w:marBottom w:val="0"/>
              <w:divBdr>
                <w:top w:val="none" w:sz="0" w:space="0" w:color="auto"/>
                <w:left w:val="none" w:sz="0" w:space="0" w:color="auto"/>
                <w:bottom w:val="none" w:sz="0" w:space="0" w:color="auto"/>
                <w:right w:val="none" w:sz="0" w:space="0" w:color="auto"/>
              </w:divBdr>
            </w:div>
            <w:div w:id="1141074125">
              <w:marLeft w:val="0"/>
              <w:marRight w:val="0"/>
              <w:marTop w:val="0"/>
              <w:marBottom w:val="0"/>
              <w:divBdr>
                <w:top w:val="none" w:sz="0" w:space="0" w:color="auto"/>
                <w:left w:val="none" w:sz="0" w:space="0" w:color="auto"/>
                <w:bottom w:val="none" w:sz="0" w:space="0" w:color="auto"/>
                <w:right w:val="none" w:sz="0" w:space="0" w:color="auto"/>
              </w:divBdr>
            </w:div>
            <w:div w:id="50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6566">
      <w:bodyDiv w:val="1"/>
      <w:marLeft w:val="0"/>
      <w:marRight w:val="0"/>
      <w:marTop w:val="0"/>
      <w:marBottom w:val="0"/>
      <w:divBdr>
        <w:top w:val="none" w:sz="0" w:space="0" w:color="auto"/>
        <w:left w:val="none" w:sz="0" w:space="0" w:color="auto"/>
        <w:bottom w:val="none" w:sz="0" w:space="0" w:color="auto"/>
        <w:right w:val="none" w:sz="0" w:space="0" w:color="auto"/>
      </w:divBdr>
      <w:divsChild>
        <w:div w:id="445273291">
          <w:marLeft w:val="0"/>
          <w:marRight w:val="0"/>
          <w:marTop w:val="0"/>
          <w:marBottom w:val="0"/>
          <w:divBdr>
            <w:top w:val="none" w:sz="0" w:space="0" w:color="auto"/>
            <w:left w:val="none" w:sz="0" w:space="0" w:color="auto"/>
            <w:bottom w:val="none" w:sz="0" w:space="0" w:color="auto"/>
            <w:right w:val="none" w:sz="0" w:space="0" w:color="auto"/>
          </w:divBdr>
        </w:div>
        <w:div w:id="445003280">
          <w:marLeft w:val="0"/>
          <w:marRight w:val="0"/>
          <w:marTop w:val="0"/>
          <w:marBottom w:val="0"/>
          <w:divBdr>
            <w:top w:val="none" w:sz="0" w:space="0" w:color="auto"/>
            <w:left w:val="none" w:sz="0" w:space="0" w:color="auto"/>
            <w:bottom w:val="none" w:sz="0" w:space="0" w:color="auto"/>
            <w:right w:val="none" w:sz="0" w:space="0" w:color="auto"/>
          </w:divBdr>
        </w:div>
        <w:div w:id="335034254">
          <w:marLeft w:val="0"/>
          <w:marRight w:val="0"/>
          <w:marTop w:val="0"/>
          <w:marBottom w:val="0"/>
          <w:divBdr>
            <w:top w:val="none" w:sz="0" w:space="0" w:color="auto"/>
            <w:left w:val="none" w:sz="0" w:space="0" w:color="auto"/>
            <w:bottom w:val="none" w:sz="0" w:space="0" w:color="auto"/>
            <w:right w:val="none" w:sz="0" w:space="0" w:color="auto"/>
          </w:divBdr>
        </w:div>
        <w:div w:id="1265504629">
          <w:marLeft w:val="0"/>
          <w:marRight w:val="0"/>
          <w:marTop w:val="0"/>
          <w:marBottom w:val="0"/>
          <w:divBdr>
            <w:top w:val="none" w:sz="0" w:space="0" w:color="auto"/>
            <w:left w:val="none" w:sz="0" w:space="0" w:color="auto"/>
            <w:bottom w:val="none" w:sz="0" w:space="0" w:color="auto"/>
            <w:right w:val="none" w:sz="0" w:space="0" w:color="auto"/>
          </w:divBdr>
        </w:div>
        <w:div w:id="822165925">
          <w:marLeft w:val="0"/>
          <w:marRight w:val="0"/>
          <w:marTop w:val="0"/>
          <w:marBottom w:val="0"/>
          <w:divBdr>
            <w:top w:val="none" w:sz="0" w:space="0" w:color="auto"/>
            <w:left w:val="none" w:sz="0" w:space="0" w:color="auto"/>
            <w:bottom w:val="none" w:sz="0" w:space="0" w:color="auto"/>
            <w:right w:val="none" w:sz="0" w:space="0" w:color="auto"/>
          </w:divBdr>
        </w:div>
        <w:div w:id="2103606622">
          <w:marLeft w:val="0"/>
          <w:marRight w:val="0"/>
          <w:marTop w:val="0"/>
          <w:marBottom w:val="0"/>
          <w:divBdr>
            <w:top w:val="none" w:sz="0" w:space="0" w:color="auto"/>
            <w:left w:val="none" w:sz="0" w:space="0" w:color="auto"/>
            <w:bottom w:val="none" w:sz="0" w:space="0" w:color="auto"/>
            <w:right w:val="none" w:sz="0" w:space="0" w:color="auto"/>
          </w:divBdr>
        </w:div>
        <w:div w:id="548304658">
          <w:marLeft w:val="0"/>
          <w:marRight w:val="0"/>
          <w:marTop w:val="0"/>
          <w:marBottom w:val="0"/>
          <w:divBdr>
            <w:top w:val="none" w:sz="0" w:space="0" w:color="auto"/>
            <w:left w:val="none" w:sz="0" w:space="0" w:color="auto"/>
            <w:bottom w:val="none" w:sz="0" w:space="0" w:color="auto"/>
            <w:right w:val="none" w:sz="0" w:space="0" w:color="auto"/>
          </w:divBdr>
        </w:div>
        <w:div w:id="691686112">
          <w:marLeft w:val="0"/>
          <w:marRight w:val="0"/>
          <w:marTop w:val="0"/>
          <w:marBottom w:val="0"/>
          <w:divBdr>
            <w:top w:val="none" w:sz="0" w:space="0" w:color="auto"/>
            <w:left w:val="none" w:sz="0" w:space="0" w:color="auto"/>
            <w:bottom w:val="none" w:sz="0" w:space="0" w:color="auto"/>
            <w:right w:val="none" w:sz="0" w:space="0" w:color="auto"/>
          </w:divBdr>
        </w:div>
        <w:div w:id="492261959">
          <w:marLeft w:val="0"/>
          <w:marRight w:val="0"/>
          <w:marTop w:val="0"/>
          <w:marBottom w:val="0"/>
          <w:divBdr>
            <w:top w:val="none" w:sz="0" w:space="0" w:color="auto"/>
            <w:left w:val="none" w:sz="0" w:space="0" w:color="auto"/>
            <w:bottom w:val="none" w:sz="0" w:space="0" w:color="auto"/>
            <w:right w:val="none" w:sz="0" w:space="0" w:color="auto"/>
          </w:divBdr>
        </w:div>
        <w:div w:id="302925679">
          <w:marLeft w:val="0"/>
          <w:marRight w:val="0"/>
          <w:marTop w:val="0"/>
          <w:marBottom w:val="0"/>
          <w:divBdr>
            <w:top w:val="none" w:sz="0" w:space="0" w:color="auto"/>
            <w:left w:val="none" w:sz="0" w:space="0" w:color="auto"/>
            <w:bottom w:val="none" w:sz="0" w:space="0" w:color="auto"/>
            <w:right w:val="none" w:sz="0" w:space="0" w:color="auto"/>
          </w:divBdr>
        </w:div>
        <w:div w:id="251623628">
          <w:marLeft w:val="0"/>
          <w:marRight w:val="0"/>
          <w:marTop w:val="0"/>
          <w:marBottom w:val="0"/>
          <w:divBdr>
            <w:top w:val="none" w:sz="0" w:space="0" w:color="auto"/>
            <w:left w:val="none" w:sz="0" w:space="0" w:color="auto"/>
            <w:bottom w:val="none" w:sz="0" w:space="0" w:color="auto"/>
            <w:right w:val="none" w:sz="0" w:space="0" w:color="auto"/>
          </w:divBdr>
        </w:div>
        <w:div w:id="1743328448">
          <w:marLeft w:val="0"/>
          <w:marRight w:val="0"/>
          <w:marTop w:val="0"/>
          <w:marBottom w:val="0"/>
          <w:divBdr>
            <w:top w:val="none" w:sz="0" w:space="0" w:color="auto"/>
            <w:left w:val="none" w:sz="0" w:space="0" w:color="auto"/>
            <w:bottom w:val="none" w:sz="0" w:space="0" w:color="auto"/>
            <w:right w:val="none" w:sz="0" w:space="0" w:color="auto"/>
          </w:divBdr>
        </w:div>
        <w:div w:id="560403479">
          <w:marLeft w:val="0"/>
          <w:marRight w:val="0"/>
          <w:marTop w:val="0"/>
          <w:marBottom w:val="0"/>
          <w:divBdr>
            <w:top w:val="none" w:sz="0" w:space="0" w:color="auto"/>
            <w:left w:val="none" w:sz="0" w:space="0" w:color="auto"/>
            <w:bottom w:val="none" w:sz="0" w:space="0" w:color="auto"/>
            <w:right w:val="none" w:sz="0" w:space="0" w:color="auto"/>
          </w:divBdr>
        </w:div>
        <w:div w:id="1227961084">
          <w:marLeft w:val="0"/>
          <w:marRight w:val="0"/>
          <w:marTop w:val="0"/>
          <w:marBottom w:val="0"/>
          <w:divBdr>
            <w:top w:val="none" w:sz="0" w:space="0" w:color="auto"/>
            <w:left w:val="none" w:sz="0" w:space="0" w:color="auto"/>
            <w:bottom w:val="none" w:sz="0" w:space="0" w:color="auto"/>
            <w:right w:val="none" w:sz="0" w:space="0" w:color="auto"/>
          </w:divBdr>
        </w:div>
        <w:div w:id="2031444857">
          <w:marLeft w:val="0"/>
          <w:marRight w:val="0"/>
          <w:marTop w:val="0"/>
          <w:marBottom w:val="0"/>
          <w:divBdr>
            <w:top w:val="none" w:sz="0" w:space="0" w:color="auto"/>
            <w:left w:val="none" w:sz="0" w:space="0" w:color="auto"/>
            <w:bottom w:val="none" w:sz="0" w:space="0" w:color="auto"/>
            <w:right w:val="none" w:sz="0" w:space="0" w:color="auto"/>
          </w:divBdr>
        </w:div>
        <w:div w:id="763766751">
          <w:marLeft w:val="0"/>
          <w:marRight w:val="0"/>
          <w:marTop w:val="0"/>
          <w:marBottom w:val="0"/>
          <w:divBdr>
            <w:top w:val="none" w:sz="0" w:space="0" w:color="auto"/>
            <w:left w:val="none" w:sz="0" w:space="0" w:color="auto"/>
            <w:bottom w:val="none" w:sz="0" w:space="0" w:color="auto"/>
            <w:right w:val="none" w:sz="0" w:space="0" w:color="auto"/>
          </w:divBdr>
        </w:div>
        <w:div w:id="574778610">
          <w:marLeft w:val="0"/>
          <w:marRight w:val="0"/>
          <w:marTop w:val="0"/>
          <w:marBottom w:val="0"/>
          <w:divBdr>
            <w:top w:val="none" w:sz="0" w:space="0" w:color="auto"/>
            <w:left w:val="none" w:sz="0" w:space="0" w:color="auto"/>
            <w:bottom w:val="none" w:sz="0" w:space="0" w:color="auto"/>
            <w:right w:val="none" w:sz="0" w:space="0" w:color="auto"/>
          </w:divBdr>
        </w:div>
        <w:div w:id="606160500">
          <w:marLeft w:val="0"/>
          <w:marRight w:val="0"/>
          <w:marTop w:val="0"/>
          <w:marBottom w:val="0"/>
          <w:divBdr>
            <w:top w:val="none" w:sz="0" w:space="0" w:color="auto"/>
            <w:left w:val="none" w:sz="0" w:space="0" w:color="auto"/>
            <w:bottom w:val="none" w:sz="0" w:space="0" w:color="auto"/>
            <w:right w:val="none" w:sz="0" w:space="0" w:color="auto"/>
          </w:divBdr>
        </w:div>
        <w:div w:id="2116749663">
          <w:marLeft w:val="0"/>
          <w:marRight w:val="0"/>
          <w:marTop w:val="0"/>
          <w:marBottom w:val="0"/>
          <w:divBdr>
            <w:top w:val="none" w:sz="0" w:space="0" w:color="auto"/>
            <w:left w:val="none" w:sz="0" w:space="0" w:color="auto"/>
            <w:bottom w:val="none" w:sz="0" w:space="0" w:color="auto"/>
            <w:right w:val="none" w:sz="0" w:space="0" w:color="auto"/>
          </w:divBdr>
        </w:div>
        <w:div w:id="2074303728">
          <w:marLeft w:val="0"/>
          <w:marRight w:val="0"/>
          <w:marTop w:val="0"/>
          <w:marBottom w:val="0"/>
          <w:divBdr>
            <w:top w:val="none" w:sz="0" w:space="0" w:color="auto"/>
            <w:left w:val="none" w:sz="0" w:space="0" w:color="auto"/>
            <w:bottom w:val="none" w:sz="0" w:space="0" w:color="auto"/>
            <w:right w:val="none" w:sz="0" w:space="0" w:color="auto"/>
          </w:divBdr>
        </w:div>
        <w:div w:id="2010060261">
          <w:marLeft w:val="0"/>
          <w:marRight w:val="0"/>
          <w:marTop w:val="0"/>
          <w:marBottom w:val="0"/>
          <w:divBdr>
            <w:top w:val="none" w:sz="0" w:space="0" w:color="auto"/>
            <w:left w:val="none" w:sz="0" w:space="0" w:color="auto"/>
            <w:bottom w:val="none" w:sz="0" w:space="0" w:color="auto"/>
            <w:right w:val="none" w:sz="0" w:space="0" w:color="auto"/>
          </w:divBdr>
        </w:div>
        <w:div w:id="198132512">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350424222">
          <w:marLeft w:val="0"/>
          <w:marRight w:val="0"/>
          <w:marTop w:val="0"/>
          <w:marBottom w:val="0"/>
          <w:divBdr>
            <w:top w:val="none" w:sz="0" w:space="0" w:color="auto"/>
            <w:left w:val="none" w:sz="0" w:space="0" w:color="auto"/>
            <w:bottom w:val="none" w:sz="0" w:space="0" w:color="auto"/>
            <w:right w:val="none" w:sz="0" w:space="0" w:color="auto"/>
          </w:divBdr>
        </w:div>
        <w:div w:id="469980362">
          <w:marLeft w:val="0"/>
          <w:marRight w:val="0"/>
          <w:marTop w:val="0"/>
          <w:marBottom w:val="0"/>
          <w:divBdr>
            <w:top w:val="none" w:sz="0" w:space="0" w:color="auto"/>
            <w:left w:val="none" w:sz="0" w:space="0" w:color="auto"/>
            <w:bottom w:val="none" w:sz="0" w:space="0" w:color="auto"/>
            <w:right w:val="none" w:sz="0" w:space="0" w:color="auto"/>
          </w:divBdr>
        </w:div>
        <w:div w:id="1886871997">
          <w:marLeft w:val="0"/>
          <w:marRight w:val="0"/>
          <w:marTop w:val="0"/>
          <w:marBottom w:val="0"/>
          <w:divBdr>
            <w:top w:val="none" w:sz="0" w:space="0" w:color="auto"/>
            <w:left w:val="none" w:sz="0" w:space="0" w:color="auto"/>
            <w:bottom w:val="none" w:sz="0" w:space="0" w:color="auto"/>
            <w:right w:val="none" w:sz="0" w:space="0" w:color="auto"/>
          </w:divBdr>
        </w:div>
        <w:div w:id="782385281">
          <w:marLeft w:val="0"/>
          <w:marRight w:val="0"/>
          <w:marTop w:val="0"/>
          <w:marBottom w:val="0"/>
          <w:divBdr>
            <w:top w:val="none" w:sz="0" w:space="0" w:color="auto"/>
            <w:left w:val="none" w:sz="0" w:space="0" w:color="auto"/>
            <w:bottom w:val="none" w:sz="0" w:space="0" w:color="auto"/>
            <w:right w:val="none" w:sz="0" w:space="0" w:color="auto"/>
          </w:divBdr>
        </w:div>
        <w:div w:id="731075135">
          <w:marLeft w:val="0"/>
          <w:marRight w:val="0"/>
          <w:marTop w:val="0"/>
          <w:marBottom w:val="0"/>
          <w:divBdr>
            <w:top w:val="none" w:sz="0" w:space="0" w:color="auto"/>
            <w:left w:val="none" w:sz="0" w:space="0" w:color="auto"/>
            <w:bottom w:val="none" w:sz="0" w:space="0" w:color="auto"/>
            <w:right w:val="none" w:sz="0" w:space="0" w:color="auto"/>
          </w:divBdr>
        </w:div>
        <w:div w:id="1562792856">
          <w:marLeft w:val="0"/>
          <w:marRight w:val="0"/>
          <w:marTop w:val="0"/>
          <w:marBottom w:val="0"/>
          <w:divBdr>
            <w:top w:val="none" w:sz="0" w:space="0" w:color="auto"/>
            <w:left w:val="none" w:sz="0" w:space="0" w:color="auto"/>
            <w:bottom w:val="none" w:sz="0" w:space="0" w:color="auto"/>
            <w:right w:val="none" w:sz="0" w:space="0" w:color="auto"/>
          </w:divBdr>
        </w:div>
      </w:divsChild>
    </w:div>
    <w:div w:id="257107197">
      <w:bodyDiv w:val="1"/>
      <w:marLeft w:val="0"/>
      <w:marRight w:val="0"/>
      <w:marTop w:val="0"/>
      <w:marBottom w:val="0"/>
      <w:divBdr>
        <w:top w:val="none" w:sz="0" w:space="0" w:color="auto"/>
        <w:left w:val="none" w:sz="0" w:space="0" w:color="auto"/>
        <w:bottom w:val="none" w:sz="0" w:space="0" w:color="auto"/>
        <w:right w:val="none" w:sz="0" w:space="0" w:color="auto"/>
      </w:divBdr>
      <w:divsChild>
        <w:div w:id="1707563306">
          <w:marLeft w:val="0"/>
          <w:marRight w:val="0"/>
          <w:marTop w:val="0"/>
          <w:marBottom w:val="0"/>
          <w:divBdr>
            <w:top w:val="none" w:sz="0" w:space="0" w:color="auto"/>
            <w:left w:val="none" w:sz="0" w:space="0" w:color="auto"/>
            <w:bottom w:val="none" w:sz="0" w:space="0" w:color="auto"/>
            <w:right w:val="none" w:sz="0" w:space="0" w:color="auto"/>
          </w:divBdr>
        </w:div>
        <w:div w:id="822739224">
          <w:marLeft w:val="0"/>
          <w:marRight w:val="0"/>
          <w:marTop w:val="0"/>
          <w:marBottom w:val="0"/>
          <w:divBdr>
            <w:top w:val="none" w:sz="0" w:space="0" w:color="auto"/>
            <w:left w:val="none" w:sz="0" w:space="0" w:color="auto"/>
            <w:bottom w:val="none" w:sz="0" w:space="0" w:color="auto"/>
            <w:right w:val="none" w:sz="0" w:space="0" w:color="auto"/>
          </w:divBdr>
        </w:div>
        <w:div w:id="192114151">
          <w:marLeft w:val="0"/>
          <w:marRight w:val="0"/>
          <w:marTop w:val="0"/>
          <w:marBottom w:val="0"/>
          <w:divBdr>
            <w:top w:val="none" w:sz="0" w:space="0" w:color="auto"/>
            <w:left w:val="none" w:sz="0" w:space="0" w:color="auto"/>
            <w:bottom w:val="none" w:sz="0" w:space="0" w:color="auto"/>
            <w:right w:val="none" w:sz="0" w:space="0" w:color="auto"/>
          </w:divBdr>
        </w:div>
        <w:div w:id="1912764766">
          <w:marLeft w:val="0"/>
          <w:marRight w:val="0"/>
          <w:marTop w:val="0"/>
          <w:marBottom w:val="0"/>
          <w:divBdr>
            <w:top w:val="none" w:sz="0" w:space="0" w:color="auto"/>
            <w:left w:val="none" w:sz="0" w:space="0" w:color="auto"/>
            <w:bottom w:val="none" w:sz="0" w:space="0" w:color="auto"/>
            <w:right w:val="none" w:sz="0" w:space="0" w:color="auto"/>
          </w:divBdr>
        </w:div>
        <w:div w:id="1143497417">
          <w:marLeft w:val="0"/>
          <w:marRight w:val="0"/>
          <w:marTop w:val="0"/>
          <w:marBottom w:val="0"/>
          <w:divBdr>
            <w:top w:val="none" w:sz="0" w:space="0" w:color="auto"/>
            <w:left w:val="none" w:sz="0" w:space="0" w:color="auto"/>
            <w:bottom w:val="none" w:sz="0" w:space="0" w:color="auto"/>
            <w:right w:val="none" w:sz="0" w:space="0" w:color="auto"/>
          </w:divBdr>
        </w:div>
        <w:div w:id="1893737456">
          <w:marLeft w:val="0"/>
          <w:marRight w:val="0"/>
          <w:marTop w:val="0"/>
          <w:marBottom w:val="0"/>
          <w:divBdr>
            <w:top w:val="none" w:sz="0" w:space="0" w:color="auto"/>
            <w:left w:val="none" w:sz="0" w:space="0" w:color="auto"/>
            <w:bottom w:val="none" w:sz="0" w:space="0" w:color="auto"/>
            <w:right w:val="none" w:sz="0" w:space="0" w:color="auto"/>
          </w:divBdr>
        </w:div>
        <w:div w:id="1087773345">
          <w:marLeft w:val="0"/>
          <w:marRight w:val="0"/>
          <w:marTop w:val="0"/>
          <w:marBottom w:val="0"/>
          <w:divBdr>
            <w:top w:val="none" w:sz="0" w:space="0" w:color="auto"/>
            <w:left w:val="none" w:sz="0" w:space="0" w:color="auto"/>
            <w:bottom w:val="none" w:sz="0" w:space="0" w:color="auto"/>
            <w:right w:val="none" w:sz="0" w:space="0" w:color="auto"/>
          </w:divBdr>
        </w:div>
        <w:div w:id="549458784">
          <w:marLeft w:val="0"/>
          <w:marRight w:val="0"/>
          <w:marTop w:val="0"/>
          <w:marBottom w:val="0"/>
          <w:divBdr>
            <w:top w:val="none" w:sz="0" w:space="0" w:color="auto"/>
            <w:left w:val="none" w:sz="0" w:space="0" w:color="auto"/>
            <w:bottom w:val="none" w:sz="0" w:space="0" w:color="auto"/>
            <w:right w:val="none" w:sz="0" w:space="0" w:color="auto"/>
          </w:divBdr>
        </w:div>
        <w:div w:id="1651907868">
          <w:marLeft w:val="0"/>
          <w:marRight w:val="0"/>
          <w:marTop w:val="0"/>
          <w:marBottom w:val="0"/>
          <w:divBdr>
            <w:top w:val="none" w:sz="0" w:space="0" w:color="auto"/>
            <w:left w:val="none" w:sz="0" w:space="0" w:color="auto"/>
            <w:bottom w:val="none" w:sz="0" w:space="0" w:color="auto"/>
            <w:right w:val="none" w:sz="0" w:space="0" w:color="auto"/>
          </w:divBdr>
        </w:div>
        <w:div w:id="1538398132">
          <w:marLeft w:val="0"/>
          <w:marRight w:val="0"/>
          <w:marTop w:val="0"/>
          <w:marBottom w:val="0"/>
          <w:divBdr>
            <w:top w:val="none" w:sz="0" w:space="0" w:color="auto"/>
            <w:left w:val="none" w:sz="0" w:space="0" w:color="auto"/>
            <w:bottom w:val="none" w:sz="0" w:space="0" w:color="auto"/>
            <w:right w:val="none" w:sz="0" w:space="0" w:color="auto"/>
          </w:divBdr>
        </w:div>
        <w:div w:id="1431774081">
          <w:marLeft w:val="0"/>
          <w:marRight w:val="0"/>
          <w:marTop w:val="0"/>
          <w:marBottom w:val="0"/>
          <w:divBdr>
            <w:top w:val="none" w:sz="0" w:space="0" w:color="auto"/>
            <w:left w:val="none" w:sz="0" w:space="0" w:color="auto"/>
            <w:bottom w:val="none" w:sz="0" w:space="0" w:color="auto"/>
            <w:right w:val="none" w:sz="0" w:space="0" w:color="auto"/>
          </w:divBdr>
        </w:div>
        <w:div w:id="569655524">
          <w:marLeft w:val="0"/>
          <w:marRight w:val="0"/>
          <w:marTop w:val="0"/>
          <w:marBottom w:val="0"/>
          <w:divBdr>
            <w:top w:val="none" w:sz="0" w:space="0" w:color="auto"/>
            <w:left w:val="none" w:sz="0" w:space="0" w:color="auto"/>
            <w:bottom w:val="none" w:sz="0" w:space="0" w:color="auto"/>
            <w:right w:val="none" w:sz="0" w:space="0" w:color="auto"/>
          </w:divBdr>
        </w:div>
        <w:div w:id="2109766694">
          <w:marLeft w:val="0"/>
          <w:marRight w:val="0"/>
          <w:marTop w:val="0"/>
          <w:marBottom w:val="0"/>
          <w:divBdr>
            <w:top w:val="none" w:sz="0" w:space="0" w:color="auto"/>
            <w:left w:val="none" w:sz="0" w:space="0" w:color="auto"/>
            <w:bottom w:val="none" w:sz="0" w:space="0" w:color="auto"/>
            <w:right w:val="none" w:sz="0" w:space="0" w:color="auto"/>
          </w:divBdr>
        </w:div>
        <w:div w:id="1583299671">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1990088104">
          <w:marLeft w:val="0"/>
          <w:marRight w:val="0"/>
          <w:marTop w:val="0"/>
          <w:marBottom w:val="0"/>
          <w:divBdr>
            <w:top w:val="none" w:sz="0" w:space="0" w:color="auto"/>
            <w:left w:val="none" w:sz="0" w:space="0" w:color="auto"/>
            <w:bottom w:val="none" w:sz="0" w:space="0" w:color="auto"/>
            <w:right w:val="none" w:sz="0" w:space="0" w:color="auto"/>
          </w:divBdr>
        </w:div>
        <w:div w:id="983895821">
          <w:marLeft w:val="0"/>
          <w:marRight w:val="0"/>
          <w:marTop w:val="0"/>
          <w:marBottom w:val="0"/>
          <w:divBdr>
            <w:top w:val="none" w:sz="0" w:space="0" w:color="auto"/>
            <w:left w:val="none" w:sz="0" w:space="0" w:color="auto"/>
            <w:bottom w:val="none" w:sz="0" w:space="0" w:color="auto"/>
            <w:right w:val="none" w:sz="0" w:space="0" w:color="auto"/>
          </w:divBdr>
        </w:div>
        <w:div w:id="1990285154">
          <w:marLeft w:val="0"/>
          <w:marRight w:val="0"/>
          <w:marTop w:val="0"/>
          <w:marBottom w:val="0"/>
          <w:divBdr>
            <w:top w:val="none" w:sz="0" w:space="0" w:color="auto"/>
            <w:left w:val="none" w:sz="0" w:space="0" w:color="auto"/>
            <w:bottom w:val="none" w:sz="0" w:space="0" w:color="auto"/>
            <w:right w:val="none" w:sz="0" w:space="0" w:color="auto"/>
          </w:divBdr>
        </w:div>
        <w:div w:id="1699158016">
          <w:marLeft w:val="0"/>
          <w:marRight w:val="0"/>
          <w:marTop w:val="0"/>
          <w:marBottom w:val="0"/>
          <w:divBdr>
            <w:top w:val="none" w:sz="0" w:space="0" w:color="auto"/>
            <w:left w:val="none" w:sz="0" w:space="0" w:color="auto"/>
            <w:bottom w:val="none" w:sz="0" w:space="0" w:color="auto"/>
            <w:right w:val="none" w:sz="0" w:space="0" w:color="auto"/>
          </w:divBdr>
        </w:div>
        <w:div w:id="1394431038">
          <w:marLeft w:val="0"/>
          <w:marRight w:val="0"/>
          <w:marTop w:val="0"/>
          <w:marBottom w:val="0"/>
          <w:divBdr>
            <w:top w:val="none" w:sz="0" w:space="0" w:color="auto"/>
            <w:left w:val="none" w:sz="0" w:space="0" w:color="auto"/>
            <w:bottom w:val="none" w:sz="0" w:space="0" w:color="auto"/>
            <w:right w:val="none" w:sz="0" w:space="0" w:color="auto"/>
          </w:divBdr>
        </w:div>
        <w:div w:id="43916329">
          <w:marLeft w:val="0"/>
          <w:marRight w:val="0"/>
          <w:marTop w:val="0"/>
          <w:marBottom w:val="0"/>
          <w:divBdr>
            <w:top w:val="none" w:sz="0" w:space="0" w:color="auto"/>
            <w:left w:val="none" w:sz="0" w:space="0" w:color="auto"/>
            <w:bottom w:val="none" w:sz="0" w:space="0" w:color="auto"/>
            <w:right w:val="none" w:sz="0" w:space="0" w:color="auto"/>
          </w:divBdr>
        </w:div>
        <w:div w:id="1875387060">
          <w:marLeft w:val="0"/>
          <w:marRight w:val="0"/>
          <w:marTop w:val="0"/>
          <w:marBottom w:val="0"/>
          <w:divBdr>
            <w:top w:val="none" w:sz="0" w:space="0" w:color="auto"/>
            <w:left w:val="none" w:sz="0" w:space="0" w:color="auto"/>
            <w:bottom w:val="none" w:sz="0" w:space="0" w:color="auto"/>
            <w:right w:val="none" w:sz="0" w:space="0" w:color="auto"/>
          </w:divBdr>
        </w:div>
        <w:div w:id="1740904728">
          <w:marLeft w:val="0"/>
          <w:marRight w:val="0"/>
          <w:marTop w:val="0"/>
          <w:marBottom w:val="0"/>
          <w:divBdr>
            <w:top w:val="none" w:sz="0" w:space="0" w:color="auto"/>
            <w:left w:val="none" w:sz="0" w:space="0" w:color="auto"/>
            <w:bottom w:val="none" w:sz="0" w:space="0" w:color="auto"/>
            <w:right w:val="none" w:sz="0" w:space="0" w:color="auto"/>
          </w:divBdr>
        </w:div>
        <w:div w:id="903296742">
          <w:marLeft w:val="0"/>
          <w:marRight w:val="0"/>
          <w:marTop w:val="0"/>
          <w:marBottom w:val="0"/>
          <w:divBdr>
            <w:top w:val="none" w:sz="0" w:space="0" w:color="auto"/>
            <w:left w:val="none" w:sz="0" w:space="0" w:color="auto"/>
            <w:bottom w:val="none" w:sz="0" w:space="0" w:color="auto"/>
            <w:right w:val="none" w:sz="0" w:space="0" w:color="auto"/>
          </w:divBdr>
        </w:div>
        <w:div w:id="476412131">
          <w:marLeft w:val="0"/>
          <w:marRight w:val="0"/>
          <w:marTop w:val="0"/>
          <w:marBottom w:val="0"/>
          <w:divBdr>
            <w:top w:val="none" w:sz="0" w:space="0" w:color="auto"/>
            <w:left w:val="none" w:sz="0" w:space="0" w:color="auto"/>
            <w:bottom w:val="none" w:sz="0" w:space="0" w:color="auto"/>
            <w:right w:val="none" w:sz="0" w:space="0" w:color="auto"/>
          </w:divBdr>
        </w:div>
        <w:div w:id="1080178421">
          <w:marLeft w:val="0"/>
          <w:marRight w:val="0"/>
          <w:marTop w:val="0"/>
          <w:marBottom w:val="0"/>
          <w:divBdr>
            <w:top w:val="none" w:sz="0" w:space="0" w:color="auto"/>
            <w:left w:val="none" w:sz="0" w:space="0" w:color="auto"/>
            <w:bottom w:val="none" w:sz="0" w:space="0" w:color="auto"/>
            <w:right w:val="none" w:sz="0" w:space="0" w:color="auto"/>
          </w:divBdr>
        </w:div>
        <w:div w:id="2111922745">
          <w:marLeft w:val="0"/>
          <w:marRight w:val="0"/>
          <w:marTop w:val="0"/>
          <w:marBottom w:val="0"/>
          <w:divBdr>
            <w:top w:val="none" w:sz="0" w:space="0" w:color="auto"/>
            <w:left w:val="none" w:sz="0" w:space="0" w:color="auto"/>
            <w:bottom w:val="none" w:sz="0" w:space="0" w:color="auto"/>
            <w:right w:val="none" w:sz="0" w:space="0" w:color="auto"/>
          </w:divBdr>
        </w:div>
        <w:div w:id="1366515858">
          <w:marLeft w:val="0"/>
          <w:marRight w:val="0"/>
          <w:marTop w:val="0"/>
          <w:marBottom w:val="0"/>
          <w:divBdr>
            <w:top w:val="none" w:sz="0" w:space="0" w:color="auto"/>
            <w:left w:val="none" w:sz="0" w:space="0" w:color="auto"/>
            <w:bottom w:val="none" w:sz="0" w:space="0" w:color="auto"/>
            <w:right w:val="none" w:sz="0" w:space="0" w:color="auto"/>
          </w:divBdr>
        </w:div>
        <w:div w:id="1407844947">
          <w:marLeft w:val="0"/>
          <w:marRight w:val="0"/>
          <w:marTop w:val="0"/>
          <w:marBottom w:val="0"/>
          <w:divBdr>
            <w:top w:val="none" w:sz="0" w:space="0" w:color="auto"/>
            <w:left w:val="none" w:sz="0" w:space="0" w:color="auto"/>
            <w:bottom w:val="none" w:sz="0" w:space="0" w:color="auto"/>
            <w:right w:val="none" w:sz="0" w:space="0" w:color="auto"/>
          </w:divBdr>
        </w:div>
        <w:div w:id="674848164">
          <w:marLeft w:val="0"/>
          <w:marRight w:val="0"/>
          <w:marTop w:val="0"/>
          <w:marBottom w:val="0"/>
          <w:divBdr>
            <w:top w:val="none" w:sz="0" w:space="0" w:color="auto"/>
            <w:left w:val="none" w:sz="0" w:space="0" w:color="auto"/>
            <w:bottom w:val="none" w:sz="0" w:space="0" w:color="auto"/>
            <w:right w:val="none" w:sz="0" w:space="0" w:color="auto"/>
          </w:divBdr>
        </w:div>
      </w:divsChild>
    </w:div>
    <w:div w:id="294019957">
      <w:bodyDiv w:val="1"/>
      <w:marLeft w:val="0"/>
      <w:marRight w:val="0"/>
      <w:marTop w:val="0"/>
      <w:marBottom w:val="0"/>
      <w:divBdr>
        <w:top w:val="none" w:sz="0" w:space="0" w:color="auto"/>
        <w:left w:val="none" w:sz="0" w:space="0" w:color="auto"/>
        <w:bottom w:val="none" w:sz="0" w:space="0" w:color="auto"/>
        <w:right w:val="none" w:sz="0" w:space="0" w:color="auto"/>
      </w:divBdr>
      <w:divsChild>
        <w:div w:id="2100563174">
          <w:marLeft w:val="0"/>
          <w:marRight w:val="0"/>
          <w:marTop w:val="0"/>
          <w:marBottom w:val="0"/>
          <w:divBdr>
            <w:top w:val="none" w:sz="0" w:space="0" w:color="auto"/>
            <w:left w:val="none" w:sz="0" w:space="0" w:color="auto"/>
            <w:bottom w:val="none" w:sz="0" w:space="0" w:color="auto"/>
            <w:right w:val="none" w:sz="0" w:space="0" w:color="auto"/>
          </w:divBdr>
        </w:div>
        <w:div w:id="1527139463">
          <w:marLeft w:val="0"/>
          <w:marRight w:val="0"/>
          <w:marTop w:val="0"/>
          <w:marBottom w:val="0"/>
          <w:divBdr>
            <w:top w:val="none" w:sz="0" w:space="0" w:color="auto"/>
            <w:left w:val="none" w:sz="0" w:space="0" w:color="auto"/>
            <w:bottom w:val="none" w:sz="0" w:space="0" w:color="auto"/>
            <w:right w:val="none" w:sz="0" w:space="0" w:color="auto"/>
          </w:divBdr>
        </w:div>
        <w:div w:id="129985974">
          <w:marLeft w:val="0"/>
          <w:marRight w:val="0"/>
          <w:marTop w:val="0"/>
          <w:marBottom w:val="0"/>
          <w:divBdr>
            <w:top w:val="none" w:sz="0" w:space="0" w:color="auto"/>
            <w:left w:val="none" w:sz="0" w:space="0" w:color="auto"/>
            <w:bottom w:val="none" w:sz="0" w:space="0" w:color="auto"/>
            <w:right w:val="none" w:sz="0" w:space="0" w:color="auto"/>
          </w:divBdr>
        </w:div>
      </w:divsChild>
    </w:div>
    <w:div w:id="345905503">
      <w:bodyDiv w:val="1"/>
      <w:marLeft w:val="0"/>
      <w:marRight w:val="0"/>
      <w:marTop w:val="0"/>
      <w:marBottom w:val="0"/>
      <w:divBdr>
        <w:top w:val="none" w:sz="0" w:space="0" w:color="auto"/>
        <w:left w:val="none" w:sz="0" w:space="0" w:color="auto"/>
        <w:bottom w:val="none" w:sz="0" w:space="0" w:color="auto"/>
        <w:right w:val="none" w:sz="0" w:space="0" w:color="auto"/>
      </w:divBdr>
    </w:div>
    <w:div w:id="424614161">
      <w:bodyDiv w:val="1"/>
      <w:marLeft w:val="0"/>
      <w:marRight w:val="0"/>
      <w:marTop w:val="0"/>
      <w:marBottom w:val="0"/>
      <w:divBdr>
        <w:top w:val="none" w:sz="0" w:space="0" w:color="auto"/>
        <w:left w:val="none" w:sz="0" w:space="0" w:color="auto"/>
        <w:bottom w:val="none" w:sz="0" w:space="0" w:color="auto"/>
        <w:right w:val="none" w:sz="0" w:space="0" w:color="auto"/>
      </w:divBdr>
      <w:divsChild>
        <w:div w:id="195044595">
          <w:marLeft w:val="0"/>
          <w:marRight w:val="0"/>
          <w:marTop w:val="0"/>
          <w:marBottom w:val="0"/>
          <w:divBdr>
            <w:top w:val="none" w:sz="0" w:space="0" w:color="auto"/>
            <w:left w:val="none" w:sz="0" w:space="0" w:color="auto"/>
            <w:bottom w:val="none" w:sz="0" w:space="0" w:color="auto"/>
            <w:right w:val="none" w:sz="0" w:space="0" w:color="auto"/>
          </w:divBdr>
        </w:div>
        <w:div w:id="122122302">
          <w:marLeft w:val="0"/>
          <w:marRight w:val="0"/>
          <w:marTop w:val="0"/>
          <w:marBottom w:val="0"/>
          <w:divBdr>
            <w:top w:val="none" w:sz="0" w:space="0" w:color="auto"/>
            <w:left w:val="none" w:sz="0" w:space="0" w:color="auto"/>
            <w:bottom w:val="none" w:sz="0" w:space="0" w:color="auto"/>
            <w:right w:val="none" w:sz="0" w:space="0" w:color="auto"/>
          </w:divBdr>
        </w:div>
        <w:div w:id="577256151">
          <w:marLeft w:val="0"/>
          <w:marRight w:val="0"/>
          <w:marTop w:val="0"/>
          <w:marBottom w:val="0"/>
          <w:divBdr>
            <w:top w:val="none" w:sz="0" w:space="0" w:color="auto"/>
            <w:left w:val="none" w:sz="0" w:space="0" w:color="auto"/>
            <w:bottom w:val="none" w:sz="0" w:space="0" w:color="auto"/>
            <w:right w:val="none" w:sz="0" w:space="0" w:color="auto"/>
          </w:divBdr>
        </w:div>
        <w:div w:id="1654144827">
          <w:marLeft w:val="0"/>
          <w:marRight w:val="0"/>
          <w:marTop w:val="0"/>
          <w:marBottom w:val="0"/>
          <w:divBdr>
            <w:top w:val="none" w:sz="0" w:space="0" w:color="auto"/>
            <w:left w:val="none" w:sz="0" w:space="0" w:color="auto"/>
            <w:bottom w:val="none" w:sz="0" w:space="0" w:color="auto"/>
            <w:right w:val="none" w:sz="0" w:space="0" w:color="auto"/>
          </w:divBdr>
        </w:div>
        <w:div w:id="1420131095">
          <w:marLeft w:val="0"/>
          <w:marRight w:val="0"/>
          <w:marTop w:val="0"/>
          <w:marBottom w:val="0"/>
          <w:divBdr>
            <w:top w:val="none" w:sz="0" w:space="0" w:color="auto"/>
            <w:left w:val="none" w:sz="0" w:space="0" w:color="auto"/>
            <w:bottom w:val="none" w:sz="0" w:space="0" w:color="auto"/>
            <w:right w:val="none" w:sz="0" w:space="0" w:color="auto"/>
          </w:divBdr>
        </w:div>
        <w:div w:id="1040939497">
          <w:marLeft w:val="0"/>
          <w:marRight w:val="0"/>
          <w:marTop w:val="0"/>
          <w:marBottom w:val="0"/>
          <w:divBdr>
            <w:top w:val="none" w:sz="0" w:space="0" w:color="auto"/>
            <w:left w:val="none" w:sz="0" w:space="0" w:color="auto"/>
            <w:bottom w:val="none" w:sz="0" w:space="0" w:color="auto"/>
            <w:right w:val="none" w:sz="0" w:space="0" w:color="auto"/>
          </w:divBdr>
        </w:div>
        <w:div w:id="398791524">
          <w:marLeft w:val="0"/>
          <w:marRight w:val="0"/>
          <w:marTop w:val="0"/>
          <w:marBottom w:val="0"/>
          <w:divBdr>
            <w:top w:val="none" w:sz="0" w:space="0" w:color="auto"/>
            <w:left w:val="none" w:sz="0" w:space="0" w:color="auto"/>
            <w:bottom w:val="none" w:sz="0" w:space="0" w:color="auto"/>
            <w:right w:val="none" w:sz="0" w:space="0" w:color="auto"/>
          </w:divBdr>
        </w:div>
        <w:div w:id="27990624">
          <w:marLeft w:val="0"/>
          <w:marRight w:val="0"/>
          <w:marTop w:val="0"/>
          <w:marBottom w:val="0"/>
          <w:divBdr>
            <w:top w:val="none" w:sz="0" w:space="0" w:color="auto"/>
            <w:left w:val="none" w:sz="0" w:space="0" w:color="auto"/>
            <w:bottom w:val="none" w:sz="0" w:space="0" w:color="auto"/>
            <w:right w:val="none" w:sz="0" w:space="0" w:color="auto"/>
          </w:divBdr>
        </w:div>
        <w:div w:id="1781680047">
          <w:marLeft w:val="0"/>
          <w:marRight w:val="0"/>
          <w:marTop w:val="0"/>
          <w:marBottom w:val="0"/>
          <w:divBdr>
            <w:top w:val="none" w:sz="0" w:space="0" w:color="auto"/>
            <w:left w:val="none" w:sz="0" w:space="0" w:color="auto"/>
            <w:bottom w:val="none" w:sz="0" w:space="0" w:color="auto"/>
            <w:right w:val="none" w:sz="0" w:space="0" w:color="auto"/>
          </w:divBdr>
        </w:div>
        <w:div w:id="602764636">
          <w:marLeft w:val="0"/>
          <w:marRight w:val="0"/>
          <w:marTop w:val="0"/>
          <w:marBottom w:val="0"/>
          <w:divBdr>
            <w:top w:val="none" w:sz="0" w:space="0" w:color="auto"/>
            <w:left w:val="none" w:sz="0" w:space="0" w:color="auto"/>
            <w:bottom w:val="none" w:sz="0" w:space="0" w:color="auto"/>
            <w:right w:val="none" w:sz="0" w:space="0" w:color="auto"/>
          </w:divBdr>
        </w:div>
        <w:div w:id="1791050887">
          <w:marLeft w:val="0"/>
          <w:marRight w:val="0"/>
          <w:marTop w:val="0"/>
          <w:marBottom w:val="0"/>
          <w:divBdr>
            <w:top w:val="none" w:sz="0" w:space="0" w:color="auto"/>
            <w:left w:val="none" w:sz="0" w:space="0" w:color="auto"/>
            <w:bottom w:val="none" w:sz="0" w:space="0" w:color="auto"/>
            <w:right w:val="none" w:sz="0" w:space="0" w:color="auto"/>
          </w:divBdr>
        </w:div>
      </w:divsChild>
    </w:div>
    <w:div w:id="720859211">
      <w:bodyDiv w:val="1"/>
      <w:marLeft w:val="0"/>
      <w:marRight w:val="0"/>
      <w:marTop w:val="0"/>
      <w:marBottom w:val="0"/>
      <w:divBdr>
        <w:top w:val="none" w:sz="0" w:space="0" w:color="auto"/>
        <w:left w:val="none" w:sz="0" w:space="0" w:color="auto"/>
        <w:bottom w:val="none" w:sz="0" w:space="0" w:color="auto"/>
        <w:right w:val="none" w:sz="0" w:space="0" w:color="auto"/>
      </w:divBdr>
      <w:divsChild>
        <w:div w:id="400640940">
          <w:marLeft w:val="0"/>
          <w:marRight w:val="0"/>
          <w:marTop w:val="0"/>
          <w:marBottom w:val="0"/>
          <w:divBdr>
            <w:top w:val="none" w:sz="0" w:space="0" w:color="auto"/>
            <w:left w:val="none" w:sz="0" w:space="0" w:color="auto"/>
            <w:bottom w:val="none" w:sz="0" w:space="0" w:color="auto"/>
            <w:right w:val="none" w:sz="0" w:space="0" w:color="auto"/>
          </w:divBdr>
        </w:div>
      </w:divsChild>
    </w:div>
    <w:div w:id="808403897">
      <w:bodyDiv w:val="1"/>
      <w:marLeft w:val="0"/>
      <w:marRight w:val="0"/>
      <w:marTop w:val="0"/>
      <w:marBottom w:val="0"/>
      <w:divBdr>
        <w:top w:val="none" w:sz="0" w:space="0" w:color="auto"/>
        <w:left w:val="none" w:sz="0" w:space="0" w:color="auto"/>
        <w:bottom w:val="none" w:sz="0" w:space="0" w:color="auto"/>
        <w:right w:val="none" w:sz="0" w:space="0" w:color="auto"/>
      </w:divBdr>
      <w:divsChild>
        <w:div w:id="519243783">
          <w:marLeft w:val="0"/>
          <w:marRight w:val="0"/>
          <w:marTop w:val="0"/>
          <w:marBottom w:val="0"/>
          <w:divBdr>
            <w:top w:val="none" w:sz="0" w:space="0" w:color="auto"/>
            <w:left w:val="none" w:sz="0" w:space="0" w:color="auto"/>
            <w:bottom w:val="none" w:sz="0" w:space="0" w:color="auto"/>
            <w:right w:val="none" w:sz="0" w:space="0" w:color="auto"/>
          </w:divBdr>
        </w:div>
        <w:div w:id="1878541359">
          <w:marLeft w:val="0"/>
          <w:marRight w:val="0"/>
          <w:marTop w:val="0"/>
          <w:marBottom w:val="0"/>
          <w:divBdr>
            <w:top w:val="none" w:sz="0" w:space="0" w:color="auto"/>
            <w:left w:val="none" w:sz="0" w:space="0" w:color="auto"/>
            <w:bottom w:val="none" w:sz="0" w:space="0" w:color="auto"/>
            <w:right w:val="none" w:sz="0" w:space="0" w:color="auto"/>
          </w:divBdr>
        </w:div>
        <w:div w:id="1457026664">
          <w:marLeft w:val="0"/>
          <w:marRight w:val="0"/>
          <w:marTop w:val="0"/>
          <w:marBottom w:val="0"/>
          <w:divBdr>
            <w:top w:val="none" w:sz="0" w:space="0" w:color="auto"/>
            <w:left w:val="none" w:sz="0" w:space="0" w:color="auto"/>
            <w:bottom w:val="none" w:sz="0" w:space="0" w:color="auto"/>
            <w:right w:val="none" w:sz="0" w:space="0" w:color="auto"/>
          </w:divBdr>
        </w:div>
      </w:divsChild>
    </w:div>
    <w:div w:id="920988786">
      <w:bodyDiv w:val="1"/>
      <w:marLeft w:val="0"/>
      <w:marRight w:val="0"/>
      <w:marTop w:val="0"/>
      <w:marBottom w:val="0"/>
      <w:divBdr>
        <w:top w:val="none" w:sz="0" w:space="0" w:color="auto"/>
        <w:left w:val="none" w:sz="0" w:space="0" w:color="auto"/>
        <w:bottom w:val="none" w:sz="0" w:space="0" w:color="auto"/>
        <w:right w:val="none" w:sz="0" w:space="0" w:color="auto"/>
      </w:divBdr>
      <w:divsChild>
        <w:div w:id="631642351">
          <w:marLeft w:val="0"/>
          <w:marRight w:val="0"/>
          <w:marTop w:val="0"/>
          <w:marBottom w:val="0"/>
          <w:divBdr>
            <w:top w:val="none" w:sz="0" w:space="0" w:color="auto"/>
            <w:left w:val="none" w:sz="0" w:space="0" w:color="auto"/>
            <w:bottom w:val="none" w:sz="0" w:space="0" w:color="auto"/>
            <w:right w:val="none" w:sz="0" w:space="0" w:color="auto"/>
          </w:divBdr>
        </w:div>
        <w:div w:id="178086753">
          <w:marLeft w:val="0"/>
          <w:marRight w:val="0"/>
          <w:marTop w:val="0"/>
          <w:marBottom w:val="0"/>
          <w:divBdr>
            <w:top w:val="none" w:sz="0" w:space="0" w:color="auto"/>
            <w:left w:val="none" w:sz="0" w:space="0" w:color="auto"/>
            <w:bottom w:val="none" w:sz="0" w:space="0" w:color="auto"/>
            <w:right w:val="none" w:sz="0" w:space="0" w:color="auto"/>
          </w:divBdr>
        </w:div>
        <w:div w:id="758137254">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1000936373">
          <w:marLeft w:val="0"/>
          <w:marRight w:val="0"/>
          <w:marTop w:val="0"/>
          <w:marBottom w:val="0"/>
          <w:divBdr>
            <w:top w:val="none" w:sz="0" w:space="0" w:color="auto"/>
            <w:left w:val="none" w:sz="0" w:space="0" w:color="auto"/>
            <w:bottom w:val="none" w:sz="0" w:space="0" w:color="auto"/>
            <w:right w:val="none" w:sz="0" w:space="0" w:color="auto"/>
          </w:divBdr>
        </w:div>
        <w:div w:id="489911414">
          <w:marLeft w:val="0"/>
          <w:marRight w:val="0"/>
          <w:marTop w:val="0"/>
          <w:marBottom w:val="0"/>
          <w:divBdr>
            <w:top w:val="none" w:sz="0" w:space="0" w:color="auto"/>
            <w:left w:val="none" w:sz="0" w:space="0" w:color="auto"/>
            <w:bottom w:val="none" w:sz="0" w:space="0" w:color="auto"/>
            <w:right w:val="none" w:sz="0" w:space="0" w:color="auto"/>
          </w:divBdr>
        </w:div>
        <w:div w:id="235282270">
          <w:marLeft w:val="0"/>
          <w:marRight w:val="0"/>
          <w:marTop w:val="0"/>
          <w:marBottom w:val="0"/>
          <w:divBdr>
            <w:top w:val="none" w:sz="0" w:space="0" w:color="auto"/>
            <w:left w:val="none" w:sz="0" w:space="0" w:color="auto"/>
            <w:bottom w:val="none" w:sz="0" w:space="0" w:color="auto"/>
            <w:right w:val="none" w:sz="0" w:space="0" w:color="auto"/>
          </w:divBdr>
        </w:div>
        <w:div w:id="1493598191">
          <w:marLeft w:val="0"/>
          <w:marRight w:val="0"/>
          <w:marTop w:val="0"/>
          <w:marBottom w:val="0"/>
          <w:divBdr>
            <w:top w:val="none" w:sz="0" w:space="0" w:color="auto"/>
            <w:left w:val="none" w:sz="0" w:space="0" w:color="auto"/>
            <w:bottom w:val="none" w:sz="0" w:space="0" w:color="auto"/>
            <w:right w:val="none" w:sz="0" w:space="0" w:color="auto"/>
          </w:divBdr>
        </w:div>
        <w:div w:id="642738502">
          <w:marLeft w:val="0"/>
          <w:marRight w:val="0"/>
          <w:marTop w:val="0"/>
          <w:marBottom w:val="0"/>
          <w:divBdr>
            <w:top w:val="none" w:sz="0" w:space="0" w:color="auto"/>
            <w:left w:val="none" w:sz="0" w:space="0" w:color="auto"/>
            <w:bottom w:val="none" w:sz="0" w:space="0" w:color="auto"/>
            <w:right w:val="none" w:sz="0" w:space="0" w:color="auto"/>
          </w:divBdr>
        </w:div>
        <w:div w:id="1272005744">
          <w:marLeft w:val="0"/>
          <w:marRight w:val="0"/>
          <w:marTop w:val="0"/>
          <w:marBottom w:val="0"/>
          <w:divBdr>
            <w:top w:val="none" w:sz="0" w:space="0" w:color="auto"/>
            <w:left w:val="none" w:sz="0" w:space="0" w:color="auto"/>
            <w:bottom w:val="none" w:sz="0" w:space="0" w:color="auto"/>
            <w:right w:val="none" w:sz="0" w:space="0" w:color="auto"/>
          </w:divBdr>
        </w:div>
        <w:div w:id="227423264">
          <w:marLeft w:val="0"/>
          <w:marRight w:val="0"/>
          <w:marTop w:val="0"/>
          <w:marBottom w:val="0"/>
          <w:divBdr>
            <w:top w:val="none" w:sz="0" w:space="0" w:color="auto"/>
            <w:left w:val="none" w:sz="0" w:space="0" w:color="auto"/>
            <w:bottom w:val="none" w:sz="0" w:space="0" w:color="auto"/>
            <w:right w:val="none" w:sz="0" w:space="0" w:color="auto"/>
          </w:divBdr>
        </w:div>
        <w:div w:id="967080756">
          <w:marLeft w:val="0"/>
          <w:marRight w:val="0"/>
          <w:marTop w:val="0"/>
          <w:marBottom w:val="0"/>
          <w:divBdr>
            <w:top w:val="none" w:sz="0" w:space="0" w:color="auto"/>
            <w:left w:val="none" w:sz="0" w:space="0" w:color="auto"/>
            <w:bottom w:val="none" w:sz="0" w:space="0" w:color="auto"/>
            <w:right w:val="none" w:sz="0" w:space="0" w:color="auto"/>
          </w:divBdr>
        </w:div>
        <w:div w:id="829297157">
          <w:marLeft w:val="0"/>
          <w:marRight w:val="0"/>
          <w:marTop w:val="0"/>
          <w:marBottom w:val="0"/>
          <w:divBdr>
            <w:top w:val="none" w:sz="0" w:space="0" w:color="auto"/>
            <w:left w:val="none" w:sz="0" w:space="0" w:color="auto"/>
            <w:bottom w:val="none" w:sz="0" w:space="0" w:color="auto"/>
            <w:right w:val="none" w:sz="0" w:space="0" w:color="auto"/>
          </w:divBdr>
        </w:div>
        <w:div w:id="1521121443">
          <w:marLeft w:val="0"/>
          <w:marRight w:val="0"/>
          <w:marTop w:val="0"/>
          <w:marBottom w:val="0"/>
          <w:divBdr>
            <w:top w:val="none" w:sz="0" w:space="0" w:color="auto"/>
            <w:left w:val="none" w:sz="0" w:space="0" w:color="auto"/>
            <w:bottom w:val="none" w:sz="0" w:space="0" w:color="auto"/>
            <w:right w:val="none" w:sz="0" w:space="0" w:color="auto"/>
          </w:divBdr>
        </w:div>
        <w:div w:id="731661117">
          <w:marLeft w:val="0"/>
          <w:marRight w:val="0"/>
          <w:marTop w:val="0"/>
          <w:marBottom w:val="0"/>
          <w:divBdr>
            <w:top w:val="none" w:sz="0" w:space="0" w:color="auto"/>
            <w:left w:val="none" w:sz="0" w:space="0" w:color="auto"/>
            <w:bottom w:val="none" w:sz="0" w:space="0" w:color="auto"/>
            <w:right w:val="none" w:sz="0" w:space="0" w:color="auto"/>
          </w:divBdr>
        </w:div>
        <w:div w:id="291980083">
          <w:marLeft w:val="0"/>
          <w:marRight w:val="0"/>
          <w:marTop w:val="0"/>
          <w:marBottom w:val="0"/>
          <w:divBdr>
            <w:top w:val="none" w:sz="0" w:space="0" w:color="auto"/>
            <w:left w:val="none" w:sz="0" w:space="0" w:color="auto"/>
            <w:bottom w:val="none" w:sz="0" w:space="0" w:color="auto"/>
            <w:right w:val="none" w:sz="0" w:space="0" w:color="auto"/>
          </w:divBdr>
        </w:div>
        <w:div w:id="321085827">
          <w:marLeft w:val="0"/>
          <w:marRight w:val="0"/>
          <w:marTop w:val="0"/>
          <w:marBottom w:val="0"/>
          <w:divBdr>
            <w:top w:val="none" w:sz="0" w:space="0" w:color="auto"/>
            <w:left w:val="none" w:sz="0" w:space="0" w:color="auto"/>
            <w:bottom w:val="none" w:sz="0" w:space="0" w:color="auto"/>
            <w:right w:val="none" w:sz="0" w:space="0" w:color="auto"/>
          </w:divBdr>
        </w:div>
        <w:div w:id="290016490">
          <w:marLeft w:val="0"/>
          <w:marRight w:val="0"/>
          <w:marTop w:val="0"/>
          <w:marBottom w:val="0"/>
          <w:divBdr>
            <w:top w:val="none" w:sz="0" w:space="0" w:color="auto"/>
            <w:left w:val="none" w:sz="0" w:space="0" w:color="auto"/>
            <w:bottom w:val="none" w:sz="0" w:space="0" w:color="auto"/>
            <w:right w:val="none" w:sz="0" w:space="0" w:color="auto"/>
          </w:divBdr>
        </w:div>
        <w:div w:id="1127158806">
          <w:marLeft w:val="0"/>
          <w:marRight w:val="0"/>
          <w:marTop w:val="0"/>
          <w:marBottom w:val="0"/>
          <w:divBdr>
            <w:top w:val="none" w:sz="0" w:space="0" w:color="auto"/>
            <w:left w:val="none" w:sz="0" w:space="0" w:color="auto"/>
            <w:bottom w:val="none" w:sz="0" w:space="0" w:color="auto"/>
            <w:right w:val="none" w:sz="0" w:space="0" w:color="auto"/>
          </w:divBdr>
        </w:div>
        <w:div w:id="720207021">
          <w:marLeft w:val="0"/>
          <w:marRight w:val="0"/>
          <w:marTop w:val="0"/>
          <w:marBottom w:val="0"/>
          <w:divBdr>
            <w:top w:val="none" w:sz="0" w:space="0" w:color="auto"/>
            <w:left w:val="none" w:sz="0" w:space="0" w:color="auto"/>
            <w:bottom w:val="none" w:sz="0" w:space="0" w:color="auto"/>
            <w:right w:val="none" w:sz="0" w:space="0" w:color="auto"/>
          </w:divBdr>
        </w:div>
        <w:div w:id="513567980">
          <w:marLeft w:val="0"/>
          <w:marRight w:val="0"/>
          <w:marTop w:val="0"/>
          <w:marBottom w:val="0"/>
          <w:divBdr>
            <w:top w:val="none" w:sz="0" w:space="0" w:color="auto"/>
            <w:left w:val="none" w:sz="0" w:space="0" w:color="auto"/>
            <w:bottom w:val="none" w:sz="0" w:space="0" w:color="auto"/>
            <w:right w:val="none" w:sz="0" w:space="0" w:color="auto"/>
          </w:divBdr>
        </w:div>
        <w:div w:id="1081752735">
          <w:marLeft w:val="0"/>
          <w:marRight w:val="0"/>
          <w:marTop w:val="0"/>
          <w:marBottom w:val="0"/>
          <w:divBdr>
            <w:top w:val="none" w:sz="0" w:space="0" w:color="auto"/>
            <w:left w:val="none" w:sz="0" w:space="0" w:color="auto"/>
            <w:bottom w:val="none" w:sz="0" w:space="0" w:color="auto"/>
            <w:right w:val="none" w:sz="0" w:space="0" w:color="auto"/>
          </w:divBdr>
        </w:div>
        <w:div w:id="1114400824">
          <w:marLeft w:val="0"/>
          <w:marRight w:val="0"/>
          <w:marTop w:val="0"/>
          <w:marBottom w:val="0"/>
          <w:divBdr>
            <w:top w:val="none" w:sz="0" w:space="0" w:color="auto"/>
            <w:left w:val="none" w:sz="0" w:space="0" w:color="auto"/>
            <w:bottom w:val="none" w:sz="0" w:space="0" w:color="auto"/>
            <w:right w:val="none" w:sz="0" w:space="0" w:color="auto"/>
          </w:divBdr>
        </w:div>
        <w:div w:id="1122067750">
          <w:marLeft w:val="0"/>
          <w:marRight w:val="0"/>
          <w:marTop w:val="0"/>
          <w:marBottom w:val="0"/>
          <w:divBdr>
            <w:top w:val="none" w:sz="0" w:space="0" w:color="auto"/>
            <w:left w:val="none" w:sz="0" w:space="0" w:color="auto"/>
            <w:bottom w:val="none" w:sz="0" w:space="0" w:color="auto"/>
            <w:right w:val="none" w:sz="0" w:space="0" w:color="auto"/>
          </w:divBdr>
        </w:div>
        <w:div w:id="377507614">
          <w:marLeft w:val="0"/>
          <w:marRight w:val="0"/>
          <w:marTop w:val="0"/>
          <w:marBottom w:val="0"/>
          <w:divBdr>
            <w:top w:val="none" w:sz="0" w:space="0" w:color="auto"/>
            <w:left w:val="none" w:sz="0" w:space="0" w:color="auto"/>
            <w:bottom w:val="none" w:sz="0" w:space="0" w:color="auto"/>
            <w:right w:val="none" w:sz="0" w:space="0" w:color="auto"/>
          </w:divBdr>
        </w:div>
        <w:div w:id="1672561161">
          <w:marLeft w:val="0"/>
          <w:marRight w:val="0"/>
          <w:marTop w:val="0"/>
          <w:marBottom w:val="0"/>
          <w:divBdr>
            <w:top w:val="none" w:sz="0" w:space="0" w:color="auto"/>
            <w:left w:val="none" w:sz="0" w:space="0" w:color="auto"/>
            <w:bottom w:val="none" w:sz="0" w:space="0" w:color="auto"/>
            <w:right w:val="none" w:sz="0" w:space="0" w:color="auto"/>
          </w:divBdr>
        </w:div>
        <w:div w:id="2087455568">
          <w:marLeft w:val="0"/>
          <w:marRight w:val="0"/>
          <w:marTop w:val="0"/>
          <w:marBottom w:val="0"/>
          <w:divBdr>
            <w:top w:val="none" w:sz="0" w:space="0" w:color="auto"/>
            <w:left w:val="none" w:sz="0" w:space="0" w:color="auto"/>
            <w:bottom w:val="none" w:sz="0" w:space="0" w:color="auto"/>
            <w:right w:val="none" w:sz="0" w:space="0" w:color="auto"/>
          </w:divBdr>
        </w:div>
        <w:div w:id="71853475">
          <w:marLeft w:val="0"/>
          <w:marRight w:val="0"/>
          <w:marTop w:val="0"/>
          <w:marBottom w:val="0"/>
          <w:divBdr>
            <w:top w:val="none" w:sz="0" w:space="0" w:color="auto"/>
            <w:left w:val="none" w:sz="0" w:space="0" w:color="auto"/>
            <w:bottom w:val="none" w:sz="0" w:space="0" w:color="auto"/>
            <w:right w:val="none" w:sz="0" w:space="0" w:color="auto"/>
          </w:divBdr>
        </w:div>
        <w:div w:id="849416805">
          <w:marLeft w:val="0"/>
          <w:marRight w:val="0"/>
          <w:marTop w:val="0"/>
          <w:marBottom w:val="0"/>
          <w:divBdr>
            <w:top w:val="none" w:sz="0" w:space="0" w:color="auto"/>
            <w:left w:val="none" w:sz="0" w:space="0" w:color="auto"/>
            <w:bottom w:val="none" w:sz="0" w:space="0" w:color="auto"/>
            <w:right w:val="none" w:sz="0" w:space="0" w:color="auto"/>
          </w:divBdr>
        </w:div>
      </w:divsChild>
    </w:div>
    <w:div w:id="129656477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23">
          <w:marLeft w:val="0"/>
          <w:marRight w:val="0"/>
          <w:marTop w:val="0"/>
          <w:marBottom w:val="0"/>
          <w:divBdr>
            <w:top w:val="none" w:sz="0" w:space="0" w:color="auto"/>
            <w:left w:val="none" w:sz="0" w:space="0" w:color="auto"/>
            <w:bottom w:val="none" w:sz="0" w:space="0" w:color="auto"/>
            <w:right w:val="none" w:sz="0" w:space="0" w:color="auto"/>
          </w:divBdr>
        </w:div>
        <w:div w:id="1449008058">
          <w:marLeft w:val="0"/>
          <w:marRight w:val="0"/>
          <w:marTop w:val="0"/>
          <w:marBottom w:val="0"/>
          <w:divBdr>
            <w:top w:val="none" w:sz="0" w:space="0" w:color="auto"/>
            <w:left w:val="none" w:sz="0" w:space="0" w:color="auto"/>
            <w:bottom w:val="none" w:sz="0" w:space="0" w:color="auto"/>
            <w:right w:val="none" w:sz="0" w:space="0" w:color="auto"/>
          </w:divBdr>
        </w:div>
        <w:div w:id="738788945">
          <w:marLeft w:val="0"/>
          <w:marRight w:val="0"/>
          <w:marTop w:val="0"/>
          <w:marBottom w:val="0"/>
          <w:divBdr>
            <w:top w:val="none" w:sz="0" w:space="0" w:color="auto"/>
            <w:left w:val="none" w:sz="0" w:space="0" w:color="auto"/>
            <w:bottom w:val="none" w:sz="0" w:space="0" w:color="auto"/>
            <w:right w:val="none" w:sz="0" w:space="0" w:color="auto"/>
          </w:divBdr>
        </w:div>
      </w:divsChild>
    </w:div>
    <w:div w:id="1322659079">
      <w:bodyDiv w:val="1"/>
      <w:marLeft w:val="0"/>
      <w:marRight w:val="0"/>
      <w:marTop w:val="0"/>
      <w:marBottom w:val="0"/>
      <w:divBdr>
        <w:top w:val="none" w:sz="0" w:space="0" w:color="auto"/>
        <w:left w:val="none" w:sz="0" w:space="0" w:color="auto"/>
        <w:bottom w:val="none" w:sz="0" w:space="0" w:color="auto"/>
        <w:right w:val="none" w:sz="0" w:space="0" w:color="auto"/>
      </w:divBdr>
      <w:divsChild>
        <w:div w:id="813907965">
          <w:marLeft w:val="0"/>
          <w:marRight w:val="0"/>
          <w:marTop w:val="0"/>
          <w:marBottom w:val="0"/>
          <w:divBdr>
            <w:top w:val="none" w:sz="0" w:space="0" w:color="auto"/>
            <w:left w:val="none" w:sz="0" w:space="0" w:color="auto"/>
            <w:bottom w:val="none" w:sz="0" w:space="0" w:color="auto"/>
            <w:right w:val="none" w:sz="0" w:space="0" w:color="auto"/>
          </w:divBdr>
        </w:div>
        <w:div w:id="1503934827">
          <w:marLeft w:val="0"/>
          <w:marRight w:val="0"/>
          <w:marTop w:val="0"/>
          <w:marBottom w:val="0"/>
          <w:divBdr>
            <w:top w:val="none" w:sz="0" w:space="0" w:color="auto"/>
            <w:left w:val="none" w:sz="0" w:space="0" w:color="auto"/>
            <w:bottom w:val="none" w:sz="0" w:space="0" w:color="auto"/>
            <w:right w:val="none" w:sz="0" w:space="0" w:color="auto"/>
          </w:divBdr>
        </w:div>
        <w:div w:id="1695643968">
          <w:marLeft w:val="0"/>
          <w:marRight w:val="0"/>
          <w:marTop w:val="0"/>
          <w:marBottom w:val="0"/>
          <w:divBdr>
            <w:top w:val="none" w:sz="0" w:space="0" w:color="auto"/>
            <w:left w:val="none" w:sz="0" w:space="0" w:color="auto"/>
            <w:bottom w:val="none" w:sz="0" w:space="0" w:color="auto"/>
            <w:right w:val="none" w:sz="0" w:space="0" w:color="auto"/>
          </w:divBdr>
        </w:div>
        <w:div w:id="905606384">
          <w:marLeft w:val="0"/>
          <w:marRight w:val="0"/>
          <w:marTop w:val="0"/>
          <w:marBottom w:val="0"/>
          <w:divBdr>
            <w:top w:val="none" w:sz="0" w:space="0" w:color="auto"/>
            <w:left w:val="none" w:sz="0" w:space="0" w:color="auto"/>
            <w:bottom w:val="none" w:sz="0" w:space="0" w:color="auto"/>
            <w:right w:val="none" w:sz="0" w:space="0" w:color="auto"/>
          </w:divBdr>
        </w:div>
      </w:divsChild>
    </w:div>
    <w:div w:id="1469007839">
      <w:bodyDiv w:val="1"/>
      <w:marLeft w:val="0"/>
      <w:marRight w:val="0"/>
      <w:marTop w:val="0"/>
      <w:marBottom w:val="0"/>
      <w:divBdr>
        <w:top w:val="none" w:sz="0" w:space="0" w:color="auto"/>
        <w:left w:val="none" w:sz="0" w:space="0" w:color="auto"/>
        <w:bottom w:val="none" w:sz="0" w:space="0" w:color="auto"/>
        <w:right w:val="none" w:sz="0" w:space="0" w:color="auto"/>
      </w:divBdr>
      <w:divsChild>
        <w:div w:id="1480731529">
          <w:marLeft w:val="0"/>
          <w:marRight w:val="0"/>
          <w:marTop w:val="0"/>
          <w:marBottom w:val="0"/>
          <w:divBdr>
            <w:top w:val="none" w:sz="0" w:space="0" w:color="auto"/>
            <w:left w:val="none" w:sz="0" w:space="0" w:color="auto"/>
            <w:bottom w:val="none" w:sz="0" w:space="0" w:color="auto"/>
            <w:right w:val="none" w:sz="0" w:space="0" w:color="auto"/>
          </w:divBdr>
        </w:div>
        <w:div w:id="822357552">
          <w:marLeft w:val="0"/>
          <w:marRight w:val="0"/>
          <w:marTop w:val="0"/>
          <w:marBottom w:val="0"/>
          <w:divBdr>
            <w:top w:val="none" w:sz="0" w:space="0" w:color="auto"/>
            <w:left w:val="none" w:sz="0" w:space="0" w:color="auto"/>
            <w:bottom w:val="none" w:sz="0" w:space="0" w:color="auto"/>
            <w:right w:val="none" w:sz="0" w:space="0" w:color="auto"/>
          </w:divBdr>
        </w:div>
        <w:div w:id="1921712544">
          <w:marLeft w:val="0"/>
          <w:marRight w:val="0"/>
          <w:marTop w:val="0"/>
          <w:marBottom w:val="0"/>
          <w:divBdr>
            <w:top w:val="none" w:sz="0" w:space="0" w:color="auto"/>
            <w:left w:val="none" w:sz="0" w:space="0" w:color="auto"/>
            <w:bottom w:val="none" w:sz="0" w:space="0" w:color="auto"/>
            <w:right w:val="none" w:sz="0" w:space="0" w:color="auto"/>
          </w:divBdr>
        </w:div>
        <w:div w:id="1801339731">
          <w:marLeft w:val="0"/>
          <w:marRight w:val="0"/>
          <w:marTop w:val="0"/>
          <w:marBottom w:val="0"/>
          <w:divBdr>
            <w:top w:val="none" w:sz="0" w:space="0" w:color="auto"/>
            <w:left w:val="none" w:sz="0" w:space="0" w:color="auto"/>
            <w:bottom w:val="none" w:sz="0" w:space="0" w:color="auto"/>
            <w:right w:val="none" w:sz="0" w:space="0" w:color="auto"/>
          </w:divBdr>
        </w:div>
      </w:divsChild>
    </w:div>
    <w:div w:id="1469275811">
      <w:bodyDiv w:val="1"/>
      <w:marLeft w:val="0"/>
      <w:marRight w:val="0"/>
      <w:marTop w:val="0"/>
      <w:marBottom w:val="0"/>
      <w:divBdr>
        <w:top w:val="none" w:sz="0" w:space="0" w:color="auto"/>
        <w:left w:val="none" w:sz="0" w:space="0" w:color="auto"/>
        <w:bottom w:val="none" w:sz="0" w:space="0" w:color="auto"/>
        <w:right w:val="none" w:sz="0" w:space="0" w:color="auto"/>
      </w:divBdr>
      <w:divsChild>
        <w:div w:id="1935433116">
          <w:marLeft w:val="0"/>
          <w:marRight w:val="0"/>
          <w:marTop w:val="0"/>
          <w:marBottom w:val="0"/>
          <w:divBdr>
            <w:top w:val="none" w:sz="0" w:space="0" w:color="auto"/>
            <w:left w:val="none" w:sz="0" w:space="0" w:color="auto"/>
            <w:bottom w:val="none" w:sz="0" w:space="0" w:color="auto"/>
            <w:right w:val="none" w:sz="0" w:space="0" w:color="auto"/>
          </w:divBdr>
          <w:divsChild>
            <w:div w:id="837230172">
              <w:marLeft w:val="0"/>
              <w:marRight w:val="0"/>
              <w:marTop w:val="0"/>
              <w:marBottom w:val="0"/>
              <w:divBdr>
                <w:top w:val="none" w:sz="0" w:space="0" w:color="auto"/>
                <w:left w:val="none" w:sz="0" w:space="0" w:color="auto"/>
                <w:bottom w:val="none" w:sz="0" w:space="0" w:color="auto"/>
                <w:right w:val="none" w:sz="0" w:space="0" w:color="auto"/>
              </w:divBdr>
            </w:div>
            <w:div w:id="1191794780">
              <w:marLeft w:val="0"/>
              <w:marRight w:val="0"/>
              <w:marTop w:val="0"/>
              <w:marBottom w:val="0"/>
              <w:divBdr>
                <w:top w:val="none" w:sz="0" w:space="0" w:color="auto"/>
                <w:left w:val="none" w:sz="0" w:space="0" w:color="auto"/>
                <w:bottom w:val="none" w:sz="0" w:space="0" w:color="auto"/>
                <w:right w:val="none" w:sz="0" w:space="0" w:color="auto"/>
              </w:divBdr>
            </w:div>
            <w:div w:id="15432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073">
      <w:bodyDiv w:val="1"/>
      <w:marLeft w:val="0"/>
      <w:marRight w:val="0"/>
      <w:marTop w:val="0"/>
      <w:marBottom w:val="0"/>
      <w:divBdr>
        <w:top w:val="none" w:sz="0" w:space="0" w:color="auto"/>
        <w:left w:val="none" w:sz="0" w:space="0" w:color="auto"/>
        <w:bottom w:val="none" w:sz="0" w:space="0" w:color="auto"/>
        <w:right w:val="none" w:sz="0" w:space="0" w:color="auto"/>
      </w:divBdr>
      <w:divsChild>
        <w:div w:id="1718965236">
          <w:marLeft w:val="0"/>
          <w:marRight w:val="0"/>
          <w:marTop w:val="0"/>
          <w:marBottom w:val="0"/>
          <w:divBdr>
            <w:top w:val="none" w:sz="0" w:space="0" w:color="auto"/>
            <w:left w:val="none" w:sz="0" w:space="0" w:color="auto"/>
            <w:bottom w:val="none" w:sz="0" w:space="0" w:color="auto"/>
            <w:right w:val="none" w:sz="0" w:space="0" w:color="auto"/>
          </w:divBdr>
          <w:divsChild>
            <w:div w:id="1186478329">
              <w:marLeft w:val="0"/>
              <w:marRight w:val="0"/>
              <w:marTop w:val="0"/>
              <w:marBottom w:val="0"/>
              <w:divBdr>
                <w:top w:val="none" w:sz="0" w:space="0" w:color="auto"/>
                <w:left w:val="none" w:sz="0" w:space="0" w:color="auto"/>
                <w:bottom w:val="none" w:sz="0" w:space="0" w:color="auto"/>
                <w:right w:val="none" w:sz="0" w:space="0" w:color="auto"/>
              </w:divBdr>
            </w:div>
            <w:div w:id="1347054660">
              <w:marLeft w:val="0"/>
              <w:marRight w:val="0"/>
              <w:marTop w:val="0"/>
              <w:marBottom w:val="0"/>
              <w:divBdr>
                <w:top w:val="none" w:sz="0" w:space="0" w:color="auto"/>
                <w:left w:val="none" w:sz="0" w:space="0" w:color="auto"/>
                <w:bottom w:val="none" w:sz="0" w:space="0" w:color="auto"/>
                <w:right w:val="none" w:sz="0" w:space="0" w:color="auto"/>
              </w:divBdr>
            </w:div>
            <w:div w:id="613753601">
              <w:marLeft w:val="0"/>
              <w:marRight w:val="0"/>
              <w:marTop w:val="0"/>
              <w:marBottom w:val="0"/>
              <w:divBdr>
                <w:top w:val="none" w:sz="0" w:space="0" w:color="auto"/>
                <w:left w:val="none" w:sz="0" w:space="0" w:color="auto"/>
                <w:bottom w:val="none" w:sz="0" w:space="0" w:color="auto"/>
                <w:right w:val="none" w:sz="0" w:space="0" w:color="auto"/>
              </w:divBdr>
            </w:div>
            <w:div w:id="1753699214">
              <w:marLeft w:val="0"/>
              <w:marRight w:val="0"/>
              <w:marTop w:val="0"/>
              <w:marBottom w:val="0"/>
              <w:divBdr>
                <w:top w:val="none" w:sz="0" w:space="0" w:color="auto"/>
                <w:left w:val="none" w:sz="0" w:space="0" w:color="auto"/>
                <w:bottom w:val="none" w:sz="0" w:space="0" w:color="auto"/>
                <w:right w:val="none" w:sz="0" w:space="0" w:color="auto"/>
              </w:divBdr>
            </w:div>
            <w:div w:id="2939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3623">
      <w:bodyDiv w:val="1"/>
      <w:marLeft w:val="0"/>
      <w:marRight w:val="0"/>
      <w:marTop w:val="0"/>
      <w:marBottom w:val="0"/>
      <w:divBdr>
        <w:top w:val="none" w:sz="0" w:space="0" w:color="auto"/>
        <w:left w:val="none" w:sz="0" w:space="0" w:color="auto"/>
        <w:bottom w:val="none" w:sz="0" w:space="0" w:color="auto"/>
        <w:right w:val="none" w:sz="0" w:space="0" w:color="auto"/>
      </w:divBdr>
      <w:divsChild>
        <w:div w:id="1019313740">
          <w:marLeft w:val="0"/>
          <w:marRight w:val="0"/>
          <w:marTop w:val="0"/>
          <w:marBottom w:val="0"/>
          <w:divBdr>
            <w:top w:val="none" w:sz="0" w:space="0" w:color="auto"/>
            <w:left w:val="none" w:sz="0" w:space="0" w:color="auto"/>
            <w:bottom w:val="none" w:sz="0" w:space="0" w:color="auto"/>
            <w:right w:val="none" w:sz="0" w:space="0" w:color="auto"/>
          </w:divBdr>
          <w:divsChild>
            <w:div w:id="1025836919">
              <w:marLeft w:val="0"/>
              <w:marRight w:val="0"/>
              <w:marTop w:val="0"/>
              <w:marBottom w:val="0"/>
              <w:divBdr>
                <w:top w:val="none" w:sz="0" w:space="0" w:color="auto"/>
                <w:left w:val="none" w:sz="0" w:space="0" w:color="auto"/>
                <w:bottom w:val="none" w:sz="0" w:space="0" w:color="auto"/>
                <w:right w:val="none" w:sz="0" w:space="0" w:color="auto"/>
              </w:divBdr>
            </w:div>
            <w:div w:id="1563566908">
              <w:marLeft w:val="0"/>
              <w:marRight w:val="0"/>
              <w:marTop w:val="0"/>
              <w:marBottom w:val="0"/>
              <w:divBdr>
                <w:top w:val="none" w:sz="0" w:space="0" w:color="auto"/>
                <w:left w:val="none" w:sz="0" w:space="0" w:color="auto"/>
                <w:bottom w:val="none" w:sz="0" w:space="0" w:color="auto"/>
                <w:right w:val="none" w:sz="0" w:space="0" w:color="auto"/>
              </w:divBdr>
            </w:div>
            <w:div w:id="1213152179">
              <w:marLeft w:val="0"/>
              <w:marRight w:val="0"/>
              <w:marTop w:val="0"/>
              <w:marBottom w:val="0"/>
              <w:divBdr>
                <w:top w:val="none" w:sz="0" w:space="0" w:color="auto"/>
                <w:left w:val="none" w:sz="0" w:space="0" w:color="auto"/>
                <w:bottom w:val="none" w:sz="0" w:space="0" w:color="auto"/>
                <w:right w:val="none" w:sz="0" w:space="0" w:color="auto"/>
              </w:divBdr>
            </w:div>
            <w:div w:id="1243948005">
              <w:marLeft w:val="0"/>
              <w:marRight w:val="0"/>
              <w:marTop w:val="0"/>
              <w:marBottom w:val="0"/>
              <w:divBdr>
                <w:top w:val="none" w:sz="0" w:space="0" w:color="auto"/>
                <w:left w:val="none" w:sz="0" w:space="0" w:color="auto"/>
                <w:bottom w:val="none" w:sz="0" w:space="0" w:color="auto"/>
                <w:right w:val="none" w:sz="0" w:space="0" w:color="auto"/>
              </w:divBdr>
            </w:div>
            <w:div w:id="770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125">
      <w:bodyDiv w:val="1"/>
      <w:marLeft w:val="0"/>
      <w:marRight w:val="0"/>
      <w:marTop w:val="0"/>
      <w:marBottom w:val="0"/>
      <w:divBdr>
        <w:top w:val="none" w:sz="0" w:space="0" w:color="auto"/>
        <w:left w:val="none" w:sz="0" w:space="0" w:color="auto"/>
        <w:bottom w:val="none" w:sz="0" w:space="0" w:color="auto"/>
        <w:right w:val="none" w:sz="0" w:space="0" w:color="auto"/>
      </w:divBdr>
      <w:divsChild>
        <w:div w:id="986012375">
          <w:marLeft w:val="0"/>
          <w:marRight w:val="0"/>
          <w:marTop w:val="0"/>
          <w:marBottom w:val="0"/>
          <w:divBdr>
            <w:top w:val="none" w:sz="0" w:space="0" w:color="auto"/>
            <w:left w:val="none" w:sz="0" w:space="0" w:color="auto"/>
            <w:bottom w:val="none" w:sz="0" w:space="0" w:color="auto"/>
            <w:right w:val="none" w:sz="0" w:space="0" w:color="auto"/>
          </w:divBdr>
        </w:div>
        <w:div w:id="373896558">
          <w:marLeft w:val="0"/>
          <w:marRight w:val="0"/>
          <w:marTop w:val="0"/>
          <w:marBottom w:val="0"/>
          <w:divBdr>
            <w:top w:val="none" w:sz="0" w:space="0" w:color="auto"/>
            <w:left w:val="none" w:sz="0" w:space="0" w:color="auto"/>
            <w:bottom w:val="none" w:sz="0" w:space="0" w:color="auto"/>
            <w:right w:val="none" w:sz="0" w:space="0" w:color="auto"/>
          </w:divBdr>
        </w:div>
      </w:divsChild>
    </w:div>
    <w:div w:id="1630628976">
      <w:bodyDiv w:val="1"/>
      <w:marLeft w:val="0"/>
      <w:marRight w:val="0"/>
      <w:marTop w:val="0"/>
      <w:marBottom w:val="0"/>
      <w:divBdr>
        <w:top w:val="none" w:sz="0" w:space="0" w:color="auto"/>
        <w:left w:val="none" w:sz="0" w:space="0" w:color="auto"/>
        <w:bottom w:val="none" w:sz="0" w:space="0" w:color="auto"/>
        <w:right w:val="none" w:sz="0" w:space="0" w:color="auto"/>
      </w:divBdr>
      <w:divsChild>
        <w:div w:id="1846821538">
          <w:marLeft w:val="0"/>
          <w:marRight w:val="0"/>
          <w:marTop w:val="0"/>
          <w:marBottom w:val="0"/>
          <w:divBdr>
            <w:top w:val="none" w:sz="0" w:space="0" w:color="auto"/>
            <w:left w:val="none" w:sz="0" w:space="0" w:color="auto"/>
            <w:bottom w:val="none" w:sz="0" w:space="0" w:color="auto"/>
            <w:right w:val="none" w:sz="0" w:space="0" w:color="auto"/>
          </w:divBdr>
        </w:div>
      </w:divsChild>
    </w:div>
    <w:div w:id="1630742474">
      <w:bodyDiv w:val="1"/>
      <w:marLeft w:val="0"/>
      <w:marRight w:val="0"/>
      <w:marTop w:val="0"/>
      <w:marBottom w:val="0"/>
      <w:divBdr>
        <w:top w:val="none" w:sz="0" w:space="0" w:color="auto"/>
        <w:left w:val="none" w:sz="0" w:space="0" w:color="auto"/>
        <w:bottom w:val="none" w:sz="0" w:space="0" w:color="auto"/>
        <w:right w:val="none" w:sz="0" w:space="0" w:color="auto"/>
      </w:divBdr>
      <w:divsChild>
        <w:div w:id="114254854">
          <w:marLeft w:val="0"/>
          <w:marRight w:val="0"/>
          <w:marTop w:val="0"/>
          <w:marBottom w:val="0"/>
          <w:divBdr>
            <w:top w:val="none" w:sz="0" w:space="0" w:color="auto"/>
            <w:left w:val="none" w:sz="0" w:space="0" w:color="auto"/>
            <w:bottom w:val="none" w:sz="0" w:space="0" w:color="auto"/>
            <w:right w:val="none" w:sz="0" w:space="0" w:color="auto"/>
          </w:divBdr>
        </w:div>
      </w:divsChild>
    </w:div>
    <w:div w:id="1819104014">
      <w:bodyDiv w:val="1"/>
      <w:marLeft w:val="0"/>
      <w:marRight w:val="0"/>
      <w:marTop w:val="0"/>
      <w:marBottom w:val="0"/>
      <w:divBdr>
        <w:top w:val="none" w:sz="0" w:space="0" w:color="auto"/>
        <w:left w:val="none" w:sz="0" w:space="0" w:color="auto"/>
        <w:bottom w:val="none" w:sz="0" w:space="0" w:color="auto"/>
        <w:right w:val="none" w:sz="0" w:space="0" w:color="auto"/>
      </w:divBdr>
    </w:div>
    <w:div w:id="1915160853">
      <w:bodyDiv w:val="1"/>
      <w:marLeft w:val="0"/>
      <w:marRight w:val="0"/>
      <w:marTop w:val="0"/>
      <w:marBottom w:val="0"/>
      <w:divBdr>
        <w:top w:val="none" w:sz="0" w:space="0" w:color="auto"/>
        <w:left w:val="none" w:sz="0" w:space="0" w:color="auto"/>
        <w:bottom w:val="none" w:sz="0" w:space="0" w:color="auto"/>
        <w:right w:val="none" w:sz="0" w:space="0" w:color="auto"/>
      </w:divBdr>
      <w:divsChild>
        <w:div w:id="1439333611">
          <w:marLeft w:val="0"/>
          <w:marRight w:val="0"/>
          <w:marTop w:val="0"/>
          <w:marBottom w:val="0"/>
          <w:divBdr>
            <w:top w:val="none" w:sz="0" w:space="0" w:color="auto"/>
            <w:left w:val="none" w:sz="0" w:space="0" w:color="auto"/>
            <w:bottom w:val="none" w:sz="0" w:space="0" w:color="auto"/>
            <w:right w:val="none" w:sz="0" w:space="0" w:color="auto"/>
          </w:divBdr>
          <w:divsChild>
            <w:div w:id="500006228">
              <w:marLeft w:val="0"/>
              <w:marRight w:val="0"/>
              <w:marTop w:val="0"/>
              <w:marBottom w:val="0"/>
              <w:divBdr>
                <w:top w:val="none" w:sz="0" w:space="0" w:color="auto"/>
                <w:left w:val="none" w:sz="0" w:space="0" w:color="auto"/>
                <w:bottom w:val="none" w:sz="0" w:space="0" w:color="auto"/>
                <w:right w:val="none" w:sz="0" w:space="0" w:color="auto"/>
              </w:divBdr>
            </w:div>
            <w:div w:id="934099044">
              <w:marLeft w:val="0"/>
              <w:marRight w:val="0"/>
              <w:marTop w:val="0"/>
              <w:marBottom w:val="0"/>
              <w:divBdr>
                <w:top w:val="none" w:sz="0" w:space="0" w:color="auto"/>
                <w:left w:val="none" w:sz="0" w:space="0" w:color="auto"/>
                <w:bottom w:val="none" w:sz="0" w:space="0" w:color="auto"/>
                <w:right w:val="none" w:sz="0" w:space="0" w:color="auto"/>
              </w:divBdr>
            </w:div>
            <w:div w:id="1685008650">
              <w:marLeft w:val="0"/>
              <w:marRight w:val="0"/>
              <w:marTop w:val="0"/>
              <w:marBottom w:val="0"/>
              <w:divBdr>
                <w:top w:val="none" w:sz="0" w:space="0" w:color="auto"/>
                <w:left w:val="none" w:sz="0" w:space="0" w:color="auto"/>
                <w:bottom w:val="none" w:sz="0" w:space="0" w:color="auto"/>
                <w:right w:val="none" w:sz="0" w:space="0" w:color="auto"/>
              </w:divBdr>
            </w:div>
            <w:div w:id="1451313522">
              <w:marLeft w:val="0"/>
              <w:marRight w:val="0"/>
              <w:marTop w:val="0"/>
              <w:marBottom w:val="0"/>
              <w:divBdr>
                <w:top w:val="none" w:sz="0" w:space="0" w:color="auto"/>
                <w:left w:val="none" w:sz="0" w:space="0" w:color="auto"/>
                <w:bottom w:val="none" w:sz="0" w:space="0" w:color="auto"/>
                <w:right w:val="none" w:sz="0" w:space="0" w:color="auto"/>
              </w:divBdr>
            </w:div>
            <w:div w:id="1010638369">
              <w:marLeft w:val="0"/>
              <w:marRight w:val="0"/>
              <w:marTop w:val="0"/>
              <w:marBottom w:val="0"/>
              <w:divBdr>
                <w:top w:val="none" w:sz="0" w:space="0" w:color="auto"/>
                <w:left w:val="none" w:sz="0" w:space="0" w:color="auto"/>
                <w:bottom w:val="none" w:sz="0" w:space="0" w:color="auto"/>
                <w:right w:val="none" w:sz="0" w:space="0" w:color="auto"/>
              </w:divBdr>
            </w:div>
            <w:div w:id="1615210231">
              <w:marLeft w:val="0"/>
              <w:marRight w:val="0"/>
              <w:marTop w:val="0"/>
              <w:marBottom w:val="0"/>
              <w:divBdr>
                <w:top w:val="none" w:sz="0" w:space="0" w:color="auto"/>
                <w:left w:val="none" w:sz="0" w:space="0" w:color="auto"/>
                <w:bottom w:val="none" w:sz="0" w:space="0" w:color="auto"/>
                <w:right w:val="none" w:sz="0" w:space="0" w:color="auto"/>
              </w:divBdr>
            </w:div>
            <w:div w:id="1553424724">
              <w:marLeft w:val="0"/>
              <w:marRight w:val="0"/>
              <w:marTop w:val="0"/>
              <w:marBottom w:val="0"/>
              <w:divBdr>
                <w:top w:val="none" w:sz="0" w:space="0" w:color="auto"/>
                <w:left w:val="none" w:sz="0" w:space="0" w:color="auto"/>
                <w:bottom w:val="none" w:sz="0" w:space="0" w:color="auto"/>
                <w:right w:val="none" w:sz="0" w:space="0" w:color="auto"/>
              </w:divBdr>
            </w:div>
            <w:div w:id="2115585985">
              <w:marLeft w:val="0"/>
              <w:marRight w:val="0"/>
              <w:marTop w:val="0"/>
              <w:marBottom w:val="0"/>
              <w:divBdr>
                <w:top w:val="none" w:sz="0" w:space="0" w:color="auto"/>
                <w:left w:val="none" w:sz="0" w:space="0" w:color="auto"/>
                <w:bottom w:val="none" w:sz="0" w:space="0" w:color="auto"/>
                <w:right w:val="none" w:sz="0" w:space="0" w:color="auto"/>
              </w:divBdr>
            </w:div>
            <w:div w:id="14736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2900">
      <w:bodyDiv w:val="1"/>
      <w:marLeft w:val="0"/>
      <w:marRight w:val="0"/>
      <w:marTop w:val="0"/>
      <w:marBottom w:val="0"/>
      <w:divBdr>
        <w:top w:val="none" w:sz="0" w:space="0" w:color="auto"/>
        <w:left w:val="none" w:sz="0" w:space="0" w:color="auto"/>
        <w:bottom w:val="none" w:sz="0" w:space="0" w:color="auto"/>
        <w:right w:val="none" w:sz="0" w:space="0" w:color="auto"/>
      </w:divBdr>
      <w:divsChild>
        <w:div w:id="717507372">
          <w:marLeft w:val="0"/>
          <w:marRight w:val="0"/>
          <w:marTop w:val="0"/>
          <w:marBottom w:val="0"/>
          <w:divBdr>
            <w:top w:val="none" w:sz="0" w:space="0" w:color="auto"/>
            <w:left w:val="none" w:sz="0" w:space="0" w:color="auto"/>
            <w:bottom w:val="none" w:sz="0" w:space="0" w:color="auto"/>
            <w:right w:val="none" w:sz="0" w:space="0" w:color="auto"/>
          </w:divBdr>
          <w:divsChild>
            <w:div w:id="1106777976">
              <w:marLeft w:val="0"/>
              <w:marRight w:val="0"/>
              <w:marTop w:val="0"/>
              <w:marBottom w:val="0"/>
              <w:divBdr>
                <w:top w:val="none" w:sz="0" w:space="0" w:color="auto"/>
                <w:left w:val="none" w:sz="0" w:space="0" w:color="auto"/>
                <w:bottom w:val="none" w:sz="0" w:space="0" w:color="auto"/>
                <w:right w:val="none" w:sz="0" w:space="0" w:color="auto"/>
              </w:divBdr>
            </w:div>
            <w:div w:id="1970891084">
              <w:marLeft w:val="0"/>
              <w:marRight w:val="0"/>
              <w:marTop w:val="0"/>
              <w:marBottom w:val="0"/>
              <w:divBdr>
                <w:top w:val="none" w:sz="0" w:space="0" w:color="auto"/>
                <w:left w:val="none" w:sz="0" w:space="0" w:color="auto"/>
                <w:bottom w:val="none" w:sz="0" w:space="0" w:color="auto"/>
                <w:right w:val="none" w:sz="0" w:space="0" w:color="auto"/>
              </w:divBdr>
            </w:div>
            <w:div w:id="639966123">
              <w:marLeft w:val="0"/>
              <w:marRight w:val="0"/>
              <w:marTop w:val="0"/>
              <w:marBottom w:val="0"/>
              <w:divBdr>
                <w:top w:val="none" w:sz="0" w:space="0" w:color="auto"/>
                <w:left w:val="none" w:sz="0" w:space="0" w:color="auto"/>
                <w:bottom w:val="none" w:sz="0" w:space="0" w:color="auto"/>
                <w:right w:val="none" w:sz="0" w:space="0" w:color="auto"/>
              </w:divBdr>
            </w:div>
            <w:div w:id="20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685">
      <w:bodyDiv w:val="1"/>
      <w:marLeft w:val="0"/>
      <w:marRight w:val="0"/>
      <w:marTop w:val="0"/>
      <w:marBottom w:val="0"/>
      <w:divBdr>
        <w:top w:val="none" w:sz="0" w:space="0" w:color="auto"/>
        <w:left w:val="none" w:sz="0" w:space="0" w:color="auto"/>
        <w:bottom w:val="none" w:sz="0" w:space="0" w:color="auto"/>
        <w:right w:val="none" w:sz="0" w:space="0" w:color="auto"/>
      </w:divBdr>
      <w:divsChild>
        <w:div w:id="748884870">
          <w:marLeft w:val="0"/>
          <w:marRight w:val="0"/>
          <w:marTop w:val="0"/>
          <w:marBottom w:val="0"/>
          <w:divBdr>
            <w:top w:val="none" w:sz="0" w:space="0" w:color="auto"/>
            <w:left w:val="none" w:sz="0" w:space="0" w:color="auto"/>
            <w:bottom w:val="none" w:sz="0" w:space="0" w:color="auto"/>
            <w:right w:val="none" w:sz="0" w:space="0" w:color="auto"/>
          </w:divBdr>
        </w:div>
        <w:div w:id="345833913">
          <w:marLeft w:val="0"/>
          <w:marRight w:val="0"/>
          <w:marTop w:val="0"/>
          <w:marBottom w:val="0"/>
          <w:divBdr>
            <w:top w:val="none" w:sz="0" w:space="0" w:color="auto"/>
            <w:left w:val="none" w:sz="0" w:space="0" w:color="auto"/>
            <w:bottom w:val="none" w:sz="0" w:space="0" w:color="auto"/>
            <w:right w:val="none" w:sz="0" w:space="0" w:color="auto"/>
          </w:divBdr>
        </w:div>
        <w:div w:id="333386782">
          <w:marLeft w:val="0"/>
          <w:marRight w:val="0"/>
          <w:marTop w:val="0"/>
          <w:marBottom w:val="0"/>
          <w:divBdr>
            <w:top w:val="none" w:sz="0" w:space="0" w:color="auto"/>
            <w:left w:val="none" w:sz="0" w:space="0" w:color="auto"/>
            <w:bottom w:val="none" w:sz="0" w:space="0" w:color="auto"/>
            <w:right w:val="none" w:sz="0" w:space="0" w:color="auto"/>
          </w:divBdr>
        </w:div>
        <w:div w:id="1346785639">
          <w:marLeft w:val="0"/>
          <w:marRight w:val="0"/>
          <w:marTop w:val="0"/>
          <w:marBottom w:val="0"/>
          <w:divBdr>
            <w:top w:val="none" w:sz="0" w:space="0" w:color="auto"/>
            <w:left w:val="none" w:sz="0" w:space="0" w:color="auto"/>
            <w:bottom w:val="none" w:sz="0" w:space="0" w:color="auto"/>
            <w:right w:val="none" w:sz="0" w:space="0" w:color="auto"/>
          </w:divBdr>
        </w:div>
      </w:divsChild>
    </w:div>
    <w:div w:id="2000648133">
      <w:bodyDiv w:val="1"/>
      <w:marLeft w:val="0"/>
      <w:marRight w:val="0"/>
      <w:marTop w:val="0"/>
      <w:marBottom w:val="0"/>
      <w:divBdr>
        <w:top w:val="none" w:sz="0" w:space="0" w:color="auto"/>
        <w:left w:val="none" w:sz="0" w:space="0" w:color="auto"/>
        <w:bottom w:val="none" w:sz="0" w:space="0" w:color="auto"/>
        <w:right w:val="none" w:sz="0" w:space="0" w:color="auto"/>
      </w:divBdr>
      <w:divsChild>
        <w:div w:id="854877808">
          <w:marLeft w:val="0"/>
          <w:marRight w:val="0"/>
          <w:marTop w:val="0"/>
          <w:marBottom w:val="0"/>
          <w:divBdr>
            <w:top w:val="none" w:sz="0" w:space="0" w:color="auto"/>
            <w:left w:val="none" w:sz="0" w:space="0" w:color="auto"/>
            <w:bottom w:val="none" w:sz="0" w:space="0" w:color="auto"/>
            <w:right w:val="none" w:sz="0" w:space="0" w:color="auto"/>
          </w:divBdr>
          <w:divsChild>
            <w:div w:id="1673800898">
              <w:marLeft w:val="0"/>
              <w:marRight w:val="0"/>
              <w:marTop w:val="0"/>
              <w:marBottom w:val="0"/>
              <w:divBdr>
                <w:top w:val="none" w:sz="0" w:space="0" w:color="auto"/>
                <w:left w:val="none" w:sz="0" w:space="0" w:color="auto"/>
                <w:bottom w:val="none" w:sz="0" w:space="0" w:color="auto"/>
                <w:right w:val="none" w:sz="0" w:space="0" w:color="auto"/>
              </w:divBdr>
            </w:div>
            <w:div w:id="279341289">
              <w:marLeft w:val="0"/>
              <w:marRight w:val="0"/>
              <w:marTop w:val="0"/>
              <w:marBottom w:val="0"/>
              <w:divBdr>
                <w:top w:val="none" w:sz="0" w:space="0" w:color="auto"/>
                <w:left w:val="none" w:sz="0" w:space="0" w:color="auto"/>
                <w:bottom w:val="none" w:sz="0" w:space="0" w:color="auto"/>
                <w:right w:val="none" w:sz="0" w:space="0" w:color="auto"/>
              </w:divBdr>
            </w:div>
            <w:div w:id="1559198522">
              <w:marLeft w:val="0"/>
              <w:marRight w:val="0"/>
              <w:marTop w:val="0"/>
              <w:marBottom w:val="0"/>
              <w:divBdr>
                <w:top w:val="none" w:sz="0" w:space="0" w:color="auto"/>
                <w:left w:val="none" w:sz="0" w:space="0" w:color="auto"/>
                <w:bottom w:val="none" w:sz="0" w:space="0" w:color="auto"/>
                <w:right w:val="none" w:sz="0" w:space="0" w:color="auto"/>
              </w:divBdr>
            </w:div>
            <w:div w:id="506747739">
              <w:marLeft w:val="0"/>
              <w:marRight w:val="0"/>
              <w:marTop w:val="0"/>
              <w:marBottom w:val="0"/>
              <w:divBdr>
                <w:top w:val="none" w:sz="0" w:space="0" w:color="auto"/>
                <w:left w:val="none" w:sz="0" w:space="0" w:color="auto"/>
                <w:bottom w:val="none" w:sz="0" w:space="0" w:color="auto"/>
                <w:right w:val="none" w:sz="0" w:space="0" w:color="auto"/>
              </w:divBdr>
            </w:div>
            <w:div w:id="1619099246">
              <w:marLeft w:val="0"/>
              <w:marRight w:val="0"/>
              <w:marTop w:val="0"/>
              <w:marBottom w:val="0"/>
              <w:divBdr>
                <w:top w:val="none" w:sz="0" w:space="0" w:color="auto"/>
                <w:left w:val="none" w:sz="0" w:space="0" w:color="auto"/>
                <w:bottom w:val="none" w:sz="0" w:space="0" w:color="auto"/>
                <w:right w:val="none" w:sz="0" w:space="0" w:color="auto"/>
              </w:divBdr>
            </w:div>
            <w:div w:id="2093500228">
              <w:marLeft w:val="0"/>
              <w:marRight w:val="0"/>
              <w:marTop w:val="0"/>
              <w:marBottom w:val="0"/>
              <w:divBdr>
                <w:top w:val="none" w:sz="0" w:space="0" w:color="auto"/>
                <w:left w:val="none" w:sz="0" w:space="0" w:color="auto"/>
                <w:bottom w:val="none" w:sz="0" w:space="0" w:color="auto"/>
                <w:right w:val="none" w:sz="0" w:space="0" w:color="auto"/>
              </w:divBdr>
            </w:div>
            <w:div w:id="342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408">
      <w:bodyDiv w:val="1"/>
      <w:marLeft w:val="0"/>
      <w:marRight w:val="0"/>
      <w:marTop w:val="0"/>
      <w:marBottom w:val="0"/>
      <w:divBdr>
        <w:top w:val="none" w:sz="0" w:space="0" w:color="auto"/>
        <w:left w:val="none" w:sz="0" w:space="0" w:color="auto"/>
        <w:bottom w:val="none" w:sz="0" w:space="0" w:color="auto"/>
        <w:right w:val="none" w:sz="0" w:space="0" w:color="auto"/>
      </w:divBdr>
      <w:divsChild>
        <w:div w:id="1461000744">
          <w:marLeft w:val="0"/>
          <w:marRight w:val="0"/>
          <w:marTop w:val="0"/>
          <w:marBottom w:val="0"/>
          <w:divBdr>
            <w:top w:val="none" w:sz="0" w:space="0" w:color="auto"/>
            <w:left w:val="none" w:sz="0" w:space="0" w:color="auto"/>
            <w:bottom w:val="none" w:sz="0" w:space="0" w:color="auto"/>
            <w:right w:val="none" w:sz="0" w:space="0" w:color="auto"/>
          </w:divBdr>
        </w:div>
        <w:div w:id="30081322">
          <w:marLeft w:val="0"/>
          <w:marRight w:val="0"/>
          <w:marTop w:val="0"/>
          <w:marBottom w:val="0"/>
          <w:divBdr>
            <w:top w:val="none" w:sz="0" w:space="0" w:color="auto"/>
            <w:left w:val="none" w:sz="0" w:space="0" w:color="auto"/>
            <w:bottom w:val="none" w:sz="0" w:space="0" w:color="auto"/>
            <w:right w:val="none" w:sz="0" w:space="0" w:color="auto"/>
          </w:divBdr>
        </w:div>
        <w:div w:id="573130711">
          <w:marLeft w:val="0"/>
          <w:marRight w:val="0"/>
          <w:marTop w:val="0"/>
          <w:marBottom w:val="0"/>
          <w:divBdr>
            <w:top w:val="none" w:sz="0" w:space="0" w:color="auto"/>
            <w:left w:val="none" w:sz="0" w:space="0" w:color="auto"/>
            <w:bottom w:val="none" w:sz="0" w:space="0" w:color="auto"/>
            <w:right w:val="none" w:sz="0" w:space="0" w:color="auto"/>
          </w:divBdr>
        </w:div>
        <w:div w:id="302661654">
          <w:marLeft w:val="0"/>
          <w:marRight w:val="0"/>
          <w:marTop w:val="0"/>
          <w:marBottom w:val="0"/>
          <w:divBdr>
            <w:top w:val="none" w:sz="0" w:space="0" w:color="auto"/>
            <w:left w:val="none" w:sz="0" w:space="0" w:color="auto"/>
            <w:bottom w:val="none" w:sz="0" w:space="0" w:color="auto"/>
            <w:right w:val="none" w:sz="0" w:space="0" w:color="auto"/>
          </w:divBdr>
        </w:div>
        <w:div w:id="642201993">
          <w:marLeft w:val="0"/>
          <w:marRight w:val="0"/>
          <w:marTop w:val="0"/>
          <w:marBottom w:val="0"/>
          <w:divBdr>
            <w:top w:val="none" w:sz="0" w:space="0" w:color="auto"/>
            <w:left w:val="none" w:sz="0" w:space="0" w:color="auto"/>
            <w:bottom w:val="none" w:sz="0" w:space="0" w:color="auto"/>
            <w:right w:val="none" w:sz="0" w:space="0" w:color="auto"/>
          </w:divBdr>
        </w:div>
        <w:div w:id="1728987954">
          <w:marLeft w:val="0"/>
          <w:marRight w:val="0"/>
          <w:marTop w:val="0"/>
          <w:marBottom w:val="0"/>
          <w:divBdr>
            <w:top w:val="none" w:sz="0" w:space="0" w:color="auto"/>
            <w:left w:val="none" w:sz="0" w:space="0" w:color="auto"/>
            <w:bottom w:val="none" w:sz="0" w:space="0" w:color="auto"/>
            <w:right w:val="none" w:sz="0" w:space="0" w:color="auto"/>
          </w:divBdr>
        </w:div>
        <w:div w:id="1791776809">
          <w:marLeft w:val="0"/>
          <w:marRight w:val="0"/>
          <w:marTop w:val="0"/>
          <w:marBottom w:val="0"/>
          <w:divBdr>
            <w:top w:val="none" w:sz="0" w:space="0" w:color="auto"/>
            <w:left w:val="none" w:sz="0" w:space="0" w:color="auto"/>
            <w:bottom w:val="none" w:sz="0" w:space="0" w:color="auto"/>
            <w:right w:val="none" w:sz="0" w:space="0" w:color="auto"/>
          </w:divBdr>
        </w:div>
        <w:div w:id="760833029">
          <w:marLeft w:val="0"/>
          <w:marRight w:val="0"/>
          <w:marTop w:val="0"/>
          <w:marBottom w:val="0"/>
          <w:divBdr>
            <w:top w:val="none" w:sz="0" w:space="0" w:color="auto"/>
            <w:left w:val="none" w:sz="0" w:space="0" w:color="auto"/>
            <w:bottom w:val="none" w:sz="0" w:space="0" w:color="auto"/>
            <w:right w:val="none" w:sz="0" w:space="0" w:color="auto"/>
          </w:divBdr>
        </w:div>
        <w:div w:id="1162547325">
          <w:marLeft w:val="0"/>
          <w:marRight w:val="0"/>
          <w:marTop w:val="0"/>
          <w:marBottom w:val="0"/>
          <w:divBdr>
            <w:top w:val="none" w:sz="0" w:space="0" w:color="auto"/>
            <w:left w:val="none" w:sz="0" w:space="0" w:color="auto"/>
            <w:bottom w:val="none" w:sz="0" w:space="0" w:color="auto"/>
            <w:right w:val="none" w:sz="0" w:space="0" w:color="auto"/>
          </w:divBdr>
        </w:div>
        <w:div w:id="105010271">
          <w:marLeft w:val="0"/>
          <w:marRight w:val="0"/>
          <w:marTop w:val="0"/>
          <w:marBottom w:val="0"/>
          <w:divBdr>
            <w:top w:val="none" w:sz="0" w:space="0" w:color="auto"/>
            <w:left w:val="none" w:sz="0" w:space="0" w:color="auto"/>
            <w:bottom w:val="none" w:sz="0" w:space="0" w:color="auto"/>
            <w:right w:val="none" w:sz="0" w:space="0" w:color="auto"/>
          </w:divBdr>
        </w:div>
        <w:div w:id="1502772066">
          <w:marLeft w:val="0"/>
          <w:marRight w:val="0"/>
          <w:marTop w:val="0"/>
          <w:marBottom w:val="0"/>
          <w:divBdr>
            <w:top w:val="none" w:sz="0" w:space="0" w:color="auto"/>
            <w:left w:val="none" w:sz="0" w:space="0" w:color="auto"/>
            <w:bottom w:val="none" w:sz="0" w:space="0" w:color="auto"/>
            <w:right w:val="none" w:sz="0" w:space="0" w:color="auto"/>
          </w:divBdr>
        </w:div>
        <w:div w:id="355348488">
          <w:marLeft w:val="0"/>
          <w:marRight w:val="0"/>
          <w:marTop w:val="0"/>
          <w:marBottom w:val="0"/>
          <w:divBdr>
            <w:top w:val="none" w:sz="0" w:space="0" w:color="auto"/>
            <w:left w:val="none" w:sz="0" w:space="0" w:color="auto"/>
            <w:bottom w:val="none" w:sz="0" w:space="0" w:color="auto"/>
            <w:right w:val="none" w:sz="0" w:space="0" w:color="auto"/>
          </w:divBdr>
        </w:div>
        <w:div w:id="1256401997">
          <w:marLeft w:val="0"/>
          <w:marRight w:val="0"/>
          <w:marTop w:val="0"/>
          <w:marBottom w:val="0"/>
          <w:divBdr>
            <w:top w:val="none" w:sz="0" w:space="0" w:color="auto"/>
            <w:left w:val="none" w:sz="0" w:space="0" w:color="auto"/>
            <w:bottom w:val="none" w:sz="0" w:space="0" w:color="auto"/>
            <w:right w:val="none" w:sz="0" w:space="0" w:color="auto"/>
          </w:divBdr>
        </w:div>
        <w:div w:id="726730404">
          <w:marLeft w:val="0"/>
          <w:marRight w:val="0"/>
          <w:marTop w:val="0"/>
          <w:marBottom w:val="0"/>
          <w:divBdr>
            <w:top w:val="none" w:sz="0" w:space="0" w:color="auto"/>
            <w:left w:val="none" w:sz="0" w:space="0" w:color="auto"/>
            <w:bottom w:val="none" w:sz="0" w:space="0" w:color="auto"/>
            <w:right w:val="none" w:sz="0" w:space="0" w:color="auto"/>
          </w:divBdr>
        </w:div>
        <w:div w:id="999429071">
          <w:marLeft w:val="0"/>
          <w:marRight w:val="0"/>
          <w:marTop w:val="0"/>
          <w:marBottom w:val="0"/>
          <w:divBdr>
            <w:top w:val="none" w:sz="0" w:space="0" w:color="auto"/>
            <w:left w:val="none" w:sz="0" w:space="0" w:color="auto"/>
            <w:bottom w:val="none" w:sz="0" w:space="0" w:color="auto"/>
            <w:right w:val="none" w:sz="0" w:space="0" w:color="auto"/>
          </w:divBdr>
        </w:div>
        <w:div w:id="124390308">
          <w:marLeft w:val="0"/>
          <w:marRight w:val="0"/>
          <w:marTop w:val="0"/>
          <w:marBottom w:val="0"/>
          <w:divBdr>
            <w:top w:val="none" w:sz="0" w:space="0" w:color="auto"/>
            <w:left w:val="none" w:sz="0" w:space="0" w:color="auto"/>
            <w:bottom w:val="none" w:sz="0" w:space="0" w:color="auto"/>
            <w:right w:val="none" w:sz="0" w:space="0" w:color="auto"/>
          </w:divBdr>
        </w:div>
        <w:div w:id="673728975">
          <w:marLeft w:val="0"/>
          <w:marRight w:val="0"/>
          <w:marTop w:val="0"/>
          <w:marBottom w:val="0"/>
          <w:divBdr>
            <w:top w:val="none" w:sz="0" w:space="0" w:color="auto"/>
            <w:left w:val="none" w:sz="0" w:space="0" w:color="auto"/>
            <w:bottom w:val="none" w:sz="0" w:space="0" w:color="auto"/>
            <w:right w:val="none" w:sz="0" w:space="0" w:color="auto"/>
          </w:divBdr>
        </w:div>
        <w:div w:id="977225943">
          <w:marLeft w:val="0"/>
          <w:marRight w:val="0"/>
          <w:marTop w:val="0"/>
          <w:marBottom w:val="0"/>
          <w:divBdr>
            <w:top w:val="none" w:sz="0" w:space="0" w:color="auto"/>
            <w:left w:val="none" w:sz="0" w:space="0" w:color="auto"/>
            <w:bottom w:val="none" w:sz="0" w:space="0" w:color="auto"/>
            <w:right w:val="none" w:sz="0" w:space="0" w:color="auto"/>
          </w:divBdr>
        </w:div>
        <w:div w:id="1958565520">
          <w:marLeft w:val="0"/>
          <w:marRight w:val="0"/>
          <w:marTop w:val="0"/>
          <w:marBottom w:val="0"/>
          <w:divBdr>
            <w:top w:val="none" w:sz="0" w:space="0" w:color="auto"/>
            <w:left w:val="none" w:sz="0" w:space="0" w:color="auto"/>
            <w:bottom w:val="none" w:sz="0" w:space="0" w:color="auto"/>
            <w:right w:val="none" w:sz="0" w:space="0" w:color="auto"/>
          </w:divBdr>
        </w:div>
        <w:div w:id="2124615472">
          <w:marLeft w:val="0"/>
          <w:marRight w:val="0"/>
          <w:marTop w:val="0"/>
          <w:marBottom w:val="0"/>
          <w:divBdr>
            <w:top w:val="none" w:sz="0" w:space="0" w:color="auto"/>
            <w:left w:val="none" w:sz="0" w:space="0" w:color="auto"/>
            <w:bottom w:val="none" w:sz="0" w:space="0" w:color="auto"/>
            <w:right w:val="none" w:sz="0" w:space="0" w:color="auto"/>
          </w:divBdr>
        </w:div>
        <w:div w:id="1123497743">
          <w:marLeft w:val="0"/>
          <w:marRight w:val="0"/>
          <w:marTop w:val="0"/>
          <w:marBottom w:val="0"/>
          <w:divBdr>
            <w:top w:val="none" w:sz="0" w:space="0" w:color="auto"/>
            <w:left w:val="none" w:sz="0" w:space="0" w:color="auto"/>
            <w:bottom w:val="none" w:sz="0" w:space="0" w:color="auto"/>
            <w:right w:val="none" w:sz="0" w:space="0" w:color="auto"/>
          </w:divBdr>
        </w:div>
        <w:div w:id="1186558153">
          <w:marLeft w:val="0"/>
          <w:marRight w:val="0"/>
          <w:marTop w:val="0"/>
          <w:marBottom w:val="0"/>
          <w:divBdr>
            <w:top w:val="none" w:sz="0" w:space="0" w:color="auto"/>
            <w:left w:val="none" w:sz="0" w:space="0" w:color="auto"/>
            <w:bottom w:val="none" w:sz="0" w:space="0" w:color="auto"/>
            <w:right w:val="none" w:sz="0" w:space="0" w:color="auto"/>
          </w:divBdr>
        </w:div>
        <w:div w:id="1914511992">
          <w:marLeft w:val="0"/>
          <w:marRight w:val="0"/>
          <w:marTop w:val="0"/>
          <w:marBottom w:val="0"/>
          <w:divBdr>
            <w:top w:val="none" w:sz="0" w:space="0" w:color="auto"/>
            <w:left w:val="none" w:sz="0" w:space="0" w:color="auto"/>
            <w:bottom w:val="none" w:sz="0" w:space="0" w:color="auto"/>
            <w:right w:val="none" w:sz="0" w:space="0" w:color="auto"/>
          </w:divBdr>
        </w:div>
        <w:div w:id="1690138939">
          <w:marLeft w:val="0"/>
          <w:marRight w:val="0"/>
          <w:marTop w:val="0"/>
          <w:marBottom w:val="0"/>
          <w:divBdr>
            <w:top w:val="none" w:sz="0" w:space="0" w:color="auto"/>
            <w:left w:val="none" w:sz="0" w:space="0" w:color="auto"/>
            <w:bottom w:val="none" w:sz="0" w:space="0" w:color="auto"/>
            <w:right w:val="none" w:sz="0" w:space="0" w:color="auto"/>
          </w:divBdr>
        </w:div>
        <w:div w:id="1703096567">
          <w:marLeft w:val="0"/>
          <w:marRight w:val="0"/>
          <w:marTop w:val="0"/>
          <w:marBottom w:val="0"/>
          <w:divBdr>
            <w:top w:val="none" w:sz="0" w:space="0" w:color="auto"/>
            <w:left w:val="none" w:sz="0" w:space="0" w:color="auto"/>
            <w:bottom w:val="none" w:sz="0" w:space="0" w:color="auto"/>
            <w:right w:val="none" w:sz="0" w:space="0" w:color="auto"/>
          </w:divBdr>
        </w:div>
        <w:div w:id="223413965">
          <w:marLeft w:val="0"/>
          <w:marRight w:val="0"/>
          <w:marTop w:val="0"/>
          <w:marBottom w:val="0"/>
          <w:divBdr>
            <w:top w:val="none" w:sz="0" w:space="0" w:color="auto"/>
            <w:left w:val="none" w:sz="0" w:space="0" w:color="auto"/>
            <w:bottom w:val="none" w:sz="0" w:space="0" w:color="auto"/>
            <w:right w:val="none" w:sz="0" w:space="0" w:color="auto"/>
          </w:divBdr>
        </w:div>
        <w:div w:id="55591035">
          <w:marLeft w:val="0"/>
          <w:marRight w:val="0"/>
          <w:marTop w:val="0"/>
          <w:marBottom w:val="0"/>
          <w:divBdr>
            <w:top w:val="none" w:sz="0" w:space="0" w:color="auto"/>
            <w:left w:val="none" w:sz="0" w:space="0" w:color="auto"/>
            <w:bottom w:val="none" w:sz="0" w:space="0" w:color="auto"/>
            <w:right w:val="none" w:sz="0" w:space="0" w:color="auto"/>
          </w:divBdr>
        </w:div>
        <w:div w:id="1205286904">
          <w:marLeft w:val="0"/>
          <w:marRight w:val="0"/>
          <w:marTop w:val="0"/>
          <w:marBottom w:val="0"/>
          <w:divBdr>
            <w:top w:val="none" w:sz="0" w:space="0" w:color="auto"/>
            <w:left w:val="none" w:sz="0" w:space="0" w:color="auto"/>
            <w:bottom w:val="none" w:sz="0" w:space="0" w:color="auto"/>
            <w:right w:val="none" w:sz="0" w:space="0" w:color="auto"/>
          </w:divBdr>
        </w:div>
        <w:div w:id="1091663573">
          <w:marLeft w:val="0"/>
          <w:marRight w:val="0"/>
          <w:marTop w:val="0"/>
          <w:marBottom w:val="0"/>
          <w:divBdr>
            <w:top w:val="none" w:sz="0" w:space="0" w:color="auto"/>
            <w:left w:val="none" w:sz="0" w:space="0" w:color="auto"/>
            <w:bottom w:val="none" w:sz="0" w:space="0" w:color="auto"/>
            <w:right w:val="none" w:sz="0" w:space="0" w:color="auto"/>
          </w:divBdr>
        </w:div>
        <w:div w:id="1846482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42DE0-A736-49C3-AF99-C1131613A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16</Pages>
  <Words>3009</Words>
  <Characters>17155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Windows User</cp:lastModifiedBy>
  <cp:revision>679</cp:revision>
  <cp:lastPrinted>2022-05-31T12:07:00Z</cp:lastPrinted>
  <dcterms:created xsi:type="dcterms:W3CDTF">2019-07-10T02:00:00Z</dcterms:created>
  <dcterms:modified xsi:type="dcterms:W3CDTF">2022-06-01T08:28:00Z</dcterms:modified>
</cp:coreProperties>
</file>